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252"/>
        </w:tabs>
        <w:rPr>
          <w:rFonts w:ascii="宋体" w:hAnsi="宋体"/>
          <w:b/>
          <w:color w:val="auto"/>
          <w:sz w:val="32"/>
          <w:szCs w:val="32"/>
        </w:rPr>
      </w:pPr>
    </w:p>
    <w:tbl>
      <w:tblPr>
        <w:tblStyle w:val="6"/>
        <w:tblW w:w="0" w:type="auto"/>
        <w:tblInd w:w="70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9"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b/>
                <w:color w:val="auto"/>
                <w:sz w:val="48"/>
              </w:rPr>
            </w:pPr>
            <w:r>
              <w:rPr>
                <w:rFonts w:hint="eastAsia" w:ascii="宋体" w:hAnsi="宋体"/>
                <w:b/>
                <w:bCs/>
                <w:color w:val="auto"/>
                <w:sz w:val="36"/>
              </w:rPr>
              <w:t>正本或副本</w:t>
            </w:r>
          </w:p>
        </w:tc>
      </w:tr>
    </w:tbl>
    <w:p>
      <w:pPr>
        <w:tabs>
          <w:tab w:val="center" w:pos="4252"/>
        </w:tabs>
        <w:rPr>
          <w:rFonts w:hint="eastAsia" w:ascii="宋体" w:hAnsi="宋体"/>
          <w:b/>
          <w:color w:val="auto"/>
          <w:sz w:val="32"/>
          <w:szCs w:val="32"/>
        </w:rPr>
      </w:pPr>
      <w:r>
        <w:rPr>
          <w:rFonts w:ascii="宋体" w:hAnsi="宋体"/>
          <w:b/>
          <w:color w:val="auto"/>
          <w:sz w:val="32"/>
          <w:szCs w:val="32"/>
        </w:rPr>
        <w:tab/>
      </w:r>
    </w:p>
    <w:p>
      <w:pPr>
        <w:tabs>
          <w:tab w:val="center" w:pos="4252"/>
        </w:tabs>
        <w:rPr>
          <w:rFonts w:hint="eastAsia" w:ascii="宋体" w:hAnsi="宋体"/>
          <w:b/>
          <w:color w:val="auto"/>
          <w:sz w:val="32"/>
          <w:szCs w:val="32"/>
        </w:rPr>
      </w:pPr>
    </w:p>
    <w:p>
      <w:pPr>
        <w:tabs>
          <w:tab w:val="center" w:pos="4252"/>
        </w:tabs>
        <w:rPr>
          <w:rFonts w:ascii="宋体" w:hAnsi="宋体"/>
          <w:b/>
          <w:color w:val="auto"/>
          <w:sz w:val="32"/>
          <w:szCs w:val="32"/>
        </w:rPr>
      </w:pPr>
    </w:p>
    <w:p>
      <w:pPr>
        <w:tabs>
          <w:tab w:val="center" w:pos="4252"/>
        </w:tabs>
        <w:rPr>
          <w:rFonts w:ascii="宋体" w:hAnsi="宋体"/>
          <w:b/>
          <w:color w:val="auto"/>
          <w:sz w:val="32"/>
          <w:szCs w:val="32"/>
        </w:rPr>
      </w:pPr>
    </w:p>
    <w:p>
      <w:pPr>
        <w:pStyle w:val="4"/>
        <w:overflowPunct w:val="0"/>
        <w:autoSpaceDE w:val="0"/>
        <w:autoSpaceDN w:val="0"/>
        <w:adjustRightInd w:val="0"/>
        <w:snapToGrid w:val="0"/>
        <w:spacing w:line="480" w:lineRule="auto"/>
        <w:jc w:val="center"/>
        <w:rPr>
          <w:rFonts w:hint="eastAsia" w:ascii="宋体" w:hAnsi="宋体" w:eastAsia="宋体" w:cs="Times New Roman"/>
          <w:b/>
          <w:color w:val="auto"/>
          <w:sz w:val="44"/>
          <w:szCs w:val="44"/>
          <w:lang w:eastAsia="zh-CN"/>
        </w:rPr>
      </w:pPr>
      <w:r>
        <w:rPr>
          <w:rFonts w:hint="eastAsia" w:ascii="宋体" w:hAnsi="宋体" w:eastAsia="宋体" w:cs="Times New Roman"/>
          <w:b/>
          <w:color w:val="auto"/>
          <w:sz w:val="44"/>
          <w:szCs w:val="44"/>
          <w:lang w:eastAsia="zh-CN"/>
        </w:rPr>
        <w:t>2022年度云浮市罗定市金鸡镇大岗村等3个村垦造水田项目</w:t>
      </w:r>
    </w:p>
    <w:p>
      <w:pPr>
        <w:pStyle w:val="4"/>
        <w:overflowPunct w:val="0"/>
        <w:autoSpaceDE w:val="0"/>
        <w:autoSpaceDN w:val="0"/>
        <w:adjustRightInd w:val="0"/>
        <w:snapToGrid w:val="0"/>
        <w:jc w:val="center"/>
        <w:rPr>
          <w:rFonts w:hAnsi="宋体"/>
          <w:b/>
          <w:color w:val="auto"/>
          <w:szCs w:val="21"/>
        </w:rPr>
      </w:pPr>
    </w:p>
    <w:p>
      <w:pPr>
        <w:pStyle w:val="4"/>
        <w:overflowPunct w:val="0"/>
        <w:autoSpaceDE w:val="0"/>
        <w:autoSpaceDN w:val="0"/>
        <w:adjustRightInd w:val="0"/>
        <w:snapToGrid w:val="0"/>
        <w:jc w:val="center"/>
        <w:rPr>
          <w:rFonts w:hAnsi="宋体"/>
          <w:b/>
          <w:color w:val="auto"/>
          <w:sz w:val="32"/>
          <w:szCs w:val="32"/>
        </w:rPr>
      </w:pPr>
    </w:p>
    <w:p>
      <w:pPr>
        <w:pStyle w:val="4"/>
        <w:overflowPunct w:val="0"/>
        <w:autoSpaceDE w:val="0"/>
        <w:autoSpaceDN w:val="0"/>
        <w:adjustRightInd w:val="0"/>
        <w:snapToGrid w:val="0"/>
        <w:jc w:val="center"/>
        <w:rPr>
          <w:rFonts w:hint="eastAsia" w:hAnsi="宋体"/>
          <w:b/>
          <w:color w:val="auto"/>
          <w:sz w:val="72"/>
        </w:rPr>
      </w:pPr>
      <w:bookmarkStart w:id="18" w:name="_GoBack"/>
      <w:bookmarkEnd w:id="18"/>
    </w:p>
    <w:p>
      <w:pPr>
        <w:pStyle w:val="4"/>
        <w:overflowPunct w:val="0"/>
        <w:autoSpaceDE w:val="0"/>
        <w:autoSpaceDN w:val="0"/>
        <w:adjustRightInd w:val="0"/>
        <w:snapToGrid w:val="0"/>
        <w:jc w:val="center"/>
        <w:rPr>
          <w:rFonts w:hint="eastAsia" w:hAnsi="宋体"/>
          <w:b/>
          <w:color w:val="auto"/>
          <w:sz w:val="72"/>
        </w:rPr>
      </w:pPr>
      <w:r>
        <w:rPr>
          <w:rFonts w:hint="eastAsia" w:hAnsi="宋体"/>
          <w:b/>
          <w:color w:val="auto"/>
          <w:sz w:val="72"/>
        </w:rPr>
        <w:t>投标文件</w:t>
      </w:r>
    </w:p>
    <w:p>
      <w:pPr>
        <w:pStyle w:val="4"/>
        <w:overflowPunct w:val="0"/>
        <w:autoSpaceDE w:val="0"/>
        <w:autoSpaceDN w:val="0"/>
        <w:adjustRightInd w:val="0"/>
        <w:snapToGrid w:val="0"/>
        <w:jc w:val="center"/>
        <w:rPr>
          <w:rFonts w:hAnsi="宋体"/>
          <w:b/>
          <w:color w:val="auto"/>
          <w:sz w:val="72"/>
        </w:rPr>
      </w:pPr>
    </w:p>
    <w:p>
      <w:pPr>
        <w:pStyle w:val="4"/>
        <w:overflowPunct w:val="0"/>
        <w:autoSpaceDE w:val="0"/>
        <w:autoSpaceDN w:val="0"/>
        <w:adjustRightInd w:val="0"/>
        <w:snapToGrid w:val="0"/>
        <w:jc w:val="center"/>
        <w:rPr>
          <w:rFonts w:hAnsi="宋体"/>
          <w:b/>
          <w:color w:val="auto"/>
          <w:sz w:val="44"/>
          <w:szCs w:val="44"/>
        </w:rPr>
      </w:pPr>
      <w:r>
        <w:rPr>
          <w:rFonts w:hAnsi="宋体"/>
          <w:b/>
          <w:color w:val="auto"/>
          <w:sz w:val="44"/>
          <w:szCs w:val="44"/>
        </w:rPr>
        <w:t>（</w:t>
      </w:r>
      <w:r>
        <w:rPr>
          <w:rFonts w:hint="eastAsia" w:hAnsi="宋体"/>
          <w:b/>
          <w:color w:val="auto"/>
          <w:sz w:val="44"/>
          <w:szCs w:val="44"/>
        </w:rPr>
        <w:t>第一册：商务文件</w:t>
      </w:r>
      <w:r>
        <w:rPr>
          <w:rFonts w:hAnsi="宋体"/>
          <w:b/>
          <w:color w:val="auto"/>
          <w:sz w:val="44"/>
          <w:szCs w:val="44"/>
        </w:rPr>
        <w:t>）</w:t>
      </w:r>
    </w:p>
    <w:p>
      <w:pPr>
        <w:pStyle w:val="4"/>
        <w:overflowPunct w:val="0"/>
        <w:autoSpaceDE w:val="0"/>
        <w:autoSpaceDN w:val="0"/>
        <w:adjustRightInd w:val="0"/>
        <w:snapToGrid w:val="0"/>
        <w:jc w:val="center"/>
        <w:rPr>
          <w:rFonts w:hAnsi="宋体"/>
          <w:b/>
          <w:color w:val="auto"/>
          <w:sz w:val="36"/>
          <w:szCs w:val="36"/>
        </w:rPr>
      </w:pPr>
    </w:p>
    <w:p>
      <w:pPr>
        <w:pStyle w:val="4"/>
        <w:overflowPunct w:val="0"/>
        <w:autoSpaceDE w:val="0"/>
        <w:autoSpaceDN w:val="0"/>
        <w:adjustRightInd w:val="0"/>
        <w:snapToGrid w:val="0"/>
        <w:jc w:val="center"/>
        <w:rPr>
          <w:rFonts w:hAnsi="宋体"/>
          <w:b/>
          <w:color w:val="auto"/>
          <w:szCs w:val="21"/>
        </w:rPr>
      </w:pPr>
    </w:p>
    <w:p>
      <w:pPr>
        <w:pStyle w:val="4"/>
        <w:overflowPunct w:val="0"/>
        <w:autoSpaceDE w:val="0"/>
        <w:autoSpaceDN w:val="0"/>
        <w:adjustRightInd w:val="0"/>
        <w:snapToGrid w:val="0"/>
        <w:jc w:val="center"/>
        <w:rPr>
          <w:rFonts w:hAnsi="宋体"/>
          <w:b/>
          <w:color w:val="auto"/>
          <w:sz w:val="28"/>
        </w:rPr>
      </w:pPr>
    </w:p>
    <w:p>
      <w:pPr>
        <w:pStyle w:val="4"/>
        <w:overflowPunct w:val="0"/>
        <w:autoSpaceDE w:val="0"/>
        <w:autoSpaceDN w:val="0"/>
        <w:adjustRightInd w:val="0"/>
        <w:snapToGrid w:val="0"/>
        <w:ind w:firstLine="2530" w:firstLineChars="900"/>
        <w:rPr>
          <w:rFonts w:hAnsi="宋体"/>
          <w:b/>
          <w:color w:val="auto"/>
          <w:sz w:val="28"/>
        </w:rPr>
      </w:pPr>
    </w:p>
    <w:p>
      <w:pPr>
        <w:pStyle w:val="4"/>
        <w:overflowPunct w:val="0"/>
        <w:autoSpaceDE w:val="0"/>
        <w:autoSpaceDN w:val="0"/>
        <w:adjustRightInd w:val="0"/>
        <w:snapToGrid w:val="0"/>
        <w:spacing w:before="120"/>
        <w:rPr>
          <w:rFonts w:hAnsi="宋体"/>
          <w:b/>
          <w:color w:val="auto"/>
        </w:rPr>
      </w:pPr>
    </w:p>
    <w:p>
      <w:pPr>
        <w:pStyle w:val="4"/>
        <w:overflowPunct w:val="0"/>
        <w:autoSpaceDE w:val="0"/>
        <w:autoSpaceDN w:val="0"/>
        <w:adjustRightInd w:val="0"/>
        <w:spacing w:before="120" w:line="480" w:lineRule="auto"/>
        <w:ind w:firstLine="281" w:firstLineChars="100"/>
        <w:rPr>
          <w:rFonts w:hAnsi="宋体"/>
          <w:b/>
          <w:color w:val="auto"/>
          <w:sz w:val="28"/>
          <w:szCs w:val="28"/>
          <w:u w:val="single"/>
        </w:rPr>
      </w:pPr>
      <w:r>
        <w:rPr>
          <w:rFonts w:hint="eastAsia" w:hAnsi="宋体"/>
          <w:b/>
          <w:color w:val="auto"/>
          <w:sz w:val="28"/>
          <w:szCs w:val="28"/>
        </w:rPr>
        <w:t>投   标   人：</w:t>
      </w:r>
      <w:r>
        <w:rPr>
          <w:rFonts w:hint="eastAsia" w:hAnsi="宋体"/>
          <w:b/>
          <w:color w:val="auto"/>
          <w:sz w:val="28"/>
          <w:szCs w:val="28"/>
          <w:u w:val="single"/>
        </w:rPr>
        <w:t xml:space="preserve">                   </w:t>
      </w:r>
      <w:r>
        <w:rPr>
          <w:rFonts w:hint="eastAsia" w:hAnsi="宋体"/>
          <w:b/>
          <w:color w:val="auto"/>
          <w:sz w:val="28"/>
          <w:szCs w:val="28"/>
          <w:u w:val="single"/>
        </w:rPr>
        <w:tab/>
      </w:r>
      <w:r>
        <w:rPr>
          <w:rFonts w:hint="eastAsia" w:hAnsi="宋体"/>
          <w:b/>
          <w:color w:val="auto"/>
          <w:sz w:val="28"/>
          <w:szCs w:val="28"/>
          <w:u w:val="single"/>
        </w:rPr>
        <w:t xml:space="preserve">     </w:t>
      </w:r>
      <w:r>
        <w:rPr>
          <w:rFonts w:hint="eastAsia" w:hAnsi="宋体"/>
          <w:b/>
          <w:color w:val="auto"/>
          <w:sz w:val="28"/>
          <w:szCs w:val="28"/>
          <w:u w:val="single"/>
        </w:rPr>
        <w:tab/>
      </w:r>
      <w:r>
        <w:rPr>
          <w:rFonts w:hint="eastAsia" w:hAnsi="宋体"/>
          <w:b/>
          <w:color w:val="auto"/>
          <w:sz w:val="28"/>
          <w:szCs w:val="28"/>
          <w:u w:val="single"/>
        </w:rPr>
        <w:t xml:space="preserve">  </w:t>
      </w:r>
      <w:r>
        <w:rPr>
          <w:rFonts w:hint="eastAsia" w:hAnsi="宋体"/>
          <w:b/>
          <w:color w:val="auto"/>
          <w:sz w:val="28"/>
          <w:szCs w:val="28"/>
        </w:rPr>
        <w:t>（盖章）</w:t>
      </w:r>
    </w:p>
    <w:p>
      <w:pPr>
        <w:pStyle w:val="4"/>
        <w:overflowPunct w:val="0"/>
        <w:autoSpaceDE w:val="0"/>
        <w:autoSpaceDN w:val="0"/>
        <w:adjustRightInd w:val="0"/>
        <w:snapToGrid w:val="0"/>
        <w:spacing w:before="120" w:line="480" w:lineRule="auto"/>
        <w:ind w:firstLine="281" w:firstLineChars="100"/>
        <w:rPr>
          <w:rFonts w:hint="eastAsia" w:hAnsi="宋体"/>
          <w:b/>
          <w:color w:val="auto"/>
          <w:sz w:val="28"/>
          <w:szCs w:val="28"/>
        </w:rPr>
      </w:pPr>
      <w:r>
        <w:rPr>
          <w:rFonts w:hint="eastAsia" w:hAnsi="宋体"/>
          <w:b/>
          <w:color w:val="auto"/>
          <w:sz w:val="28"/>
          <w:szCs w:val="28"/>
        </w:rPr>
        <w:t>法定代表人（或其委托代理人）：</w:t>
      </w:r>
      <w:r>
        <w:rPr>
          <w:rFonts w:hint="eastAsia" w:hAnsi="宋体"/>
          <w:b/>
          <w:color w:val="auto"/>
          <w:sz w:val="28"/>
          <w:szCs w:val="28"/>
          <w:u w:val="single"/>
        </w:rPr>
        <w:t xml:space="preserve">                  </w:t>
      </w:r>
      <w:r>
        <w:rPr>
          <w:rFonts w:hint="eastAsia" w:hAnsi="宋体"/>
          <w:b/>
          <w:color w:val="auto"/>
          <w:sz w:val="28"/>
          <w:szCs w:val="28"/>
        </w:rPr>
        <w:t>（签字或盖章）</w:t>
      </w:r>
    </w:p>
    <w:p>
      <w:pPr>
        <w:pStyle w:val="4"/>
        <w:overflowPunct w:val="0"/>
        <w:autoSpaceDE w:val="0"/>
        <w:autoSpaceDN w:val="0"/>
        <w:adjustRightInd w:val="0"/>
        <w:snapToGrid w:val="0"/>
        <w:spacing w:before="120" w:line="480" w:lineRule="auto"/>
        <w:ind w:firstLine="281" w:firstLineChars="100"/>
        <w:jc w:val="center"/>
        <w:rPr>
          <w:rFonts w:hAnsi="宋体"/>
          <w:b/>
          <w:color w:val="auto"/>
          <w:sz w:val="36"/>
          <w:szCs w:val="36"/>
        </w:rPr>
      </w:pPr>
      <w:r>
        <w:rPr>
          <w:rFonts w:hint="eastAsia" w:hAnsi="宋体"/>
          <w:b/>
          <w:color w:val="auto"/>
          <w:sz w:val="28"/>
          <w:szCs w:val="28"/>
        </w:rPr>
        <w:t>日  期：</w:t>
      </w:r>
      <w:r>
        <w:rPr>
          <w:rFonts w:hint="eastAsia" w:hAnsi="宋体"/>
          <w:b/>
          <w:color w:val="auto"/>
          <w:sz w:val="28"/>
          <w:szCs w:val="28"/>
          <w:u w:val="single"/>
        </w:rPr>
        <w:t xml:space="preserve">     </w:t>
      </w:r>
      <w:r>
        <w:rPr>
          <w:rFonts w:hint="eastAsia" w:hAnsi="宋体"/>
          <w:b/>
          <w:color w:val="auto"/>
          <w:sz w:val="28"/>
          <w:szCs w:val="28"/>
        </w:rPr>
        <w:t>年</w:t>
      </w:r>
      <w:r>
        <w:rPr>
          <w:rFonts w:hint="eastAsia" w:hAnsi="宋体"/>
          <w:b/>
          <w:color w:val="auto"/>
          <w:sz w:val="28"/>
          <w:szCs w:val="28"/>
          <w:u w:val="single"/>
        </w:rPr>
        <w:t xml:space="preserve">   </w:t>
      </w:r>
      <w:r>
        <w:rPr>
          <w:rFonts w:hint="eastAsia" w:hAnsi="宋体"/>
          <w:b/>
          <w:color w:val="auto"/>
          <w:sz w:val="28"/>
          <w:szCs w:val="28"/>
        </w:rPr>
        <w:t>月</w:t>
      </w:r>
      <w:r>
        <w:rPr>
          <w:rFonts w:hint="eastAsia" w:hAnsi="宋体"/>
          <w:b/>
          <w:color w:val="auto"/>
          <w:sz w:val="28"/>
          <w:szCs w:val="28"/>
          <w:u w:val="single"/>
        </w:rPr>
        <w:t xml:space="preserve">   </w:t>
      </w:r>
      <w:r>
        <w:rPr>
          <w:rFonts w:hint="eastAsia" w:hAnsi="宋体"/>
          <w:b/>
          <w:color w:val="auto"/>
          <w:sz w:val="28"/>
          <w:szCs w:val="28"/>
        </w:rPr>
        <w:t>日</w:t>
      </w:r>
    </w:p>
    <w:p>
      <w:pPr>
        <w:rPr>
          <w:rFonts w:hint="eastAsia" w:ascii="宋体" w:hAnsi="宋体"/>
          <w:color w:val="auto"/>
        </w:rPr>
      </w:pPr>
    </w:p>
    <w:p>
      <w:pPr>
        <w:rPr>
          <w:rFonts w:hint="eastAsia" w:ascii="宋体" w:hAnsi="宋体"/>
          <w:color w:val="auto"/>
        </w:rPr>
      </w:pPr>
    </w:p>
    <w:p>
      <w:pPr>
        <w:pStyle w:val="2"/>
        <w:rPr>
          <w:rFonts w:hint="eastAsia"/>
          <w:color w:val="auto"/>
        </w:rPr>
      </w:pPr>
    </w:p>
    <w:p>
      <w:pPr>
        <w:rPr>
          <w:rFonts w:hint="eastAsia" w:ascii="宋体" w:hAnsi="宋体"/>
          <w:color w:val="auto"/>
        </w:rPr>
      </w:pPr>
    </w:p>
    <w:p>
      <w:pPr>
        <w:jc w:val="center"/>
        <w:rPr>
          <w:rFonts w:ascii="宋体" w:hAnsi="宋体"/>
          <w:b/>
          <w:color w:val="auto"/>
          <w:sz w:val="32"/>
          <w:szCs w:val="32"/>
        </w:rPr>
      </w:pPr>
      <w:r>
        <w:rPr>
          <w:rFonts w:hint="eastAsia" w:ascii="宋体" w:hAnsi="宋体"/>
          <w:b/>
          <w:color w:val="auto"/>
          <w:sz w:val="32"/>
          <w:szCs w:val="32"/>
        </w:rPr>
        <w:t>目    录</w:t>
      </w:r>
    </w:p>
    <w:p>
      <w:pPr>
        <w:rPr>
          <w:rFonts w:ascii="宋体" w:hAnsi="宋体"/>
          <w:color w:val="auto"/>
          <w:szCs w:val="21"/>
        </w:rPr>
      </w:pPr>
      <w:r>
        <w:rPr>
          <w:rFonts w:hint="eastAsia" w:ascii="宋体" w:hAnsi="宋体"/>
          <w:color w:val="auto"/>
          <w:szCs w:val="21"/>
        </w:rPr>
        <w:t xml:space="preserve">                                                              　　 </w:t>
      </w:r>
    </w:p>
    <w:p>
      <w:pPr>
        <w:rPr>
          <w:rFonts w:ascii="宋体" w:hAnsi="宋体"/>
          <w:color w:val="auto"/>
          <w:szCs w:val="21"/>
        </w:rPr>
      </w:pPr>
    </w:p>
    <w:p>
      <w:pPr>
        <w:spacing w:line="360" w:lineRule="auto"/>
        <w:rPr>
          <w:rFonts w:ascii="宋体" w:hAnsi="宋体"/>
          <w:color w:val="auto"/>
          <w:sz w:val="24"/>
        </w:rPr>
      </w:pPr>
      <w:r>
        <w:rPr>
          <w:rFonts w:hint="eastAsia" w:ascii="宋体" w:hAnsi="宋体"/>
          <w:color w:val="auto"/>
          <w:sz w:val="24"/>
        </w:rPr>
        <w:t xml:space="preserve">一、投标函及投标函附录 </w:t>
      </w:r>
    </w:p>
    <w:p>
      <w:pPr>
        <w:spacing w:line="360" w:lineRule="auto"/>
        <w:rPr>
          <w:rFonts w:ascii="宋体" w:hAnsi="宋体"/>
          <w:color w:val="auto"/>
          <w:sz w:val="24"/>
        </w:rPr>
      </w:pPr>
      <w:r>
        <w:rPr>
          <w:rFonts w:hint="eastAsia" w:ascii="宋体" w:hAnsi="宋体"/>
          <w:color w:val="auto"/>
          <w:sz w:val="24"/>
        </w:rPr>
        <w:t>二、资格审查资料</w:t>
      </w:r>
    </w:p>
    <w:p>
      <w:pPr>
        <w:spacing w:line="360" w:lineRule="auto"/>
        <w:rPr>
          <w:rFonts w:ascii="宋体" w:hAnsi="宋体"/>
          <w:color w:val="auto"/>
          <w:sz w:val="24"/>
        </w:rPr>
      </w:pPr>
      <w:r>
        <w:rPr>
          <w:rFonts w:hint="eastAsia" w:ascii="宋体" w:hAnsi="宋体"/>
          <w:color w:val="auto"/>
          <w:sz w:val="24"/>
        </w:rPr>
        <w:t>三、</w:t>
      </w:r>
      <w:r>
        <w:rPr>
          <w:rFonts w:hint="eastAsia" w:ascii="宋体" w:hAnsi="宋体"/>
          <w:bCs/>
          <w:color w:val="auto"/>
          <w:sz w:val="24"/>
        </w:rPr>
        <w:t>投标人的其他评审情况</w:t>
      </w:r>
    </w:p>
    <w:p>
      <w:pPr>
        <w:spacing w:line="360" w:lineRule="auto"/>
        <w:rPr>
          <w:rFonts w:hint="eastAsia" w:ascii="宋体" w:hAnsi="宋体"/>
          <w:color w:val="auto"/>
          <w:sz w:val="24"/>
        </w:rPr>
      </w:pPr>
      <w:r>
        <w:rPr>
          <w:rFonts w:hint="eastAsia" w:ascii="宋体" w:hAnsi="宋体"/>
          <w:color w:val="auto"/>
          <w:sz w:val="24"/>
        </w:rPr>
        <w:t>四、投标人承诺书</w:t>
      </w:r>
    </w:p>
    <w:p>
      <w:pPr>
        <w:spacing w:line="360" w:lineRule="auto"/>
        <w:rPr>
          <w:rFonts w:ascii="宋体" w:hAnsi="宋体"/>
          <w:color w:val="auto"/>
          <w:sz w:val="24"/>
        </w:rPr>
      </w:pPr>
      <w:r>
        <w:rPr>
          <w:rFonts w:hint="eastAsia" w:ascii="宋体" w:hAnsi="宋体"/>
          <w:color w:val="auto"/>
          <w:sz w:val="24"/>
        </w:rPr>
        <w:t>五、其它材料</w:t>
      </w:r>
    </w:p>
    <w:p>
      <w:pPr>
        <w:spacing w:line="400" w:lineRule="exact"/>
        <w:jc w:val="center"/>
        <w:rPr>
          <w:rFonts w:ascii="宋体" w:hAnsi="宋体"/>
          <w:color w:val="auto"/>
          <w:sz w:val="24"/>
        </w:rPr>
      </w:pPr>
      <w:r>
        <w:rPr>
          <w:rFonts w:ascii="宋体" w:hAnsi="宋体"/>
          <w:color w:val="auto"/>
        </w:rPr>
        <w:br w:type="page"/>
      </w:r>
      <w:bookmarkStart w:id="0" w:name="_Toc331029671"/>
      <w:bookmarkStart w:id="1" w:name="_Toc246997099"/>
      <w:bookmarkStart w:id="2" w:name="_Toc144974857"/>
      <w:bookmarkStart w:id="3" w:name="_Toc152045788"/>
      <w:bookmarkStart w:id="4" w:name="_Toc179632808"/>
      <w:bookmarkStart w:id="5" w:name="_Toc152042577"/>
      <w:bookmarkStart w:id="6" w:name="_Toc246996356"/>
      <w:bookmarkStart w:id="7" w:name="_Toc247085874"/>
      <w:r>
        <w:rPr>
          <w:rFonts w:ascii="宋体" w:hAnsi="宋体"/>
          <w:b/>
          <w:color w:val="auto"/>
          <w:sz w:val="32"/>
          <w:szCs w:val="32"/>
        </w:rPr>
        <w:t>一、投标函及投标函附录</w:t>
      </w:r>
      <w:bookmarkEnd w:id="0"/>
      <w:bookmarkEnd w:id="1"/>
      <w:bookmarkEnd w:id="2"/>
      <w:bookmarkEnd w:id="3"/>
      <w:bookmarkEnd w:id="4"/>
      <w:bookmarkEnd w:id="5"/>
      <w:bookmarkEnd w:id="6"/>
      <w:bookmarkEnd w:id="7"/>
    </w:p>
    <w:p>
      <w:pPr>
        <w:spacing w:line="400" w:lineRule="exact"/>
        <w:jc w:val="center"/>
        <w:rPr>
          <w:rFonts w:ascii="宋体" w:hAnsi="宋体"/>
          <w:b/>
          <w:color w:val="auto"/>
          <w:sz w:val="32"/>
          <w:szCs w:val="32"/>
        </w:rPr>
      </w:pPr>
      <w:r>
        <w:rPr>
          <w:rFonts w:hint="eastAsia" w:ascii="宋体" w:hAnsi="宋体"/>
          <w:b/>
          <w:color w:val="auto"/>
          <w:sz w:val="32"/>
          <w:szCs w:val="32"/>
        </w:rPr>
        <w:t>（一）投标函</w:t>
      </w:r>
    </w:p>
    <w:p>
      <w:pPr>
        <w:spacing w:line="400" w:lineRule="exact"/>
        <w:rPr>
          <w:rFonts w:ascii="宋体" w:hAnsi="宋体"/>
          <w:color w:val="auto"/>
          <w:szCs w:val="21"/>
        </w:rPr>
      </w:pPr>
    </w:p>
    <w:p>
      <w:pPr>
        <w:spacing w:line="400" w:lineRule="exact"/>
        <w:rPr>
          <w:rFonts w:ascii="宋体" w:hAnsi="宋体"/>
          <w:color w:val="auto"/>
          <w:szCs w:val="21"/>
        </w:rPr>
      </w:pPr>
      <w:r>
        <w:rPr>
          <w:rFonts w:hint="eastAsia" w:ascii="宋体" w:hAnsi="宋体"/>
          <w:b/>
          <w:color w:val="auto"/>
          <w:szCs w:val="21"/>
          <w:u w:val="single"/>
          <w:lang w:eastAsia="zh-CN"/>
        </w:rPr>
        <w:t>罗定市金鸡镇人民政府</w:t>
      </w:r>
      <w:r>
        <w:rPr>
          <w:rFonts w:hint="eastAsia" w:ascii="宋体" w:hAnsi="宋体"/>
          <w:b/>
          <w:color w:val="auto"/>
          <w:szCs w:val="21"/>
          <w:u w:val="single"/>
        </w:rPr>
        <w:t>（招标人名称）</w:t>
      </w:r>
      <w:r>
        <w:rPr>
          <w:rFonts w:hint="eastAsia" w:ascii="宋体" w:hAnsi="宋体"/>
          <w:color w:val="auto"/>
          <w:szCs w:val="21"/>
        </w:rPr>
        <w:t xml:space="preserve">： </w:t>
      </w:r>
    </w:p>
    <w:p>
      <w:pPr>
        <w:spacing w:line="400" w:lineRule="exact"/>
        <w:rPr>
          <w:rFonts w:ascii="宋体" w:hAnsi="宋体"/>
          <w:color w:val="auto"/>
          <w:szCs w:val="21"/>
        </w:rPr>
      </w:pPr>
    </w:p>
    <w:p>
      <w:pPr>
        <w:spacing w:line="400" w:lineRule="exact"/>
        <w:rPr>
          <w:rFonts w:ascii="宋体" w:hAnsi="宋体"/>
          <w:color w:val="auto"/>
          <w:szCs w:val="21"/>
        </w:rPr>
      </w:pPr>
      <w:r>
        <w:rPr>
          <w:rFonts w:hint="eastAsia" w:ascii="宋体" w:hAnsi="宋体"/>
          <w:color w:val="auto"/>
          <w:szCs w:val="21"/>
        </w:rPr>
        <w:t xml:space="preserve">    1．我方已仔细研究了</w:t>
      </w:r>
      <w:r>
        <w:rPr>
          <w:rFonts w:hint="eastAsia" w:ascii="宋体" w:hAnsi="宋体"/>
          <w:b/>
          <w:color w:val="auto"/>
          <w:szCs w:val="21"/>
          <w:u w:val="single"/>
          <w:lang w:eastAsia="zh-CN"/>
        </w:rPr>
        <w:t>2022年度云浮市罗定市金鸡镇大岗村等3个村垦造水田项目</w:t>
      </w:r>
      <w:r>
        <w:rPr>
          <w:rFonts w:hint="eastAsia" w:ascii="宋体" w:hAnsi="宋体"/>
          <w:color w:val="auto"/>
          <w:szCs w:val="21"/>
          <w:u w:val="single"/>
        </w:rPr>
        <w:t>（项目名称）</w:t>
      </w:r>
      <w:r>
        <w:rPr>
          <w:rFonts w:hint="eastAsia" w:ascii="宋体" w:hAnsi="宋体"/>
          <w:color w:val="auto"/>
          <w:szCs w:val="21"/>
        </w:rPr>
        <w:t>招标文件的全部内容，愿意以</w:t>
      </w:r>
      <w:r>
        <w:rPr>
          <w:rFonts w:hint="eastAsia" w:ascii="宋体" w:hAnsi="宋体"/>
          <w:color w:val="auto"/>
          <w:szCs w:val="21"/>
          <w:u w:val="single"/>
        </w:rPr>
        <w:t xml:space="preserve">   </w:t>
      </w:r>
      <w:r>
        <w:rPr>
          <w:rFonts w:ascii="宋体" w:hAnsi="宋体"/>
          <w:color w:val="auto"/>
          <w:szCs w:val="21"/>
        </w:rPr>
        <w:t>%</w:t>
      </w:r>
      <w:r>
        <w:rPr>
          <w:rFonts w:hint="eastAsia" w:ascii="宋体" w:hAnsi="宋体"/>
          <w:color w:val="auto"/>
          <w:szCs w:val="21"/>
        </w:rPr>
        <w:t>（大写：百分之</w:t>
      </w:r>
      <w:r>
        <w:rPr>
          <w:rFonts w:hint="eastAsia" w:ascii="宋体" w:hAnsi="宋体"/>
          <w:color w:val="auto"/>
          <w:szCs w:val="21"/>
          <w:u w:val="single"/>
        </w:rPr>
        <w:t xml:space="preserve">    </w:t>
      </w:r>
      <w:r>
        <w:rPr>
          <w:rFonts w:hint="eastAsia" w:ascii="宋体" w:hAnsi="宋体"/>
          <w:color w:val="auto"/>
          <w:szCs w:val="21"/>
        </w:rPr>
        <w:t>）的投标报价下浮率【根据：</w:t>
      </w:r>
      <w:r>
        <w:rPr>
          <w:rFonts w:hint="eastAsia" w:ascii="宋体" w:hAnsi="宋体"/>
          <w:b/>
          <w:color w:val="auto"/>
          <w:szCs w:val="21"/>
        </w:rPr>
        <w:t>投标报价＝招标控制价×（1-投标报价下浮率）</w:t>
      </w:r>
      <w:r>
        <w:rPr>
          <w:rFonts w:hint="eastAsia" w:ascii="宋体" w:hAnsi="宋体"/>
          <w:color w:val="auto"/>
          <w:szCs w:val="21"/>
        </w:rPr>
        <w:t>计算得，投标报价为人民币</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元（大写：</w:t>
      </w:r>
      <w:r>
        <w:rPr>
          <w:rFonts w:hint="eastAsia" w:ascii="宋体" w:hAnsi="宋体"/>
          <w:color w:val="auto"/>
          <w:szCs w:val="21"/>
          <w:u w:val="single"/>
        </w:rPr>
        <w:t xml:space="preserve">       </w:t>
      </w:r>
      <w:r>
        <w:rPr>
          <w:rFonts w:hint="eastAsia" w:ascii="宋体" w:hAnsi="宋体"/>
          <w:color w:val="auto"/>
          <w:szCs w:val="21"/>
        </w:rPr>
        <w:t>元）】， 工期:</w:t>
      </w:r>
      <w:r>
        <w:rPr>
          <w:rFonts w:hint="eastAsia" w:ascii="宋体" w:hAnsi="宋体"/>
          <w:b/>
          <w:color w:val="auto"/>
          <w:szCs w:val="21"/>
          <w:u w:val="single"/>
        </w:rPr>
        <w:t xml:space="preserve">          个日历天</w:t>
      </w:r>
      <w:r>
        <w:rPr>
          <w:rFonts w:hint="eastAsia" w:ascii="宋体" w:hAnsi="宋体"/>
          <w:color w:val="auto"/>
          <w:szCs w:val="21"/>
        </w:rPr>
        <w:t>，按合同约定实施和完成承包工程，修补工程中的任何缺陷，工程质量：</w:t>
      </w:r>
      <w:r>
        <w:rPr>
          <w:rFonts w:hint="eastAsia" w:ascii="宋体" w:hAnsi="宋体"/>
          <w:b/>
          <w:bCs/>
          <w:color w:val="auto"/>
          <w:szCs w:val="21"/>
          <w:u w:val="single"/>
        </w:rPr>
        <w:t>按照广东省高标准农田建设质量管理实施细则（粤农农〔2021〕296 号要求执行，达到合格或以上标准</w:t>
      </w:r>
      <w:r>
        <w:rPr>
          <w:rFonts w:hint="eastAsia" w:ascii="宋体" w:hAnsi="宋体"/>
          <w:color w:val="auto"/>
          <w:szCs w:val="21"/>
        </w:rPr>
        <w:t xml:space="preserve">。 </w:t>
      </w:r>
    </w:p>
    <w:p>
      <w:pPr>
        <w:spacing w:line="400" w:lineRule="exact"/>
        <w:rPr>
          <w:rFonts w:ascii="宋体" w:hAnsi="宋体"/>
          <w:color w:val="auto"/>
          <w:szCs w:val="21"/>
        </w:rPr>
      </w:pPr>
      <w:r>
        <w:rPr>
          <w:rFonts w:hint="eastAsia" w:ascii="宋体" w:hAnsi="宋体"/>
          <w:color w:val="auto"/>
          <w:szCs w:val="21"/>
        </w:rPr>
        <w:t xml:space="preserve">    2．我方承诺在投标有效期内不补充、修改、替代或者撤回本投标文件。 </w:t>
      </w:r>
    </w:p>
    <w:p>
      <w:pPr>
        <w:spacing w:line="400" w:lineRule="exact"/>
        <w:rPr>
          <w:rFonts w:ascii="宋体" w:hAnsi="宋体"/>
          <w:color w:val="auto"/>
          <w:szCs w:val="21"/>
        </w:rPr>
      </w:pPr>
      <w:r>
        <w:rPr>
          <w:rFonts w:hint="eastAsia" w:ascii="宋体" w:hAnsi="宋体"/>
          <w:color w:val="auto"/>
          <w:szCs w:val="21"/>
        </w:rPr>
        <w:t xml:space="preserve">    3．随同本投标函递交投标保证金一份，金额为人民币</w:t>
      </w:r>
      <w:r>
        <w:rPr>
          <w:rFonts w:hint="eastAsia" w:ascii="宋体" w:hAnsi="宋体"/>
          <w:color w:val="auto"/>
          <w:szCs w:val="21"/>
          <w:u w:val="single"/>
        </w:rPr>
        <w:t xml:space="preserve">¥       </w:t>
      </w:r>
      <w:r>
        <w:rPr>
          <w:rFonts w:hint="eastAsia" w:ascii="宋体" w:hAnsi="宋体"/>
          <w:color w:val="auto"/>
          <w:szCs w:val="21"/>
        </w:rPr>
        <w:t>元（大写：</w:t>
      </w:r>
      <w:r>
        <w:rPr>
          <w:rFonts w:hint="eastAsia" w:ascii="宋体" w:hAnsi="宋体"/>
          <w:color w:val="auto"/>
          <w:szCs w:val="21"/>
          <w:u w:val="single"/>
        </w:rPr>
        <w:t xml:space="preserve">       </w:t>
      </w:r>
      <w:r>
        <w:rPr>
          <w:rFonts w:hint="eastAsia" w:ascii="宋体" w:hAnsi="宋体"/>
          <w:color w:val="auto"/>
          <w:szCs w:val="21"/>
        </w:rPr>
        <w:t xml:space="preserve">元）】。 </w:t>
      </w:r>
    </w:p>
    <w:p>
      <w:pPr>
        <w:spacing w:line="400" w:lineRule="exact"/>
        <w:rPr>
          <w:rFonts w:ascii="宋体" w:hAnsi="宋体"/>
          <w:color w:val="auto"/>
          <w:szCs w:val="21"/>
        </w:rPr>
      </w:pPr>
      <w:r>
        <w:rPr>
          <w:rFonts w:hint="eastAsia" w:ascii="宋体" w:hAnsi="宋体"/>
          <w:color w:val="auto"/>
          <w:szCs w:val="21"/>
        </w:rPr>
        <w:t xml:space="preserve">    4．如我方中标： </w:t>
      </w:r>
    </w:p>
    <w:p>
      <w:pPr>
        <w:spacing w:line="400" w:lineRule="exact"/>
        <w:rPr>
          <w:rFonts w:ascii="宋体" w:hAnsi="宋体"/>
          <w:color w:val="auto"/>
          <w:szCs w:val="21"/>
        </w:rPr>
      </w:pPr>
      <w:r>
        <w:rPr>
          <w:rFonts w:hint="eastAsia" w:ascii="宋体" w:hAnsi="宋体"/>
          <w:color w:val="auto"/>
          <w:szCs w:val="21"/>
        </w:rPr>
        <w:t xml:space="preserve">    （1）我方承诺在收到中标通知书后，在中标通知书规定的期限内与你方签订合同；      </w:t>
      </w:r>
    </w:p>
    <w:p>
      <w:pPr>
        <w:spacing w:line="400" w:lineRule="exact"/>
        <w:rPr>
          <w:rFonts w:ascii="宋体" w:hAnsi="宋体"/>
          <w:color w:val="auto"/>
          <w:szCs w:val="21"/>
        </w:rPr>
      </w:pPr>
      <w:r>
        <w:rPr>
          <w:rFonts w:hint="eastAsia" w:ascii="宋体" w:hAnsi="宋体"/>
          <w:color w:val="auto"/>
          <w:szCs w:val="21"/>
        </w:rPr>
        <w:t xml:space="preserve">    （2）随同本投标函递交的投标函附录属于合同文件的组成部分； </w:t>
      </w:r>
    </w:p>
    <w:p>
      <w:pPr>
        <w:spacing w:line="400" w:lineRule="exact"/>
        <w:ind w:firstLine="420" w:firstLineChars="200"/>
        <w:rPr>
          <w:rFonts w:ascii="宋体" w:hAnsi="宋体"/>
          <w:color w:val="auto"/>
          <w:szCs w:val="21"/>
        </w:rPr>
      </w:pPr>
      <w:r>
        <w:rPr>
          <w:rFonts w:hint="eastAsia" w:ascii="宋体" w:hAnsi="宋体"/>
          <w:color w:val="auto"/>
          <w:szCs w:val="21"/>
        </w:rPr>
        <w:t xml:space="preserve">（3）如招文有履约担保要求，我方承诺按照招标文件规定向你方递交履约担保； </w:t>
      </w:r>
    </w:p>
    <w:p>
      <w:pPr>
        <w:spacing w:line="400" w:lineRule="exact"/>
        <w:ind w:firstLine="420" w:firstLineChars="200"/>
        <w:rPr>
          <w:rFonts w:ascii="宋体" w:hAnsi="宋体"/>
          <w:color w:val="auto"/>
          <w:szCs w:val="21"/>
        </w:rPr>
      </w:pPr>
      <w:r>
        <w:rPr>
          <w:rFonts w:hint="eastAsia" w:ascii="宋体" w:hAnsi="宋体"/>
          <w:color w:val="auto"/>
          <w:szCs w:val="21"/>
        </w:rPr>
        <w:t xml:space="preserve">（4）我方承诺在合同约定的期限内完成并移交全部合同工程。 </w:t>
      </w:r>
    </w:p>
    <w:p>
      <w:pPr>
        <w:spacing w:line="400" w:lineRule="exact"/>
        <w:ind w:firstLine="420" w:firstLineChars="200"/>
        <w:rPr>
          <w:rFonts w:hint="eastAsia" w:ascii="宋体" w:hAnsi="宋体"/>
          <w:color w:val="auto"/>
          <w:szCs w:val="21"/>
        </w:rPr>
      </w:pPr>
      <w:r>
        <w:rPr>
          <w:rFonts w:hint="eastAsia" w:ascii="宋体" w:hAnsi="宋体"/>
          <w:color w:val="auto"/>
          <w:szCs w:val="21"/>
        </w:rPr>
        <w:t>5．我方在此声明，所递交的投标文件及有关资料内容完整、真实和准确，且不存在第2章投标人须知第1.4.2款和第1.4.3款规定的任何一种情形。</w:t>
      </w:r>
    </w:p>
    <w:p>
      <w:pPr>
        <w:spacing w:line="400" w:lineRule="exact"/>
        <w:ind w:firstLine="420" w:firstLineChars="200"/>
        <w:rPr>
          <w:rFonts w:hint="eastAsia" w:ascii="宋体" w:hAnsi="宋体"/>
          <w:color w:val="auto"/>
          <w:szCs w:val="21"/>
        </w:rPr>
      </w:pPr>
      <w:r>
        <w:rPr>
          <w:rFonts w:hint="eastAsia" w:ascii="宋体" w:hAnsi="宋体"/>
          <w:color w:val="auto"/>
          <w:szCs w:val="21"/>
        </w:rPr>
        <w:t>6. 此次投标所提供的资料及拟派</w:t>
      </w:r>
      <w:r>
        <w:rPr>
          <w:rFonts w:ascii="宋体" w:hAnsi="宋体"/>
          <w:color w:val="auto"/>
          <w:szCs w:val="21"/>
        </w:rPr>
        <w:t>项目班子人员</w:t>
      </w:r>
      <w:r>
        <w:rPr>
          <w:rFonts w:hint="eastAsia" w:ascii="宋体" w:hAnsi="宋体"/>
          <w:color w:val="auto"/>
          <w:szCs w:val="21"/>
        </w:rPr>
        <w:t>、</w:t>
      </w:r>
      <w:r>
        <w:rPr>
          <w:rFonts w:ascii="宋体" w:hAnsi="宋体"/>
          <w:color w:val="auto"/>
          <w:szCs w:val="21"/>
        </w:rPr>
        <w:t>合同</w:t>
      </w:r>
      <w:r>
        <w:rPr>
          <w:rFonts w:hint="eastAsia" w:ascii="宋体" w:hAnsi="宋体"/>
          <w:color w:val="auto"/>
          <w:szCs w:val="21"/>
        </w:rPr>
        <w:t>的</w:t>
      </w:r>
      <w:r>
        <w:rPr>
          <w:rFonts w:ascii="宋体" w:hAnsi="宋体"/>
          <w:color w:val="auto"/>
          <w:szCs w:val="21"/>
        </w:rPr>
        <w:t>签</w:t>
      </w:r>
      <w:r>
        <w:rPr>
          <w:rFonts w:hint="eastAsia" w:ascii="宋体" w:hAnsi="宋体"/>
          <w:color w:val="auto"/>
          <w:szCs w:val="21"/>
        </w:rPr>
        <w:t>署与履行的承诺等如有虚假，本企业愿接受招标人、建设行政主管部门及其他有关部门依据有关法律法规与招标文件规定给予的处罚，并承担违约责任。</w:t>
      </w:r>
    </w:p>
    <w:p>
      <w:pPr>
        <w:spacing w:line="400" w:lineRule="exact"/>
        <w:ind w:firstLine="420" w:firstLineChars="200"/>
        <w:rPr>
          <w:rFonts w:ascii="宋体" w:hAnsi="宋体"/>
          <w:color w:val="auto"/>
          <w:szCs w:val="21"/>
        </w:rPr>
      </w:pPr>
      <w:r>
        <w:rPr>
          <w:rFonts w:hint="eastAsia" w:ascii="宋体" w:hAnsi="宋体"/>
          <w:color w:val="auto"/>
          <w:szCs w:val="21"/>
        </w:rPr>
        <w:t>7. 我方已经详细地阅读了全部招标文件及其附件，包括澄清及参考文件（如有）。我方已完全清晰理解招标文件的要求，不存在任何含糊不清和误解之处，同意放弃对这些文件所提出的异议和投诉的权利。</w:t>
      </w:r>
    </w:p>
    <w:p>
      <w:pPr>
        <w:spacing w:line="400" w:lineRule="exact"/>
        <w:rPr>
          <w:rFonts w:ascii="宋体" w:hAnsi="宋体"/>
          <w:color w:val="auto"/>
          <w:szCs w:val="21"/>
        </w:rPr>
      </w:pPr>
      <w:r>
        <w:rPr>
          <w:rFonts w:hint="eastAsia" w:ascii="宋体" w:hAnsi="宋体"/>
          <w:color w:val="auto"/>
          <w:szCs w:val="21"/>
        </w:rPr>
        <w:t xml:space="preserve">    8．</w:t>
      </w:r>
      <w:r>
        <w:rPr>
          <w:rFonts w:hint="eastAsia" w:ascii="宋体" w:hAnsi="宋体"/>
          <w:color w:val="auto"/>
          <w:szCs w:val="21"/>
          <w:u w:val="single"/>
        </w:rPr>
        <w:t xml:space="preserve">                </w:t>
      </w:r>
      <w:r>
        <w:rPr>
          <w:rFonts w:hint="eastAsia" w:ascii="宋体" w:hAnsi="宋体"/>
          <w:color w:val="auto"/>
          <w:szCs w:val="21"/>
        </w:rPr>
        <w:t xml:space="preserve">（其它补充说明）。 </w:t>
      </w:r>
    </w:p>
    <w:p>
      <w:pPr>
        <w:rPr>
          <w:rFonts w:ascii="宋体" w:hAnsi="宋体"/>
          <w:color w:val="auto"/>
          <w:szCs w:val="21"/>
        </w:rPr>
      </w:pPr>
    </w:p>
    <w:p>
      <w:pPr>
        <w:spacing w:line="400" w:lineRule="exact"/>
        <w:ind w:right="420" w:firstLine="3570" w:firstLineChars="1700"/>
        <w:rPr>
          <w:rFonts w:ascii="宋体" w:hAnsi="宋体"/>
          <w:color w:val="auto"/>
          <w:szCs w:val="21"/>
        </w:rPr>
      </w:pPr>
      <w:r>
        <w:rPr>
          <w:rFonts w:hint="eastAsia" w:ascii="宋体" w:hAnsi="宋体"/>
          <w:color w:val="auto"/>
          <w:szCs w:val="21"/>
        </w:rPr>
        <w:t>投标人：</w:t>
      </w:r>
      <w:r>
        <w:rPr>
          <w:rFonts w:hint="eastAsia" w:ascii="宋体" w:hAnsi="宋体"/>
          <w:color w:val="auto"/>
          <w:szCs w:val="21"/>
          <w:u w:val="single"/>
        </w:rPr>
        <w:t xml:space="preserve">                      </w:t>
      </w:r>
      <w:r>
        <w:rPr>
          <w:rFonts w:hint="eastAsia" w:ascii="宋体" w:hAnsi="宋体"/>
          <w:color w:val="auto"/>
          <w:szCs w:val="21"/>
        </w:rPr>
        <w:t xml:space="preserve">（盖单位章） </w:t>
      </w:r>
    </w:p>
    <w:p>
      <w:pPr>
        <w:spacing w:line="400" w:lineRule="exact"/>
        <w:rPr>
          <w:rFonts w:ascii="宋体" w:hAnsi="宋体"/>
          <w:color w:val="auto"/>
          <w:szCs w:val="21"/>
        </w:rPr>
      </w:pPr>
      <w:r>
        <w:rPr>
          <w:rFonts w:hint="eastAsia" w:ascii="宋体" w:hAnsi="宋体"/>
          <w:color w:val="auto"/>
          <w:szCs w:val="21"/>
        </w:rPr>
        <w:t xml:space="preserve">                                  法定代表人或其委托代理人：</w:t>
      </w:r>
      <w:r>
        <w:rPr>
          <w:rFonts w:hint="eastAsia" w:ascii="宋体" w:hAnsi="宋体"/>
          <w:color w:val="auto"/>
          <w:szCs w:val="21"/>
          <w:u w:val="single"/>
        </w:rPr>
        <w:t xml:space="preserve">             </w:t>
      </w:r>
      <w:r>
        <w:rPr>
          <w:rFonts w:hint="eastAsia" w:ascii="宋体" w:hAnsi="宋体"/>
          <w:color w:val="auto"/>
          <w:szCs w:val="21"/>
        </w:rPr>
        <w:t xml:space="preserve">（签字或盖章） </w:t>
      </w:r>
    </w:p>
    <w:p>
      <w:pPr>
        <w:spacing w:line="400" w:lineRule="exact"/>
        <w:rPr>
          <w:rFonts w:ascii="宋体" w:hAnsi="宋体"/>
          <w:color w:val="auto"/>
          <w:szCs w:val="21"/>
        </w:rPr>
      </w:pPr>
      <w:r>
        <w:rPr>
          <w:rFonts w:hint="eastAsia" w:ascii="宋体" w:hAnsi="宋体"/>
          <w:color w:val="auto"/>
          <w:szCs w:val="21"/>
        </w:rPr>
        <w:t xml:space="preserve">                                  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jc w:val="center"/>
        <w:rPr>
          <w:rFonts w:hint="eastAsia" w:ascii="宋体" w:hAnsi="宋体"/>
          <w:b/>
          <w:color w:val="auto"/>
          <w:sz w:val="32"/>
          <w:szCs w:val="32"/>
        </w:rPr>
      </w:pPr>
      <w:r>
        <w:rPr>
          <w:rFonts w:ascii="宋体" w:hAnsi="宋体"/>
          <w:color w:val="auto"/>
          <w:szCs w:val="21"/>
        </w:rPr>
        <w:br w:type="page"/>
      </w:r>
      <w:r>
        <w:rPr>
          <w:rFonts w:hint="eastAsia" w:ascii="宋体" w:hAnsi="宋体"/>
          <w:b/>
          <w:color w:val="auto"/>
          <w:sz w:val="32"/>
          <w:szCs w:val="32"/>
        </w:rPr>
        <w:t>（二）投标函附录</w:t>
      </w:r>
    </w:p>
    <w:p>
      <w:pPr>
        <w:jc w:val="center"/>
        <w:rPr>
          <w:rFonts w:ascii="宋体" w:hAnsi="宋体"/>
          <w:b/>
          <w:color w:val="auto"/>
          <w:sz w:val="32"/>
          <w:szCs w:val="32"/>
        </w:rPr>
      </w:pPr>
    </w:p>
    <w:p>
      <w:pPr>
        <w:spacing w:line="360" w:lineRule="auto"/>
        <w:rPr>
          <w:rFonts w:hint="eastAsia" w:ascii="宋体" w:hAnsi="宋体" w:eastAsia="宋体"/>
          <w:b/>
          <w:color w:val="auto"/>
          <w:sz w:val="24"/>
          <w:lang w:eastAsia="zh-CN"/>
        </w:rPr>
      </w:pPr>
      <w:r>
        <w:rPr>
          <w:rFonts w:hint="eastAsia" w:ascii="宋体" w:hAnsi="宋体"/>
          <w:b/>
          <w:color w:val="auto"/>
          <w:sz w:val="24"/>
        </w:rPr>
        <w:t xml:space="preserve">项目名称： </w:t>
      </w:r>
      <w:r>
        <w:rPr>
          <w:rFonts w:hint="eastAsia" w:ascii="宋体" w:hAnsi="宋体"/>
          <w:b/>
          <w:color w:val="auto"/>
          <w:sz w:val="24"/>
          <w:lang w:eastAsia="zh-CN"/>
        </w:rPr>
        <w:t>2022年度云浮市罗定市金鸡镇大岗村等3个村垦造水田项目</w:t>
      </w:r>
    </w:p>
    <w:p>
      <w:pPr>
        <w:spacing w:line="360" w:lineRule="auto"/>
        <w:rPr>
          <w:rFonts w:hint="eastAsia" w:ascii="宋体" w:hAnsi="宋体"/>
          <w:b/>
          <w:color w:val="auto"/>
          <w:sz w:val="24"/>
        </w:rPr>
      </w:pPr>
      <w:r>
        <w:rPr>
          <w:rFonts w:hint="eastAsia" w:ascii="宋体" w:hAnsi="宋体"/>
          <w:b/>
          <w:color w:val="auto"/>
          <w:sz w:val="24"/>
        </w:rPr>
        <w:t>招标类别：施工</w:t>
      </w:r>
    </w:p>
    <w:p>
      <w:pPr>
        <w:rPr>
          <w:rFonts w:ascii="宋体" w:hAnsi="宋体"/>
          <w:color w:val="auto"/>
          <w:szCs w:val="21"/>
        </w:rPr>
      </w:pPr>
    </w:p>
    <w:tbl>
      <w:tblPr>
        <w:tblStyle w:val="6"/>
        <w:tblW w:w="0" w:type="auto"/>
        <w:tblInd w:w="0" w:type="dxa"/>
        <w:tblLayout w:type="fixed"/>
        <w:tblCellMar>
          <w:top w:w="0" w:type="dxa"/>
          <w:left w:w="108" w:type="dxa"/>
          <w:bottom w:w="0" w:type="dxa"/>
          <w:right w:w="108" w:type="dxa"/>
        </w:tblCellMar>
      </w:tblPr>
      <w:tblGrid>
        <w:gridCol w:w="959"/>
        <w:gridCol w:w="409"/>
        <w:gridCol w:w="2142"/>
        <w:gridCol w:w="198"/>
        <w:gridCol w:w="1220"/>
        <w:gridCol w:w="940"/>
        <w:gridCol w:w="477"/>
        <w:gridCol w:w="1683"/>
        <w:gridCol w:w="302"/>
        <w:gridCol w:w="958"/>
      </w:tblGrid>
      <w:tr>
        <w:tblPrEx>
          <w:tblCellMar>
            <w:top w:w="0" w:type="dxa"/>
            <w:left w:w="108" w:type="dxa"/>
            <w:bottom w:w="0" w:type="dxa"/>
            <w:right w:w="108" w:type="dxa"/>
          </w:tblCellMar>
        </w:tblPrEx>
        <w:trPr>
          <w:trHeight w:val="366" w:hRule="atLeast"/>
        </w:trPr>
        <w:tc>
          <w:tcPr>
            <w:tcW w:w="9288" w:type="dxa"/>
            <w:gridSpan w:val="10"/>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b/>
                <w:color w:val="auto"/>
                <w:spacing w:val="2"/>
                <w:kern w:val="0"/>
                <w:sz w:val="28"/>
                <w:szCs w:val="28"/>
              </w:rPr>
            </w:pPr>
            <w:r>
              <w:rPr>
                <w:rFonts w:hint="eastAsia" w:ascii="宋体" w:hAnsi="宋体" w:cs="宋体"/>
                <w:b/>
                <w:color w:val="auto"/>
                <w:spacing w:val="2"/>
                <w:kern w:val="0"/>
                <w:sz w:val="28"/>
                <w:szCs w:val="28"/>
              </w:rPr>
              <w:t>合  同  条  款</w:t>
            </w:r>
          </w:p>
        </w:tc>
      </w:tr>
      <w:tr>
        <w:tblPrEx>
          <w:tblCellMar>
            <w:top w:w="0" w:type="dxa"/>
            <w:left w:w="108" w:type="dxa"/>
            <w:bottom w:w="0" w:type="dxa"/>
            <w:right w:w="108" w:type="dxa"/>
          </w:tblCellMar>
        </w:tblPrEx>
        <w:trPr>
          <w:trHeight w:val="454" w:hRule="atLeast"/>
        </w:trPr>
        <w:tc>
          <w:tcPr>
            <w:tcW w:w="1368"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color w:val="auto"/>
                <w:szCs w:val="21"/>
              </w:rPr>
            </w:pPr>
            <w:r>
              <w:rPr>
                <w:rFonts w:hint="eastAsia" w:ascii="宋体" w:hAnsi="宋体" w:cs="宋体"/>
                <w:color w:val="auto"/>
                <w:spacing w:val="2"/>
                <w:kern w:val="0"/>
                <w:szCs w:val="21"/>
              </w:rPr>
              <w:t>序  号</w:t>
            </w:r>
          </w:p>
        </w:tc>
        <w:tc>
          <w:tcPr>
            <w:tcW w:w="2340"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color w:val="auto"/>
                <w:szCs w:val="21"/>
              </w:rPr>
            </w:pPr>
            <w:r>
              <w:rPr>
                <w:rFonts w:hint="eastAsia" w:ascii="宋体" w:hAnsi="宋体" w:cs="宋体"/>
                <w:color w:val="auto"/>
                <w:spacing w:val="2"/>
                <w:kern w:val="0"/>
                <w:szCs w:val="21"/>
              </w:rPr>
              <w:t>条款名称</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color w:val="auto"/>
                <w:szCs w:val="21"/>
              </w:rPr>
            </w:pPr>
            <w:r>
              <w:rPr>
                <w:rFonts w:hint="eastAsia" w:ascii="宋体" w:hAnsi="宋体" w:cs="宋体"/>
                <w:color w:val="auto"/>
                <w:spacing w:val="2"/>
                <w:kern w:val="0"/>
                <w:szCs w:val="21"/>
              </w:rPr>
              <w:t>合同条款号</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color w:val="auto"/>
                <w:szCs w:val="21"/>
              </w:rPr>
            </w:pPr>
            <w:r>
              <w:rPr>
                <w:rFonts w:hint="eastAsia" w:ascii="宋体" w:hAnsi="宋体" w:cs="宋体"/>
                <w:color w:val="auto"/>
                <w:spacing w:val="2"/>
                <w:kern w:val="0"/>
                <w:szCs w:val="21"/>
              </w:rPr>
              <w:t>约定内容</w:t>
            </w:r>
          </w:p>
        </w:tc>
        <w:tc>
          <w:tcPr>
            <w:tcW w:w="1260"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color w:val="auto"/>
                <w:szCs w:val="21"/>
              </w:rPr>
            </w:pPr>
            <w:r>
              <w:rPr>
                <w:rFonts w:hint="eastAsia" w:ascii="宋体" w:hAnsi="宋体" w:cs="宋体"/>
                <w:color w:val="auto"/>
                <w:spacing w:val="2"/>
                <w:kern w:val="0"/>
                <w:szCs w:val="21"/>
              </w:rPr>
              <w:t>备注</w:t>
            </w:r>
          </w:p>
        </w:tc>
      </w:tr>
      <w:tr>
        <w:tblPrEx>
          <w:tblCellMar>
            <w:top w:w="0" w:type="dxa"/>
            <w:left w:w="108" w:type="dxa"/>
            <w:bottom w:w="0" w:type="dxa"/>
            <w:right w:w="108" w:type="dxa"/>
          </w:tblCellMar>
        </w:tblPrEx>
        <w:trPr>
          <w:trHeight w:val="454" w:hRule="atLeast"/>
        </w:trPr>
        <w:tc>
          <w:tcPr>
            <w:tcW w:w="1368"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color w:val="auto"/>
                <w:szCs w:val="21"/>
              </w:rPr>
            </w:pPr>
            <w:r>
              <w:rPr>
                <w:rFonts w:ascii="宋体" w:hAnsi="宋体" w:cs="宋体"/>
                <w:color w:val="auto"/>
                <w:spacing w:val="2"/>
                <w:kern w:val="0"/>
                <w:szCs w:val="21"/>
              </w:rPr>
              <w:t>l</w:t>
            </w:r>
          </w:p>
        </w:tc>
        <w:tc>
          <w:tcPr>
            <w:tcW w:w="2340"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color w:val="auto"/>
                <w:szCs w:val="21"/>
              </w:rPr>
            </w:pPr>
            <w:r>
              <w:rPr>
                <w:rFonts w:hint="eastAsia" w:ascii="宋体" w:hAnsi="宋体" w:cs="宋体"/>
                <w:color w:val="auto"/>
                <w:spacing w:val="2"/>
                <w:kern w:val="0"/>
                <w:szCs w:val="21"/>
              </w:rPr>
              <w:t>项目经理</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color w:val="auto"/>
                <w:szCs w:val="21"/>
              </w:rPr>
            </w:pPr>
            <w:r>
              <w:rPr>
                <w:rFonts w:hint="eastAsia" w:ascii="宋体" w:hAnsi="宋体" w:cs="宋体"/>
                <w:color w:val="auto"/>
                <w:spacing w:val="2"/>
                <w:kern w:val="0"/>
                <w:szCs w:val="21"/>
              </w:rPr>
              <w:t>1.1.2.4</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pPr>
              <w:ind w:left="-90" w:leftChars="-43" w:firstLine="321" w:firstLineChars="150"/>
              <w:rPr>
                <w:rFonts w:ascii="宋体" w:hAnsi="宋体" w:cs="宋体"/>
                <w:color w:val="auto"/>
                <w:szCs w:val="21"/>
                <w:u w:val="single"/>
              </w:rPr>
            </w:pPr>
            <w:r>
              <w:rPr>
                <w:rFonts w:hint="eastAsia" w:ascii="宋体" w:hAnsi="宋体" w:cs="宋体"/>
                <w:color w:val="auto"/>
                <w:spacing w:val="2"/>
                <w:kern w:val="0"/>
                <w:szCs w:val="21"/>
              </w:rPr>
              <w:t>姓名：</w:t>
            </w:r>
            <w:r>
              <w:rPr>
                <w:rFonts w:hint="eastAsia" w:ascii="宋体" w:hAnsi="宋体"/>
                <w:color w:val="auto"/>
                <w:szCs w:val="21"/>
                <w:u w:val="single"/>
              </w:rPr>
              <w:t xml:space="preserve">        </w:t>
            </w:r>
          </w:p>
        </w:tc>
        <w:tc>
          <w:tcPr>
            <w:tcW w:w="1260"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color w:val="auto"/>
                <w:szCs w:val="21"/>
              </w:rPr>
            </w:pPr>
          </w:p>
        </w:tc>
      </w:tr>
      <w:tr>
        <w:tblPrEx>
          <w:tblCellMar>
            <w:top w:w="0" w:type="dxa"/>
            <w:left w:w="108" w:type="dxa"/>
            <w:bottom w:w="0" w:type="dxa"/>
            <w:right w:w="108" w:type="dxa"/>
          </w:tblCellMar>
        </w:tblPrEx>
        <w:trPr>
          <w:trHeight w:val="454" w:hRule="atLeast"/>
        </w:trPr>
        <w:tc>
          <w:tcPr>
            <w:tcW w:w="1368"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color w:val="auto"/>
                <w:szCs w:val="21"/>
              </w:rPr>
            </w:pPr>
            <w:r>
              <w:rPr>
                <w:rFonts w:ascii="宋体" w:hAnsi="宋体" w:cs="宋体"/>
                <w:color w:val="auto"/>
                <w:spacing w:val="2"/>
                <w:kern w:val="0"/>
                <w:szCs w:val="21"/>
              </w:rPr>
              <w:t>2</w:t>
            </w:r>
          </w:p>
        </w:tc>
        <w:tc>
          <w:tcPr>
            <w:tcW w:w="2340"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color w:val="auto"/>
                <w:szCs w:val="21"/>
              </w:rPr>
            </w:pPr>
            <w:r>
              <w:rPr>
                <w:rFonts w:hint="eastAsia" w:ascii="宋体" w:hAnsi="宋体" w:cs="宋体"/>
                <w:color w:val="auto"/>
                <w:spacing w:val="2"/>
                <w:kern w:val="0"/>
                <w:szCs w:val="21"/>
              </w:rPr>
              <w:t>工期</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color w:val="auto"/>
                <w:szCs w:val="21"/>
              </w:rPr>
            </w:pPr>
            <w:r>
              <w:rPr>
                <w:rFonts w:hint="eastAsia" w:ascii="宋体" w:hAnsi="宋体" w:cs="宋体"/>
                <w:color w:val="auto"/>
                <w:szCs w:val="21"/>
              </w:rPr>
              <w:t>1.1.4.3</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color w:val="auto"/>
                <w:szCs w:val="21"/>
              </w:rPr>
            </w:pPr>
            <w:r>
              <w:rPr>
                <w:rFonts w:hint="eastAsia" w:ascii="宋体" w:hAnsi="宋体"/>
                <w:color w:val="auto"/>
                <w:szCs w:val="21"/>
                <w:u w:val="single"/>
              </w:rPr>
              <w:t xml:space="preserve">        </w:t>
            </w:r>
            <w:r>
              <w:rPr>
                <w:rFonts w:hint="eastAsia" w:ascii="宋体" w:hAnsi="宋体"/>
                <w:color w:val="auto"/>
                <w:szCs w:val="21"/>
              </w:rPr>
              <w:t>个</w:t>
            </w:r>
            <w:r>
              <w:rPr>
                <w:rFonts w:hint="eastAsia" w:ascii="宋体" w:hAnsi="宋体" w:cs="宋体"/>
                <w:color w:val="auto"/>
                <w:spacing w:val="2"/>
                <w:kern w:val="0"/>
                <w:szCs w:val="21"/>
              </w:rPr>
              <w:t>日历天</w:t>
            </w:r>
          </w:p>
        </w:tc>
        <w:tc>
          <w:tcPr>
            <w:tcW w:w="1260"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color w:val="auto"/>
                <w:szCs w:val="21"/>
              </w:rPr>
            </w:pPr>
          </w:p>
        </w:tc>
      </w:tr>
      <w:tr>
        <w:tblPrEx>
          <w:tblCellMar>
            <w:top w:w="0" w:type="dxa"/>
            <w:left w:w="108" w:type="dxa"/>
            <w:bottom w:w="0" w:type="dxa"/>
            <w:right w:w="108" w:type="dxa"/>
          </w:tblCellMar>
        </w:tblPrEx>
        <w:trPr>
          <w:trHeight w:val="454" w:hRule="atLeast"/>
        </w:trPr>
        <w:tc>
          <w:tcPr>
            <w:tcW w:w="1368"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color w:val="auto"/>
                <w:szCs w:val="21"/>
              </w:rPr>
            </w:pPr>
            <w:r>
              <w:rPr>
                <w:rFonts w:ascii="宋体" w:hAnsi="宋体" w:cs="宋体"/>
                <w:color w:val="auto"/>
                <w:spacing w:val="2"/>
                <w:kern w:val="0"/>
                <w:szCs w:val="21"/>
              </w:rPr>
              <w:t>3</w:t>
            </w:r>
          </w:p>
        </w:tc>
        <w:tc>
          <w:tcPr>
            <w:tcW w:w="2340"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color w:val="auto"/>
                <w:spacing w:val="2"/>
                <w:kern w:val="0"/>
                <w:szCs w:val="21"/>
              </w:rPr>
            </w:pPr>
            <w:r>
              <w:rPr>
                <w:rFonts w:hint="eastAsia" w:ascii="宋体" w:hAnsi="宋体" w:cs="宋体"/>
                <w:color w:val="auto"/>
                <w:spacing w:val="2"/>
                <w:kern w:val="0"/>
                <w:szCs w:val="21"/>
              </w:rPr>
              <w:t>缺陷责任期</w:t>
            </w:r>
          </w:p>
          <w:p>
            <w:pPr>
              <w:ind w:left="-90"/>
              <w:jc w:val="center"/>
              <w:rPr>
                <w:rFonts w:ascii="宋体" w:hAnsi="宋体" w:cs="宋体"/>
                <w:color w:val="auto"/>
                <w:szCs w:val="21"/>
              </w:rPr>
            </w:pPr>
            <w:r>
              <w:rPr>
                <w:rFonts w:ascii="宋体" w:hAnsi="宋体" w:cs="宋体"/>
                <w:color w:val="auto"/>
                <w:spacing w:val="2"/>
                <w:kern w:val="0"/>
                <w:szCs w:val="21"/>
              </w:rPr>
              <w:t>(</w:t>
            </w:r>
            <w:r>
              <w:rPr>
                <w:rFonts w:hint="eastAsia" w:ascii="宋体" w:hAnsi="宋体" w:cs="宋体"/>
                <w:color w:val="auto"/>
                <w:spacing w:val="2"/>
                <w:kern w:val="0"/>
                <w:szCs w:val="21"/>
              </w:rPr>
              <w:t>工程质量保修期</w:t>
            </w:r>
            <w:r>
              <w:rPr>
                <w:rFonts w:ascii="宋体" w:hAnsi="宋体" w:cs="宋体"/>
                <w:color w:val="auto"/>
                <w:spacing w:val="2"/>
                <w:kern w:val="0"/>
                <w:szCs w:val="21"/>
              </w:rPr>
              <w:t>)</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pPr>
              <w:ind w:firstLine="630" w:firstLineChars="300"/>
              <w:jc w:val="both"/>
              <w:rPr>
                <w:rFonts w:ascii="宋体" w:hAnsi="宋体" w:cs="宋体"/>
                <w:color w:val="auto"/>
                <w:szCs w:val="21"/>
              </w:rPr>
            </w:pPr>
            <w:r>
              <w:rPr>
                <w:rFonts w:hint="eastAsia" w:ascii="宋体" w:hAnsi="宋体" w:cs="宋体"/>
                <w:color w:val="auto"/>
                <w:szCs w:val="21"/>
              </w:rPr>
              <w:t>1.1.4.5</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color w:val="auto"/>
                <w:szCs w:val="21"/>
              </w:rPr>
            </w:pPr>
            <w:r>
              <w:rPr>
                <w:rFonts w:hint="eastAsia" w:ascii="宋体" w:hAnsi="宋体" w:cs="宋体"/>
                <w:color w:val="auto"/>
                <w:szCs w:val="21"/>
              </w:rPr>
              <w:t>1年</w:t>
            </w:r>
          </w:p>
        </w:tc>
        <w:tc>
          <w:tcPr>
            <w:tcW w:w="1260"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color w:val="auto"/>
                <w:szCs w:val="21"/>
              </w:rPr>
            </w:pPr>
          </w:p>
        </w:tc>
      </w:tr>
      <w:tr>
        <w:tblPrEx>
          <w:tblCellMar>
            <w:top w:w="0" w:type="dxa"/>
            <w:left w:w="108" w:type="dxa"/>
            <w:bottom w:w="0" w:type="dxa"/>
            <w:right w:w="108" w:type="dxa"/>
          </w:tblCellMar>
        </w:tblPrEx>
        <w:trPr>
          <w:trHeight w:val="454" w:hRule="atLeast"/>
        </w:trPr>
        <w:tc>
          <w:tcPr>
            <w:tcW w:w="1368"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color w:val="auto"/>
                <w:szCs w:val="21"/>
              </w:rPr>
            </w:pPr>
            <w:r>
              <w:rPr>
                <w:rFonts w:ascii="宋体" w:hAnsi="宋体" w:cs="宋体"/>
                <w:color w:val="auto"/>
                <w:spacing w:val="2"/>
                <w:kern w:val="0"/>
                <w:szCs w:val="21"/>
              </w:rPr>
              <w:t>4</w:t>
            </w:r>
          </w:p>
        </w:tc>
        <w:tc>
          <w:tcPr>
            <w:tcW w:w="2340"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color w:val="auto"/>
                <w:szCs w:val="21"/>
              </w:rPr>
            </w:pPr>
            <w:r>
              <w:rPr>
                <w:rFonts w:hint="eastAsia" w:ascii="宋体" w:hAnsi="宋体" w:cs="宋体"/>
                <w:color w:val="auto"/>
                <w:spacing w:val="2"/>
                <w:kern w:val="0"/>
                <w:szCs w:val="21"/>
              </w:rPr>
              <w:t>分包</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color w:val="auto"/>
                <w:szCs w:val="21"/>
              </w:rPr>
            </w:pP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color w:val="auto"/>
                <w:szCs w:val="21"/>
              </w:rPr>
            </w:pPr>
            <w:r>
              <w:rPr>
                <w:rFonts w:hint="eastAsia" w:ascii="宋体" w:hAnsi="宋体" w:cs="宋体"/>
                <w:color w:val="auto"/>
                <w:szCs w:val="21"/>
              </w:rPr>
              <w:t>不允许</w:t>
            </w:r>
          </w:p>
        </w:tc>
        <w:tc>
          <w:tcPr>
            <w:tcW w:w="1260"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color w:val="auto"/>
                <w:szCs w:val="21"/>
              </w:rPr>
            </w:pPr>
          </w:p>
        </w:tc>
      </w:tr>
      <w:tr>
        <w:tblPrEx>
          <w:tblCellMar>
            <w:top w:w="0" w:type="dxa"/>
            <w:left w:w="108" w:type="dxa"/>
            <w:bottom w:w="0" w:type="dxa"/>
            <w:right w:w="108" w:type="dxa"/>
          </w:tblCellMar>
        </w:tblPrEx>
        <w:trPr>
          <w:trHeight w:val="454" w:hRule="atLeast"/>
        </w:trPr>
        <w:tc>
          <w:tcPr>
            <w:tcW w:w="1368"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eastAsia" w:ascii="宋体" w:hAnsi="宋体" w:eastAsia="宋体" w:cs="宋体"/>
                <w:color w:val="auto"/>
                <w:spacing w:val="2"/>
                <w:kern w:val="0"/>
                <w:szCs w:val="21"/>
                <w:lang w:val="en-US" w:eastAsia="zh-CN"/>
              </w:rPr>
            </w:pPr>
            <w:r>
              <w:rPr>
                <w:rFonts w:hint="eastAsia" w:ascii="宋体" w:hAnsi="宋体" w:cs="宋体"/>
                <w:color w:val="auto"/>
                <w:spacing w:val="2"/>
                <w:kern w:val="0"/>
                <w:szCs w:val="21"/>
                <w:lang w:val="en-US" w:eastAsia="zh-CN"/>
              </w:rPr>
              <w:t>5</w:t>
            </w:r>
          </w:p>
        </w:tc>
        <w:tc>
          <w:tcPr>
            <w:tcW w:w="2340"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eastAsia" w:ascii="宋体" w:hAnsi="宋体" w:cs="宋体"/>
                <w:color w:val="auto"/>
                <w:spacing w:val="2"/>
                <w:kern w:val="0"/>
                <w:szCs w:val="21"/>
              </w:rPr>
            </w:pPr>
            <w:r>
              <w:rPr>
                <w:rFonts w:hint="eastAsia" w:ascii="宋体" w:hAnsi="宋体" w:eastAsia="宋体" w:cs="宋体"/>
                <w:color w:val="auto"/>
                <w:szCs w:val="21"/>
                <w:highlight w:val="none"/>
                <w:lang w:val="en-US" w:eastAsia="zh-CN"/>
              </w:rPr>
              <w:t>投标范围</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color w:val="auto"/>
                <w:szCs w:val="21"/>
              </w:rPr>
            </w:pP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eastAsia" w:ascii="宋体" w:hAnsi="宋体" w:cs="宋体"/>
                <w:color w:val="auto"/>
                <w:szCs w:val="21"/>
              </w:rPr>
            </w:pPr>
            <w:r>
              <w:rPr>
                <w:rFonts w:hint="eastAsia" w:ascii="宋体" w:hAnsi="宋体" w:eastAsia="宋体" w:cs="宋体"/>
                <w:color w:val="auto"/>
                <w:szCs w:val="21"/>
                <w:highlight w:val="none"/>
              </w:rPr>
              <w:t>按招标文件约定</w:t>
            </w:r>
          </w:p>
        </w:tc>
        <w:tc>
          <w:tcPr>
            <w:tcW w:w="1260"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color w:val="auto"/>
                <w:szCs w:val="21"/>
              </w:rPr>
            </w:pPr>
          </w:p>
        </w:tc>
      </w:tr>
      <w:tr>
        <w:tblPrEx>
          <w:tblCellMar>
            <w:top w:w="0" w:type="dxa"/>
            <w:left w:w="108" w:type="dxa"/>
            <w:bottom w:w="0" w:type="dxa"/>
            <w:right w:w="108" w:type="dxa"/>
          </w:tblCellMar>
        </w:tblPrEx>
        <w:trPr>
          <w:trHeight w:val="454" w:hRule="atLeast"/>
        </w:trPr>
        <w:tc>
          <w:tcPr>
            <w:tcW w:w="1368"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color w:val="auto"/>
                <w:szCs w:val="21"/>
              </w:rPr>
            </w:pPr>
            <w:r>
              <w:rPr>
                <w:rFonts w:hint="eastAsia" w:ascii="宋体" w:hAnsi="宋体" w:cs="宋体"/>
                <w:color w:val="auto"/>
                <w:szCs w:val="21"/>
              </w:rPr>
              <w:t>……</w:t>
            </w:r>
          </w:p>
        </w:tc>
        <w:tc>
          <w:tcPr>
            <w:tcW w:w="2340"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color w:val="auto"/>
                <w:szCs w:val="21"/>
              </w:rPr>
            </w:pP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color w:val="auto"/>
                <w:szCs w:val="21"/>
              </w:rPr>
            </w:pP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color w:val="auto"/>
                <w:szCs w:val="21"/>
              </w:rPr>
            </w:pPr>
          </w:p>
        </w:tc>
        <w:tc>
          <w:tcPr>
            <w:tcW w:w="1260"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color w:val="auto"/>
                <w:szCs w:val="21"/>
              </w:rPr>
            </w:pPr>
          </w:p>
        </w:tc>
      </w:tr>
      <w:tr>
        <w:tblPrEx>
          <w:tblCellMar>
            <w:top w:w="0" w:type="dxa"/>
            <w:left w:w="108" w:type="dxa"/>
            <w:bottom w:w="0" w:type="dxa"/>
            <w:right w:w="108" w:type="dxa"/>
          </w:tblCellMar>
        </w:tblPrEx>
        <w:trPr>
          <w:trHeight w:val="484" w:hRule="atLeast"/>
        </w:trPr>
        <w:tc>
          <w:tcPr>
            <w:tcW w:w="9288" w:type="dxa"/>
            <w:gridSpan w:val="10"/>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b/>
                <w:color w:val="auto"/>
                <w:sz w:val="28"/>
                <w:szCs w:val="28"/>
              </w:rPr>
            </w:pPr>
            <w:r>
              <w:rPr>
                <w:rFonts w:hint="eastAsia" w:ascii="宋体" w:hAnsi="宋体"/>
                <w:b/>
                <w:color w:val="auto"/>
                <w:sz w:val="28"/>
                <w:szCs w:val="28"/>
              </w:rPr>
              <w:t>项  目  班  子  成  员</w:t>
            </w:r>
          </w:p>
        </w:tc>
      </w:tr>
      <w:tr>
        <w:tblPrEx>
          <w:tblCellMar>
            <w:top w:w="0" w:type="dxa"/>
            <w:left w:w="108" w:type="dxa"/>
            <w:bottom w:w="0" w:type="dxa"/>
            <w:right w:w="108" w:type="dxa"/>
          </w:tblCellMar>
        </w:tblPrEx>
        <w:trPr>
          <w:trHeight w:val="454"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kern w:val="0"/>
                <w:szCs w:val="21"/>
              </w:rPr>
            </w:pPr>
            <w:r>
              <w:rPr>
                <w:rFonts w:hint="eastAsia" w:ascii="宋体" w:hAnsi="宋体"/>
                <w:color w:val="auto"/>
                <w:kern w:val="0"/>
                <w:szCs w:val="21"/>
              </w:rPr>
              <w:t>序  号</w:t>
            </w:r>
          </w:p>
        </w:tc>
        <w:tc>
          <w:tcPr>
            <w:tcW w:w="2551"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rPr>
            </w:pPr>
            <w:r>
              <w:rPr>
                <w:rFonts w:hint="eastAsia" w:ascii="宋体" w:hAnsi="宋体"/>
                <w:color w:val="auto"/>
              </w:rPr>
              <w:t>名  称</w:t>
            </w:r>
          </w:p>
        </w:tc>
        <w:tc>
          <w:tcPr>
            <w:tcW w:w="1418"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kern w:val="0"/>
                <w:szCs w:val="21"/>
              </w:rPr>
            </w:pPr>
            <w:r>
              <w:rPr>
                <w:rFonts w:hint="eastAsia" w:ascii="宋体" w:hAnsi="宋体"/>
                <w:color w:val="auto"/>
                <w:kern w:val="0"/>
                <w:szCs w:val="21"/>
              </w:rPr>
              <w:t>姓  名</w:t>
            </w:r>
          </w:p>
        </w:tc>
        <w:tc>
          <w:tcPr>
            <w:tcW w:w="1417" w:type="dxa"/>
            <w:gridSpan w:val="2"/>
            <w:tcBorders>
              <w:top w:val="single" w:color="auto" w:sz="6" w:space="0"/>
              <w:left w:val="single" w:color="auto" w:sz="6" w:space="0"/>
              <w:bottom w:val="single" w:color="auto" w:sz="6" w:space="0"/>
              <w:right w:val="single" w:color="auto" w:sz="6" w:space="0"/>
            </w:tcBorders>
            <w:noWrap w:val="0"/>
            <w:vAlign w:val="center"/>
          </w:tcPr>
          <w:p>
            <w:pPr>
              <w:spacing w:line="0" w:lineRule="atLeast"/>
              <w:jc w:val="center"/>
              <w:rPr>
                <w:rFonts w:ascii="宋体" w:hAnsi="宋体"/>
                <w:color w:val="auto"/>
                <w:szCs w:val="21"/>
              </w:rPr>
            </w:pPr>
            <w:r>
              <w:rPr>
                <w:rFonts w:hint="eastAsia" w:ascii="宋体" w:hAnsi="宋体"/>
                <w:color w:val="auto"/>
                <w:szCs w:val="21"/>
              </w:rPr>
              <w:t>证书名称</w:t>
            </w:r>
          </w:p>
        </w:tc>
        <w:tc>
          <w:tcPr>
            <w:tcW w:w="198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rPr>
            </w:pPr>
            <w:r>
              <w:rPr>
                <w:rFonts w:hint="eastAsia" w:ascii="宋体" w:hAnsi="宋体"/>
                <w:color w:val="auto"/>
                <w:kern w:val="0"/>
                <w:szCs w:val="21"/>
              </w:rPr>
              <w:t>证号</w:t>
            </w:r>
          </w:p>
        </w:tc>
        <w:tc>
          <w:tcPr>
            <w:tcW w:w="95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kern w:val="0"/>
                <w:szCs w:val="21"/>
              </w:rPr>
            </w:pPr>
            <w:r>
              <w:rPr>
                <w:rFonts w:hint="eastAsia" w:ascii="宋体" w:hAnsi="宋体"/>
                <w:color w:val="auto"/>
                <w:kern w:val="0"/>
                <w:szCs w:val="21"/>
              </w:rPr>
              <w:t>专业</w:t>
            </w:r>
          </w:p>
        </w:tc>
      </w:tr>
      <w:tr>
        <w:tblPrEx>
          <w:tblCellMar>
            <w:top w:w="0" w:type="dxa"/>
            <w:left w:w="108" w:type="dxa"/>
            <w:bottom w:w="0" w:type="dxa"/>
            <w:right w:w="108" w:type="dxa"/>
          </w:tblCellMar>
        </w:tblPrEx>
        <w:trPr>
          <w:trHeight w:val="454"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auto"/>
                <w:kern w:val="0"/>
                <w:szCs w:val="21"/>
              </w:rPr>
            </w:pPr>
            <w:r>
              <w:rPr>
                <w:rFonts w:hint="eastAsia" w:ascii="宋体" w:hAnsi="宋体"/>
                <w:color w:val="auto"/>
                <w:kern w:val="0"/>
                <w:szCs w:val="21"/>
              </w:rPr>
              <w:t>1</w:t>
            </w:r>
          </w:p>
        </w:tc>
        <w:tc>
          <w:tcPr>
            <w:tcW w:w="2551"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rPr>
            </w:pPr>
            <w:r>
              <w:rPr>
                <w:rFonts w:hint="eastAsia" w:ascii="宋体" w:hAnsi="宋体"/>
                <w:color w:val="auto"/>
              </w:rPr>
              <w:t>项目负责人</w:t>
            </w:r>
            <w:r>
              <w:rPr>
                <w:rFonts w:hint="eastAsia" w:ascii="宋体" w:hAnsi="宋体" w:cs="宋体"/>
                <w:bCs/>
                <w:color w:val="auto"/>
                <w:kern w:val="0"/>
                <w:szCs w:val="21"/>
              </w:rPr>
              <w:t>（项目经理）</w:t>
            </w:r>
          </w:p>
        </w:tc>
        <w:tc>
          <w:tcPr>
            <w:tcW w:w="1418"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auto"/>
                <w:kern w:val="0"/>
                <w:szCs w:val="21"/>
              </w:rPr>
            </w:pPr>
          </w:p>
        </w:tc>
        <w:tc>
          <w:tcPr>
            <w:tcW w:w="1417" w:type="dxa"/>
            <w:gridSpan w:val="2"/>
            <w:tcBorders>
              <w:top w:val="single" w:color="auto" w:sz="6" w:space="0"/>
              <w:left w:val="single" w:color="auto" w:sz="6" w:space="0"/>
              <w:bottom w:val="single" w:color="auto" w:sz="6" w:space="0"/>
              <w:right w:val="single" w:color="auto" w:sz="6" w:space="0"/>
            </w:tcBorders>
            <w:noWrap w:val="0"/>
            <w:vAlign w:val="center"/>
          </w:tcPr>
          <w:p>
            <w:pPr>
              <w:spacing w:line="0" w:lineRule="atLeast"/>
              <w:jc w:val="center"/>
              <w:rPr>
                <w:rFonts w:hint="eastAsia" w:ascii="宋体" w:hAnsi="宋体"/>
                <w:color w:val="auto"/>
                <w:szCs w:val="21"/>
              </w:rPr>
            </w:pPr>
          </w:p>
        </w:tc>
        <w:tc>
          <w:tcPr>
            <w:tcW w:w="198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auto"/>
                <w:kern w:val="0"/>
                <w:szCs w:val="21"/>
              </w:rPr>
            </w:pPr>
          </w:p>
        </w:tc>
        <w:tc>
          <w:tcPr>
            <w:tcW w:w="95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auto"/>
                <w:kern w:val="0"/>
                <w:szCs w:val="21"/>
              </w:rPr>
            </w:pPr>
          </w:p>
        </w:tc>
      </w:tr>
      <w:tr>
        <w:tblPrEx>
          <w:tblCellMar>
            <w:top w:w="0" w:type="dxa"/>
            <w:left w:w="108" w:type="dxa"/>
            <w:bottom w:w="0" w:type="dxa"/>
            <w:right w:w="108" w:type="dxa"/>
          </w:tblCellMar>
        </w:tblPrEx>
        <w:trPr>
          <w:trHeight w:val="454"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kern w:val="0"/>
                <w:szCs w:val="21"/>
              </w:rPr>
            </w:pPr>
            <w:r>
              <w:rPr>
                <w:rFonts w:hint="eastAsia" w:ascii="宋体" w:hAnsi="宋体"/>
                <w:color w:val="auto"/>
                <w:kern w:val="0"/>
                <w:szCs w:val="21"/>
              </w:rPr>
              <w:t>2</w:t>
            </w:r>
          </w:p>
        </w:tc>
        <w:tc>
          <w:tcPr>
            <w:tcW w:w="2551"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rPr>
            </w:pPr>
            <w:r>
              <w:rPr>
                <w:rFonts w:hint="eastAsia" w:ascii="宋体" w:hAnsi="宋体"/>
                <w:color w:val="auto"/>
              </w:rPr>
              <w:t>项目技术负责人</w:t>
            </w:r>
          </w:p>
        </w:tc>
        <w:tc>
          <w:tcPr>
            <w:tcW w:w="1418"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kern w:val="0"/>
                <w:szCs w:val="21"/>
              </w:rPr>
            </w:pPr>
          </w:p>
        </w:tc>
        <w:tc>
          <w:tcPr>
            <w:tcW w:w="1417"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rPr>
            </w:pPr>
          </w:p>
        </w:tc>
        <w:tc>
          <w:tcPr>
            <w:tcW w:w="198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rPr>
            </w:pPr>
          </w:p>
        </w:tc>
        <w:tc>
          <w:tcPr>
            <w:tcW w:w="95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kern w:val="0"/>
                <w:szCs w:val="21"/>
              </w:rPr>
            </w:pPr>
          </w:p>
        </w:tc>
      </w:tr>
      <w:tr>
        <w:tblPrEx>
          <w:tblCellMar>
            <w:top w:w="0" w:type="dxa"/>
            <w:left w:w="108" w:type="dxa"/>
            <w:bottom w:w="0" w:type="dxa"/>
            <w:right w:w="108" w:type="dxa"/>
          </w:tblCellMar>
        </w:tblPrEx>
        <w:trPr>
          <w:trHeight w:val="454"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kern w:val="0"/>
                <w:szCs w:val="21"/>
              </w:rPr>
            </w:pPr>
            <w:r>
              <w:rPr>
                <w:rFonts w:hint="eastAsia" w:ascii="宋体" w:hAnsi="宋体"/>
                <w:color w:val="auto"/>
                <w:kern w:val="0"/>
                <w:szCs w:val="21"/>
              </w:rPr>
              <w:t>3</w:t>
            </w:r>
          </w:p>
        </w:tc>
        <w:tc>
          <w:tcPr>
            <w:tcW w:w="2551"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rPr>
            </w:pPr>
            <w:r>
              <w:rPr>
                <w:rFonts w:hint="eastAsia" w:ascii="宋体" w:hAnsi="宋体"/>
                <w:bCs/>
                <w:color w:val="auto"/>
              </w:rPr>
              <w:t>水利造价工程师</w:t>
            </w:r>
          </w:p>
        </w:tc>
        <w:tc>
          <w:tcPr>
            <w:tcW w:w="1418"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kern w:val="0"/>
                <w:szCs w:val="21"/>
              </w:rPr>
            </w:pPr>
          </w:p>
        </w:tc>
        <w:tc>
          <w:tcPr>
            <w:tcW w:w="1417"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rPr>
            </w:pPr>
          </w:p>
        </w:tc>
        <w:tc>
          <w:tcPr>
            <w:tcW w:w="198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rPr>
            </w:pPr>
          </w:p>
        </w:tc>
        <w:tc>
          <w:tcPr>
            <w:tcW w:w="95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kern w:val="0"/>
                <w:szCs w:val="21"/>
              </w:rPr>
            </w:pPr>
          </w:p>
        </w:tc>
      </w:tr>
      <w:tr>
        <w:tblPrEx>
          <w:tblCellMar>
            <w:top w:w="0" w:type="dxa"/>
            <w:left w:w="108" w:type="dxa"/>
            <w:bottom w:w="0" w:type="dxa"/>
            <w:right w:w="108" w:type="dxa"/>
          </w:tblCellMar>
        </w:tblPrEx>
        <w:trPr>
          <w:trHeight w:val="454"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kern w:val="0"/>
                <w:szCs w:val="21"/>
              </w:rPr>
            </w:pPr>
            <w:r>
              <w:rPr>
                <w:rFonts w:hint="eastAsia" w:ascii="宋体" w:hAnsi="宋体"/>
                <w:color w:val="auto"/>
                <w:kern w:val="0"/>
                <w:szCs w:val="21"/>
              </w:rPr>
              <w:t>4</w:t>
            </w:r>
          </w:p>
        </w:tc>
        <w:tc>
          <w:tcPr>
            <w:tcW w:w="2551"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bCs/>
                <w:color w:val="auto"/>
              </w:rPr>
            </w:pPr>
            <w:r>
              <w:rPr>
                <w:rFonts w:hint="eastAsia" w:ascii="宋体" w:hAnsi="宋体"/>
                <w:bCs/>
                <w:color w:val="auto"/>
                <w:szCs w:val="21"/>
              </w:rPr>
              <w:t>安全员</w:t>
            </w:r>
          </w:p>
        </w:tc>
        <w:tc>
          <w:tcPr>
            <w:tcW w:w="1418"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kern w:val="0"/>
                <w:szCs w:val="21"/>
              </w:rPr>
            </w:pPr>
          </w:p>
        </w:tc>
        <w:tc>
          <w:tcPr>
            <w:tcW w:w="1417"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rPr>
            </w:pPr>
          </w:p>
        </w:tc>
        <w:tc>
          <w:tcPr>
            <w:tcW w:w="198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rPr>
            </w:pPr>
          </w:p>
        </w:tc>
        <w:tc>
          <w:tcPr>
            <w:tcW w:w="95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kern w:val="0"/>
                <w:szCs w:val="21"/>
              </w:rPr>
            </w:pPr>
          </w:p>
        </w:tc>
      </w:tr>
      <w:tr>
        <w:tblPrEx>
          <w:tblCellMar>
            <w:top w:w="0" w:type="dxa"/>
            <w:left w:w="108" w:type="dxa"/>
            <w:bottom w:w="0" w:type="dxa"/>
            <w:right w:w="108" w:type="dxa"/>
          </w:tblCellMar>
        </w:tblPrEx>
        <w:trPr>
          <w:trHeight w:val="454"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auto"/>
                <w:kern w:val="0"/>
                <w:szCs w:val="21"/>
              </w:rPr>
            </w:pPr>
            <w:r>
              <w:rPr>
                <w:rFonts w:hint="eastAsia" w:ascii="宋体" w:hAnsi="宋体"/>
                <w:color w:val="auto"/>
                <w:kern w:val="0"/>
                <w:szCs w:val="21"/>
              </w:rPr>
              <w:t>5</w:t>
            </w:r>
          </w:p>
        </w:tc>
        <w:tc>
          <w:tcPr>
            <w:tcW w:w="2551"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rPr>
            </w:pPr>
            <w:r>
              <w:rPr>
                <w:rFonts w:hint="eastAsia" w:ascii="宋体" w:hAnsi="宋体"/>
                <w:color w:val="auto"/>
              </w:rPr>
              <w:t>施工员</w:t>
            </w:r>
          </w:p>
        </w:tc>
        <w:tc>
          <w:tcPr>
            <w:tcW w:w="1418"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kern w:val="0"/>
                <w:szCs w:val="21"/>
              </w:rPr>
            </w:pPr>
          </w:p>
        </w:tc>
        <w:tc>
          <w:tcPr>
            <w:tcW w:w="1417"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rPr>
            </w:pPr>
          </w:p>
        </w:tc>
        <w:tc>
          <w:tcPr>
            <w:tcW w:w="198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rPr>
            </w:pPr>
          </w:p>
        </w:tc>
        <w:tc>
          <w:tcPr>
            <w:tcW w:w="95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kern w:val="0"/>
                <w:szCs w:val="21"/>
              </w:rPr>
            </w:pPr>
          </w:p>
        </w:tc>
      </w:tr>
      <w:tr>
        <w:tblPrEx>
          <w:tblCellMar>
            <w:top w:w="0" w:type="dxa"/>
            <w:left w:w="108" w:type="dxa"/>
            <w:bottom w:w="0" w:type="dxa"/>
            <w:right w:w="108" w:type="dxa"/>
          </w:tblCellMar>
        </w:tblPrEx>
        <w:trPr>
          <w:trHeight w:val="454"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kern w:val="0"/>
                <w:szCs w:val="21"/>
              </w:rPr>
            </w:pPr>
            <w:r>
              <w:rPr>
                <w:rFonts w:hint="eastAsia" w:ascii="宋体" w:hAnsi="宋体"/>
                <w:color w:val="auto"/>
                <w:kern w:val="0"/>
                <w:szCs w:val="21"/>
              </w:rPr>
              <w:t>6</w:t>
            </w:r>
          </w:p>
        </w:tc>
        <w:tc>
          <w:tcPr>
            <w:tcW w:w="2551"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rPr>
            </w:pPr>
            <w:r>
              <w:rPr>
                <w:rFonts w:hint="eastAsia" w:ascii="宋体" w:hAnsi="宋体"/>
                <w:color w:val="auto"/>
                <w:szCs w:val="21"/>
              </w:rPr>
              <w:t>质检员</w:t>
            </w:r>
          </w:p>
        </w:tc>
        <w:tc>
          <w:tcPr>
            <w:tcW w:w="1418"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kern w:val="0"/>
                <w:szCs w:val="21"/>
              </w:rPr>
            </w:pPr>
          </w:p>
        </w:tc>
        <w:tc>
          <w:tcPr>
            <w:tcW w:w="1417"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rPr>
            </w:pPr>
          </w:p>
        </w:tc>
        <w:tc>
          <w:tcPr>
            <w:tcW w:w="198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rPr>
            </w:pPr>
          </w:p>
        </w:tc>
        <w:tc>
          <w:tcPr>
            <w:tcW w:w="95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kern w:val="0"/>
                <w:szCs w:val="21"/>
              </w:rPr>
            </w:pPr>
          </w:p>
        </w:tc>
      </w:tr>
      <w:tr>
        <w:tblPrEx>
          <w:tblCellMar>
            <w:top w:w="0" w:type="dxa"/>
            <w:left w:w="108" w:type="dxa"/>
            <w:bottom w:w="0" w:type="dxa"/>
            <w:right w:w="108" w:type="dxa"/>
          </w:tblCellMar>
        </w:tblPrEx>
        <w:trPr>
          <w:trHeight w:val="454"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kern w:val="0"/>
                <w:szCs w:val="21"/>
              </w:rPr>
            </w:pPr>
            <w:r>
              <w:rPr>
                <w:rFonts w:hint="eastAsia" w:ascii="宋体" w:hAnsi="宋体"/>
                <w:color w:val="auto"/>
                <w:kern w:val="0"/>
                <w:szCs w:val="21"/>
              </w:rPr>
              <w:t>7</w:t>
            </w:r>
          </w:p>
        </w:tc>
        <w:tc>
          <w:tcPr>
            <w:tcW w:w="2551"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rPr>
            </w:pPr>
            <w:r>
              <w:rPr>
                <w:rFonts w:hint="eastAsia" w:ascii="宋体" w:hAnsi="宋体"/>
                <w:color w:val="auto"/>
                <w:szCs w:val="21"/>
              </w:rPr>
              <w:t>材料员</w:t>
            </w:r>
          </w:p>
        </w:tc>
        <w:tc>
          <w:tcPr>
            <w:tcW w:w="1418"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kern w:val="0"/>
                <w:szCs w:val="21"/>
              </w:rPr>
            </w:pPr>
          </w:p>
        </w:tc>
        <w:tc>
          <w:tcPr>
            <w:tcW w:w="1417"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rPr>
            </w:pPr>
          </w:p>
        </w:tc>
        <w:tc>
          <w:tcPr>
            <w:tcW w:w="198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rPr>
            </w:pPr>
          </w:p>
        </w:tc>
        <w:tc>
          <w:tcPr>
            <w:tcW w:w="95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kern w:val="0"/>
                <w:szCs w:val="21"/>
              </w:rPr>
            </w:pPr>
          </w:p>
        </w:tc>
      </w:tr>
      <w:tr>
        <w:tblPrEx>
          <w:tblCellMar>
            <w:top w:w="0" w:type="dxa"/>
            <w:left w:w="108" w:type="dxa"/>
            <w:bottom w:w="0" w:type="dxa"/>
            <w:right w:w="108" w:type="dxa"/>
          </w:tblCellMar>
        </w:tblPrEx>
        <w:trPr>
          <w:trHeight w:val="454"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kern w:val="0"/>
                <w:szCs w:val="21"/>
              </w:rPr>
            </w:pPr>
            <w:r>
              <w:rPr>
                <w:rFonts w:hint="eastAsia" w:ascii="宋体" w:hAnsi="宋体"/>
                <w:color w:val="auto"/>
                <w:kern w:val="0"/>
                <w:szCs w:val="21"/>
              </w:rPr>
              <w:t>8</w:t>
            </w:r>
          </w:p>
        </w:tc>
        <w:tc>
          <w:tcPr>
            <w:tcW w:w="2551"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rPr>
            </w:pPr>
            <w:r>
              <w:rPr>
                <w:rFonts w:hint="eastAsia" w:ascii="宋体" w:hAnsi="宋体"/>
                <w:color w:val="auto"/>
                <w:szCs w:val="21"/>
              </w:rPr>
              <w:t>资料员</w:t>
            </w:r>
          </w:p>
        </w:tc>
        <w:tc>
          <w:tcPr>
            <w:tcW w:w="1418"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kern w:val="0"/>
                <w:szCs w:val="21"/>
              </w:rPr>
            </w:pPr>
          </w:p>
        </w:tc>
        <w:tc>
          <w:tcPr>
            <w:tcW w:w="1417"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rPr>
            </w:pPr>
          </w:p>
        </w:tc>
        <w:tc>
          <w:tcPr>
            <w:tcW w:w="198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rPr>
            </w:pPr>
          </w:p>
        </w:tc>
        <w:tc>
          <w:tcPr>
            <w:tcW w:w="95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kern w:val="0"/>
                <w:szCs w:val="21"/>
              </w:rPr>
            </w:pPr>
          </w:p>
        </w:tc>
      </w:tr>
      <w:tr>
        <w:tblPrEx>
          <w:tblCellMar>
            <w:top w:w="0" w:type="dxa"/>
            <w:left w:w="108" w:type="dxa"/>
            <w:bottom w:w="0" w:type="dxa"/>
            <w:right w:w="108" w:type="dxa"/>
          </w:tblCellMar>
        </w:tblPrEx>
        <w:trPr>
          <w:trHeight w:val="454"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kern w:val="0"/>
                <w:szCs w:val="21"/>
              </w:rPr>
            </w:pPr>
          </w:p>
        </w:tc>
        <w:tc>
          <w:tcPr>
            <w:tcW w:w="2551"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rPr>
            </w:pPr>
          </w:p>
        </w:tc>
        <w:tc>
          <w:tcPr>
            <w:tcW w:w="1418"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kern w:val="0"/>
                <w:szCs w:val="21"/>
              </w:rPr>
            </w:pPr>
          </w:p>
        </w:tc>
        <w:tc>
          <w:tcPr>
            <w:tcW w:w="1417"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rPr>
            </w:pPr>
          </w:p>
        </w:tc>
        <w:tc>
          <w:tcPr>
            <w:tcW w:w="198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rPr>
            </w:pPr>
          </w:p>
        </w:tc>
        <w:tc>
          <w:tcPr>
            <w:tcW w:w="95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kern w:val="0"/>
                <w:szCs w:val="21"/>
              </w:rPr>
            </w:pPr>
          </w:p>
        </w:tc>
      </w:tr>
      <w:tr>
        <w:tblPrEx>
          <w:tblCellMar>
            <w:top w:w="0" w:type="dxa"/>
            <w:left w:w="108" w:type="dxa"/>
            <w:bottom w:w="0" w:type="dxa"/>
            <w:right w:w="108" w:type="dxa"/>
          </w:tblCellMar>
        </w:tblPrEx>
        <w:trPr>
          <w:trHeight w:val="454"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auto"/>
                <w:kern w:val="0"/>
                <w:szCs w:val="21"/>
              </w:rPr>
            </w:pPr>
          </w:p>
        </w:tc>
        <w:tc>
          <w:tcPr>
            <w:tcW w:w="2551"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auto"/>
              </w:rPr>
            </w:pPr>
          </w:p>
        </w:tc>
        <w:tc>
          <w:tcPr>
            <w:tcW w:w="1418"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kern w:val="0"/>
                <w:szCs w:val="21"/>
              </w:rPr>
            </w:pPr>
          </w:p>
        </w:tc>
        <w:tc>
          <w:tcPr>
            <w:tcW w:w="1417"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rPr>
            </w:pPr>
          </w:p>
        </w:tc>
        <w:tc>
          <w:tcPr>
            <w:tcW w:w="198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rPr>
            </w:pPr>
          </w:p>
        </w:tc>
        <w:tc>
          <w:tcPr>
            <w:tcW w:w="95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kern w:val="0"/>
                <w:szCs w:val="21"/>
              </w:rPr>
            </w:pPr>
          </w:p>
        </w:tc>
      </w:tr>
      <w:tr>
        <w:tblPrEx>
          <w:tblCellMar>
            <w:top w:w="0" w:type="dxa"/>
            <w:left w:w="108" w:type="dxa"/>
            <w:bottom w:w="0" w:type="dxa"/>
            <w:right w:w="108" w:type="dxa"/>
          </w:tblCellMar>
        </w:tblPrEx>
        <w:trPr>
          <w:trHeight w:val="567" w:hRule="atLeast"/>
        </w:trPr>
        <w:tc>
          <w:tcPr>
            <w:tcW w:w="9288" w:type="dxa"/>
            <w:gridSpan w:val="10"/>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一旦我单位中标,将实行项目负责人</w:t>
            </w:r>
            <w:r>
              <w:rPr>
                <w:rFonts w:hint="eastAsia" w:ascii="宋体" w:hAnsi="宋体" w:cs="宋体"/>
                <w:bCs/>
                <w:color w:val="auto"/>
                <w:kern w:val="0"/>
                <w:szCs w:val="21"/>
              </w:rPr>
              <w:t>（项目经理）</w:t>
            </w:r>
            <w:r>
              <w:rPr>
                <w:rFonts w:hint="eastAsia" w:ascii="宋体" w:hAnsi="宋体"/>
                <w:color w:val="auto"/>
                <w:kern w:val="0"/>
                <w:szCs w:val="21"/>
              </w:rPr>
              <w:t>负责制,并配备上述项目管理机构到岗。我方保证上述填报内容真实，若不真实，愿按有关规定接受处理并承担违约责任。</w:t>
            </w:r>
          </w:p>
        </w:tc>
      </w:tr>
    </w:tbl>
    <w:p>
      <w:pPr>
        <w:autoSpaceDE w:val="0"/>
        <w:autoSpaceDN w:val="0"/>
        <w:adjustRightInd w:val="0"/>
        <w:spacing w:line="480" w:lineRule="auto"/>
        <w:jc w:val="left"/>
        <w:rPr>
          <w:rFonts w:hint="eastAsia" w:ascii="宋体" w:hAnsi="宋体" w:cs="宋体"/>
          <w:color w:val="auto"/>
          <w:kern w:val="0"/>
          <w:szCs w:val="21"/>
        </w:rPr>
      </w:pPr>
    </w:p>
    <w:p>
      <w:pPr>
        <w:autoSpaceDE w:val="0"/>
        <w:autoSpaceDN w:val="0"/>
        <w:adjustRightInd w:val="0"/>
        <w:spacing w:line="360" w:lineRule="auto"/>
        <w:jc w:val="left"/>
        <w:rPr>
          <w:rFonts w:hint="eastAsia" w:ascii="宋体" w:hAnsi="宋体" w:cs="宋体"/>
          <w:color w:val="auto"/>
          <w:kern w:val="0"/>
          <w:szCs w:val="21"/>
        </w:rPr>
      </w:pPr>
      <w:r>
        <w:rPr>
          <w:rFonts w:hint="eastAsia" w:ascii="宋体" w:hAnsi="宋体" w:cs="宋体"/>
          <w:color w:val="auto"/>
          <w:kern w:val="0"/>
          <w:szCs w:val="21"/>
        </w:rPr>
        <w:t>投标人：</w:t>
      </w:r>
      <w:r>
        <w:rPr>
          <w:rFonts w:hint="eastAsia" w:ascii="宋体" w:hAnsi="宋体" w:cs="宋体"/>
          <w:color w:val="auto"/>
          <w:kern w:val="0"/>
          <w:szCs w:val="21"/>
          <w:u w:val="single"/>
        </w:rPr>
        <w:t xml:space="preserve">   </w:t>
      </w:r>
      <w:r>
        <w:rPr>
          <w:rFonts w:hint="eastAsia" w:ascii="宋体" w:hAnsi="宋体"/>
          <w:color w:val="auto"/>
          <w:szCs w:val="21"/>
          <w:u w:val="single"/>
        </w:rPr>
        <w:t xml:space="preserve">                   </w:t>
      </w:r>
      <w:r>
        <w:rPr>
          <w:rFonts w:hint="eastAsia" w:ascii="宋体" w:hAnsi="宋体" w:cs="宋体"/>
          <w:color w:val="auto"/>
          <w:kern w:val="0"/>
          <w:szCs w:val="21"/>
        </w:rPr>
        <w:t>（盖公章）</w:t>
      </w:r>
    </w:p>
    <w:p>
      <w:pPr>
        <w:autoSpaceDE w:val="0"/>
        <w:autoSpaceDN w:val="0"/>
        <w:adjustRightInd w:val="0"/>
        <w:spacing w:line="360" w:lineRule="auto"/>
        <w:jc w:val="left"/>
        <w:rPr>
          <w:rFonts w:hint="eastAsia" w:ascii="宋体" w:hAnsi="宋体" w:cs="宋体"/>
          <w:color w:val="auto"/>
          <w:kern w:val="0"/>
          <w:szCs w:val="21"/>
        </w:rPr>
      </w:pPr>
      <w:r>
        <w:rPr>
          <w:rFonts w:hint="eastAsia" w:ascii="宋体" w:hAnsi="宋体" w:cs="宋体"/>
          <w:color w:val="auto"/>
          <w:kern w:val="0"/>
          <w:szCs w:val="21"/>
        </w:rPr>
        <w:t>法定代表人或授权委托人：</w:t>
      </w:r>
      <w:r>
        <w:rPr>
          <w:rFonts w:hint="eastAsia" w:ascii="宋体" w:hAnsi="宋体" w:cs="宋体"/>
          <w:color w:val="auto"/>
          <w:kern w:val="0"/>
          <w:szCs w:val="21"/>
          <w:u w:val="single"/>
        </w:rPr>
        <w:t xml:space="preserve">              </w:t>
      </w:r>
      <w:r>
        <w:rPr>
          <w:rFonts w:hint="eastAsia" w:ascii="宋体" w:hAnsi="宋体" w:cs="宋体"/>
          <w:color w:val="auto"/>
          <w:kern w:val="0"/>
          <w:szCs w:val="21"/>
        </w:rPr>
        <w:t>（签字或盖章）</w:t>
      </w:r>
    </w:p>
    <w:p>
      <w:pPr>
        <w:spacing w:line="360" w:lineRule="auto"/>
        <w:ind w:left="840" w:hanging="840" w:hangingChars="400"/>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360" w:lineRule="auto"/>
        <w:jc w:val="center"/>
        <w:rPr>
          <w:rFonts w:hint="eastAsia" w:ascii="宋体" w:hAnsi="宋体"/>
          <w:b/>
          <w:bCs/>
          <w:color w:val="auto"/>
          <w:sz w:val="32"/>
          <w:szCs w:val="32"/>
        </w:rPr>
      </w:pPr>
      <w:r>
        <w:rPr>
          <w:rFonts w:ascii="宋体" w:hAnsi="宋体"/>
          <w:color w:val="auto"/>
          <w:szCs w:val="21"/>
        </w:rPr>
        <w:br w:type="page"/>
      </w:r>
      <w:r>
        <w:rPr>
          <w:rFonts w:hint="eastAsia" w:ascii="宋体" w:hAnsi="宋体"/>
          <w:b/>
          <w:bCs/>
          <w:color w:val="auto"/>
          <w:sz w:val="32"/>
          <w:szCs w:val="32"/>
        </w:rPr>
        <w:t>（三）项目负责人（项目经理）和项目技术负责人</w:t>
      </w:r>
    </w:p>
    <w:p>
      <w:pPr>
        <w:spacing w:line="360" w:lineRule="auto"/>
        <w:jc w:val="center"/>
        <w:rPr>
          <w:rFonts w:hint="eastAsia" w:ascii="宋体" w:hAnsi="宋体"/>
          <w:b/>
          <w:bCs/>
          <w:color w:val="auto"/>
          <w:sz w:val="32"/>
          <w:szCs w:val="32"/>
        </w:rPr>
      </w:pPr>
      <w:r>
        <w:rPr>
          <w:rFonts w:hint="eastAsia" w:ascii="宋体" w:hAnsi="宋体"/>
          <w:b/>
          <w:bCs/>
          <w:color w:val="auto"/>
          <w:sz w:val="32"/>
          <w:szCs w:val="32"/>
        </w:rPr>
        <w:t>签名确认表</w:t>
      </w:r>
    </w:p>
    <w:p>
      <w:pPr>
        <w:spacing w:line="360" w:lineRule="auto"/>
        <w:rPr>
          <w:rFonts w:hint="eastAsia" w:ascii="宋体" w:hAnsi="宋体" w:eastAsia="宋体"/>
          <w:b/>
          <w:color w:val="auto"/>
          <w:sz w:val="24"/>
          <w:lang w:eastAsia="zh-CN"/>
        </w:rPr>
      </w:pPr>
      <w:r>
        <w:rPr>
          <w:rFonts w:hint="eastAsia" w:ascii="宋体" w:hAnsi="宋体"/>
          <w:b/>
          <w:color w:val="auto"/>
          <w:sz w:val="24"/>
        </w:rPr>
        <w:t>项目名称：</w:t>
      </w:r>
      <w:r>
        <w:rPr>
          <w:rFonts w:hint="eastAsia" w:ascii="宋体" w:hAnsi="宋体"/>
          <w:b/>
          <w:color w:val="auto"/>
          <w:sz w:val="24"/>
          <w:lang w:eastAsia="zh-CN"/>
        </w:rPr>
        <w:t>2022年度云浮市罗定市金鸡镇大岗村等3个村垦造水田项目</w:t>
      </w:r>
    </w:p>
    <w:p>
      <w:pPr>
        <w:spacing w:line="360" w:lineRule="auto"/>
        <w:rPr>
          <w:rFonts w:hint="eastAsia" w:ascii="宋体" w:hAnsi="宋体"/>
          <w:b/>
          <w:color w:val="auto"/>
          <w:sz w:val="24"/>
        </w:rPr>
      </w:pPr>
      <w:r>
        <w:rPr>
          <w:rFonts w:hint="eastAsia" w:ascii="宋体" w:hAnsi="宋体"/>
          <w:b/>
          <w:color w:val="auto"/>
          <w:sz w:val="24"/>
        </w:rPr>
        <w:t>招标类别：施工</w:t>
      </w:r>
    </w:p>
    <w:p>
      <w:pPr>
        <w:spacing w:line="360" w:lineRule="auto"/>
        <w:rPr>
          <w:rFonts w:hint="eastAsia" w:ascii="宋体" w:hAnsi="宋体"/>
          <w:b/>
          <w:color w:val="auto"/>
          <w:sz w:val="24"/>
        </w:rPr>
      </w:pPr>
    </w:p>
    <w:p>
      <w:pPr>
        <w:spacing w:line="480" w:lineRule="auto"/>
        <w:ind w:firstLine="420" w:firstLineChars="200"/>
        <w:rPr>
          <w:rFonts w:hint="eastAsia" w:ascii="宋体" w:hAnsi="宋体"/>
          <w:color w:val="auto"/>
          <w:szCs w:val="21"/>
        </w:rPr>
      </w:pPr>
      <w:r>
        <w:rPr>
          <w:rFonts w:hint="eastAsia" w:ascii="宋体" w:hAnsi="宋体"/>
          <w:color w:val="auto"/>
          <w:szCs w:val="21"/>
        </w:rPr>
        <w:t>本人姓名：</w:t>
      </w:r>
      <w:r>
        <w:rPr>
          <w:rFonts w:hint="eastAsia" w:ascii="宋体" w:hAnsi="宋体"/>
          <w:color w:val="auto"/>
          <w:szCs w:val="21"/>
          <w:u w:val="single"/>
        </w:rPr>
        <w:t xml:space="preserve">            </w:t>
      </w:r>
      <w:r>
        <w:rPr>
          <w:rFonts w:hint="eastAsia" w:ascii="宋体" w:hAnsi="宋体"/>
          <w:color w:val="auto"/>
          <w:szCs w:val="21"/>
        </w:rPr>
        <w:t>，性别：</w:t>
      </w:r>
      <w:r>
        <w:rPr>
          <w:rFonts w:hint="eastAsia" w:ascii="宋体" w:hAnsi="宋体"/>
          <w:color w:val="auto"/>
          <w:szCs w:val="21"/>
          <w:u w:val="single"/>
        </w:rPr>
        <w:t xml:space="preserve">        </w:t>
      </w:r>
      <w:r>
        <w:rPr>
          <w:rFonts w:hint="eastAsia" w:ascii="宋体" w:hAnsi="宋体"/>
          <w:color w:val="auto"/>
          <w:szCs w:val="21"/>
        </w:rPr>
        <w:t>，身份证证号：</w:t>
      </w:r>
      <w:r>
        <w:rPr>
          <w:rFonts w:hint="eastAsia" w:ascii="宋体" w:hAnsi="宋体"/>
          <w:color w:val="auto"/>
          <w:szCs w:val="21"/>
          <w:u w:val="single"/>
        </w:rPr>
        <w:t xml:space="preserve">                  </w:t>
      </w:r>
      <w:r>
        <w:rPr>
          <w:rFonts w:hint="eastAsia" w:ascii="宋体" w:hAnsi="宋体"/>
          <w:color w:val="auto"/>
          <w:szCs w:val="21"/>
        </w:rPr>
        <w:t>，已认真阅读</w:t>
      </w:r>
      <w:r>
        <w:rPr>
          <w:rFonts w:hint="eastAsia" w:ascii="宋体" w:hAnsi="宋体" w:cs="宋体"/>
          <w:b/>
          <w:color w:val="auto"/>
          <w:kern w:val="0"/>
          <w:szCs w:val="21"/>
          <w:u w:val="single"/>
          <w:lang w:eastAsia="zh-CN"/>
        </w:rPr>
        <w:t>2022年度云浮市罗定市金鸡镇大岗村等3个村垦造水田项目</w:t>
      </w:r>
      <w:r>
        <w:rPr>
          <w:rFonts w:hint="eastAsia" w:ascii="宋体" w:hAnsi="宋体"/>
          <w:color w:val="auto"/>
          <w:szCs w:val="21"/>
        </w:rPr>
        <w:t>的投标须知、合同条款、工程建设标准及其他有关文件，愿意在合法合规的前提下，担任</w:t>
      </w:r>
      <w:r>
        <w:rPr>
          <w:rFonts w:hint="eastAsia" w:ascii="宋体" w:hAnsi="宋体"/>
          <w:b/>
          <w:color w:val="auto"/>
          <w:szCs w:val="21"/>
          <w:u w:val="single"/>
        </w:rPr>
        <w:t>项目负责人（项目经理）</w:t>
      </w:r>
      <w:r>
        <w:rPr>
          <w:rFonts w:hint="eastAsia" w:ascii="宋体" w:hAnsi="宋体"/>
          <w:color w:val="auto"/>
          <w:szCs w:val="21"/>
        </w:rPr>
        <w:t>一职，并承担相应的责任。</w:t>
      </w:r>
    </w:p>
    <w:p>
      <w:pPr>
        <w:spacing w:line="480" w:lineRule="auto"/>
        <w:ind w:firstLine="420" w:firstLineChars="200"/>
        <w:rPr>
          <w:rFonts w:hint="eastAsia" w:ascii="宋体" w:hAnsi="宋体"/>
          <w:color w:val="auto"/>
          <w:szCs w:val="21"/>
        </w:rPr>
      </w:pPr>
      <w:r>
        <w:rPr>
          <w:rFonts w:hint="eastAsia" w:ascii="宋体" w:hAnsi="宋体"/>
          <w:color w:val="auto"/>
          <w:szCs w:val="21"/>
        </w:rPr>
        <w:t>本人姓名：</w:t>
      </w:r>
      <w:r>
        <w:rPr>
          <w:rFonts w:hint="eastAsia" w:ascii="宋体" w:hAnsi="宋体"/>
          <w:color w:val="auto"/>
          <w:szCs w:val="21"/>
          <w:u w:val="single"/>
        </w:rPr>
        <w:t xml:space="preserve">            </w:t>
      </w:r>
      <w:r>
        <w:rPr>
          <w:rFonts w:hint="eastAsia" w:ascii="宋体" w:hAnsi="宋体"/>
          <w:color w:val="auto"/>
          <w:szCs w:val="21"/>
        </w:rPr>
        <w:t>，性别：</w:t>
      </w:r>
      <w:r>
        <w:rPr>
          <w:rFonts w:hint="eastAsia" w:ascii="宋体" w:hAnsi="宋体"/>
          <w:color w:val="auto"/>
          <w:szCs w:val="21"/>
          <w:u w:val="single"/>
        </w:rPr>
        <w:t xml:space="preserve">        </w:t>
      </w:r>
      <w:r>
        <w:rPr>
          <w:rFonts w:hint="eastAsia" w:ascii="宋体" w:hAnsi="宋体"/>
          <w:color w:val="auto"/>
          <w:szCs w:val="21"/>
        </w:rPr>
        <w:t>，身份证证号：</w:t>
      </w:r>
      <w:r>
        <w:rPr>
          <w:rFonts w:hint="eastAsia" w:ascii="宋体" w:hAnsi="宋体"/>
          <w:color w:val="auto"/>
          <w:szCs w:val="21"/>
          <w:u w:val="single"/>
        </w:rPr>
        <w:t xml:space="preserve">                  </w:t>
      </w:r>
      <w:r>
        <w:rPr>
          <w:rFonts w:hint="eastAsia" w:ascii="宋体" w:hAnsi="宋体"/>
          <w:color w:val="auto"/>
          <w:szCs w:val="21"/>
        </w:rPr>
        <w:t>，已认真阅读</w:t>
      </w:r>
      <w:r>
        <w:rPr>
          <w:rFonts w:hint="eastAsia" w:ascii="宋体" w:hAnsi="宋体" w:cs="宋体"/>
          <w:b/>
          <w:color w:val="auto"/>
          <w:kern w:val="0"/>
          <w:szCs w:val="21"/>
          <w:u w:val="single"/>
          <w:lang w:eastAsia="zh-CN"/>
        </w:rPr>
        <w:t>2022年度云浮市罗定市金鸡镇大岗村等3个村垦造水田项目</w:t>
      </w:r>
      <w:r>
        <w:rPr>
          <w:rFonts w:hint="eastAsia" w:ascii="宋体" w:hAnsi="宋体"/>
          <w:color w:val="auto"/>
          <w:szCs w:val="21"/>
        </w:rPr>
        <w:t>的投标须知、合同条款、工程建设标准及其他有关文件，愿意在合法合规的前提下，担任</w:t>
      </w:r>
      <w:r>
        <w:rPr>
          <w:rFonts w:hint="eastAsia" w:ascii="宋体" w:hAnsi="宋体"/>
          <w:b/>
          <w:color w:val="auto"/>
          <w:szCs w:val="21"/>
          <w:u w:val="single"/>
        </w:rPr>
        <w:t>项目技术负责人</w:t>
      </w:r>
      <w:r>
        <w:rPr>
          <w:rFonts w:hint="eastAsia" w:ascii="宋体" w:hAnsi="宋体"/>
          <w:color w:val="auto"/>
          <w:szCs w:val="21"/>
        </w:rPr>
        <w:t>一职，并承担相应的责任。</w:t>
      </w:r>
    </w:p>
    <w:p>
      <w:pPr>
        <w:spacing w:line="480" w:lineRule="auto"/>
        <w:ind w:firstLine="420" w:firstLineChars="200"/>
        <w:rPr>
          <w:rFonts w:hint="eastAsia" w:ascii="宋体" w:hAnsi="宋体"/>
          <w:color w:val="auto"/>
          <w:szCs w:val="21"/>
        </w:rPr>
      </w:pPr>
      <w:r>
        <w:rPr>
          <w:rFonts w:hint="eastAsia" w:ascii="宋体" w:hAnsi="宋体"/>
          <w:color w:val="auto"/>
          <w:szCs w:val="21"/>
        </w:rPr>
        <w:t>特此说明！</w:t>
      </w:r>
    </w:p>
    <w:p>
      <w:pPr>
        <w:spacing w:line="480" w:lineRule="auto"/>
        <w:ind w:firstLine="420" w:firstLineChars="200"/>
        <w:rPr>
          <w:rFonts w:hint="eastAsia" w:ascii="宋体" w:hAnsi="宋体"/>
          <w:color w:val="auto"/>
          <w:szCs w:val="21"/>
        </w:rPr>
      </w:pPr>
    </w:p>
    <w:p>
      <w:pPr>
        <w:autoSpaceDE w:val="0"/>
        <w:autoSpaceDN w:val="0"/>
        <w:adjustRightInd w:val="0"/>
        <w:spacing w:line="480" w:lineRule="auto"/>
        <w:ind w:firstLine="4252" w:firstLineChars="2025"/>
        <w:jc w:val="left"/>
        <w:rPr>
          <w:rFonts w:hint="eastAsia" w:ascii="宋体" w:hAnsi="宋体" w:cs="宋体"/>
          <w:color w:val="auto"/>
          <w:kern w:val="0"/>
          <w:szCs w:val="21"/>
        </w:rPr>
      </w:pPr>
      <w:r>
        <w:rPr>
          <w:rFonts w:hint="eastAsia" w:ascii="宋体" w:hAnsi="宋体" w:cs="宋体"/>
          <w:color w:val="auto"/>
          <w:kern w:val="0"/>
          <w:szCs w:val="21"/>
        </w:rPr>
        <w:t>投标人：</w:t>
      </w:r>
      <w:r>
        <w:rPr>
          <w:rFonts w:hint="eastAsia" w:ascii="宋体" w:hAnsi="宋体" w:cs="宋体"/>
          <w:color w:val="auto"/>
          <w:kern w:val="0"/>
          <w:szCs w:val="21"/>
          <w:u w:val="single"/>
        </w:rPr>
        <w:t xml:space="preserve">   </w:t>
      </w:r>
      <w:r>
        <w:rPr>
          <w:rFonts w:hint="eastAsia" w:ascii="宋体" w:hAnsi="宋体"/>
          <w:color w:val="auto"/>
          <w:szCs w:val="21"/>
          <w:u w:val="single"/>
        </w:rPr>
        <w:t xml:space="preserve">                   </w:t>
      </w:r>
      <w:r>
        <w:rPr>
          <w:rFonts w:hint="eastAsia" w:ascii="宋体" w:hAnsi="宋体" w:cs="宋体"/>
          <w:color w:val="auto"/>
          <w:kern w:val="0"/>
          <w:szCs w:val="21"/>
        </w:rPr>
        <w:t>（盖公章）</w:t>
      </w:r>
    </w:p>
    <w:p>
      <w:pPr>
        <w:spacing w:line="480" w:lineRule="auto"/>
        <w:ind w:firstLine="4252" w:firstLineChars="2025"/>
        <w:rPr>
          <w:rFonts w:hint="eastAsia" w:ascii="宋体" w:hAnsi="宋体" w:cs="宋体"/>
          <w:color w:val="auto"/>
          <w:kern w:val="0"/>
          <w:szCs w:val="21"/>
        </w:rPr>
      </w:pPr>
      <w:r>
        <w:rPr>
          <w:rFonts w:hint="eastAsia" w:ascii="宋体" w:hAnsi="宋体" w:cs="宋体"/>
          <w:color w:val="auto"/>
          <w:kern w:val="0"/>
          <w:szCs w:val="21"/>
        </w:rPr>
        <w:t>项目负责人（项目经理）：</w:t>
      </w:r>
      <w:r>
        <w:rPr>
          <w:rFonts w:hint="eastAsia" w:ascii="宋体" w:hAnsi="宋体" w:cs="宋体"/>
          <w:color w:val="auto"/>
          <w:kern w:val="0"/>
          <w:szCs w:val="21"/>
          <w:u w:val="single"/>
        </w:rPr>
        <w:t xml:space="preserve">               </w:t>
      </w:r>
      <w:r>
        <w:rPr>
          <w:rFonts w:hint="eastAsia" w:ascii="宋体" w:hAnsi="宋体" w:cs="宋体"/>
          <w:color w:val="auto"/>
          <w:kern w:val="0"/>
          <w:szCs w:val="21"/>
        </w:rPr>
        <w:t>（签字）</w:t>
      </w:r>
    </w:p>
    <w:p>
      <w:pPr>
        <w:spacing w:line="480" w:lineRule="auto"/>
        <w:ind w:firstLine="4252" w:firstLineChars="2025"/>
        <w:rPr>
          <w:rFonts w:hint="eastAsia" w:ascii="宋体" w:hAnsi="宋体" w:cs="宋体"/>
          <w:color w:val="auto"/>
          <w:kern w:val="0"/>
          <w:szCs w:val="21"/>
        </w:rPr>
      </w:pPr>
      <w:r>
        <w:rPr>
          <w:rFonts w:hint="eastAsia" w:ascii="宋体" w:hAnsi="宋体" w:cs="宋体"/>
          <w:color w:val="auto"/>
          <w:kern w:val="0"/>
          <w:szCs w:val="21"/>
        </w:rPr>
        <w:t>项目技术负责人：</w:t>
      </w:r>
      <w:r>
        <w:rPr>
          <w:rFonts w:hint="eastAsia" w:ascii="宋体" w:hAnsi="宋体" w:cs="宋体"/>
          <w:color w:val="auto"/>
          <w:kern w:val="0"/>
          <w:szCs w:val="21"/>
          <w:u w:val="single"/>
        </w:rPr>
        <w:t xml:space="preserve">               </w:t>
      </w:r>
      <w:r>
        <w:rPr>
          <w:rFonts w:hint="eastAsia" w:ascii="宋体" w:hAnsi="宋体" w:cs="宋体"/>
          <w:color w:val="auto"/>
          <w:kern w:val="0"/>
          <w:szCs w:val="21"/>
        </w:rPr>
        <w:t>（签字）</w:t>
      </w:r>
    </w:p>
    <w:p>
      <w:pPr>
        <w:spacing w:line="480" w:lineRule="auto"/>
        <w:ind w:firstLine="4252" w:firstLineChars="2025"/>
        <w:rPr>
          <w:rFonts w:ascii="宋体" w:hAnsi="宋体"/>
          <w:color w:val="auto"/>
          <w:szCs w:val="21"/>
        </w:rPr>
      </w:pPr>
      <w:r>
        <w:rPr>
          <w:rFonts w:hint="eastAsia" w:ascii="宋体" w:hAnsi="宋体" w:cs="宋体"/>
          <w:color w:val="auto"/>
          <w:kern w:val="0"/>
          <w:szCs w:val="21"/>
        </w:rPr>
        <w:t>日</w:t>
      </w:r>
      <w:r>
        <w:rPr>
          <w:rFonts w:ascii="宋体" w:hAnsi="宋体" w:cs="宋体"/>
          <w:color w:val="auto"/>
          <w:kern w:val="0"/>
          <w:szCs w:val="21"/>
        </w:rPr>
        <w:t xml:space="preserve"> </w:t>
      </w:r>
      <w:r>
        <w:rPr>
          <w:rFonts w:hint="eastAsia" w:ascii="宋体" w:hAnsi="宋体" w:cs="宋体"/>
          <w:color w:val="auto"/>
          <w:kern w:val="0"/>
          <w:szCs w:val="21"/>
        </w:rPr>
        <w:t>期：</w:t>
      </w:r>
      <w:r>
        <w:rPr>
          <w:rFonts w:ascii="宋体" w:hAnsi="宋体" w:cs="宋体"/>
          <w:color w:val="auto"/>
          <w:kern w:val="0"/>
          <w:szCs w:val="21"/>
        </w:rPr>
        <w:t xml:space="preserve"> </w:t>
      </w:r>
      <w:r>
        <w:rPr>
          <w:rFonts w:ascii="宋体" w:hAnsi="宋体"/>
          <w:color w:val="auto"/>
          <w:szCs w:val="21"/>
          <w:u w:val="single"/>
        </w:rPr>
        <w:t>_____</w:t>
      </w:r>
      <w:r>
        <w:rPr>
          <w:rFonts w:hint="eastAsia" w:ascii="宋体" w:hAnsi="宋体"/>
          <w:color w:val="auto"/>
          <w:szCs w:val="21"/>
        </w:rPr>
        <w:t>年</w:t>
      </w:r>
      <w:r>
        <w:rPr>
          <w:rFonts w:ascii="宋体" w:hAnsi="宋体"/>
          <w:color w:val="auto"/>
          <w:szCs w:val="21"/>
          <w:u w:val="single"/>
        </w:rPr>
        <w:t>____</w:t>
      </w:r>
      <w:r>
        <w:rPr>
          <w:rFonts w:hint="eastAsia" w:ascii="宋体" w:hAnsi="宋体"/>
          <w:color w:val="auto"/>
          <w:szCs w:val="21"/>
        </w:rPr>
        <w:t>月</w:t>
      </w:r>
      <w:r>
        <w:rPr>
          <w:rFonts w:ascii="宋体" w:hAnsi="宋体"/>
          <w:color w:val="auto"/>
          <w:szCs w:val="21"/>
          <w:u w:val="single"/>
        </w:rPr>
        <w:t>____</w:t>
      </w:r>
      <w:r>
        <w:rPr>
          <w:rFonts w:hint="eastAsia" w:ascii="宋体" w:hAnsi="宋体"/>
          <w:color w:val="auto"/>
          <w:szCs w:val="21"/>
        </w:rPr>
        <w:t>日</w:t>
      </w:r>
    </w:p>
    <w:p>
      <w:pPr>
        <w:spacing w:line="360" w:lineRule="auto"/>
        <w:jc w:val="center"/>
        <w:rPr>
          <w:rFonts w:hint="eastAsia" w:ascii="宋体" w:hAnsi="宋体"/>
          <w:color w:val="auto"/>
          <w:szCs w:val="21"/>
        </w:rPr>
      </w:pPr>
    </w:p>
    <w:p>
      <w:pPr>
        <w:spacing w:line="360" w:lineRule="auto"/>
        <w:jc w:val="center"/>
        <w:rPr>
          <w:rFonts w:hint="eastAsia" w:ascii="宋体" w:hAnsi="宋体"/>
          <w:color w:val="auto"/>
          <w:szCs w:val="21"/>
        </w:rPr>
      </w:pPr>
    </w:p>
    <w:p>
      <w:pPr>
        <w:spacing w:line="360" w:lineRule="auto"/>
        <w:jc w:val="center"/>
        <w:rPr>
          <w:rFonts w:ascii="宋体" w:hAnsi="宋体"/>
          <w:b/>
          <w:color w:val="auto"/>
          <w:sz w:val="32"/>
          <w:szCs w:val="32"/>
        </w:rPr>
      </w:pPr>
      <w:r>
        <w:rPr>
          <w:rFonts w:hint="eastAsia" w:ascii="宋体" w:hAnsi="宋体"/>
          <w:b/>
          <w:color w:val="auto"/>
          <w:szCs w:val="21"/>
        </w:rPr>
        <w:t>注：此表</w:t>
      </w:r>
      <w:r>
        <w:rPr>
          <w:rFonts w:hint="eastAsia" w:ascii="宋体" w:hAnsi="宋体"/>
          <w:b/>
          <w:bCs/>
          <w:color w:val="auto"/>
          <w:szCs w:val="21"/>
        </w:rPr>
        <w:t>由投标单位根据实际情况填写，必须由对应的负责人亲笔签字确认。</w:t>
      </w:r>
      <w:r>
        <w:rPr>
          <w:rFonts w:ascii="宋体" w:hAnsi="宋体"/>
          <w:color w:val="auto"/>
          <w:szCs w:val="21"/>
        </w:rPr>
        <w:br w:type="page"/>
      </w:r>
      <w:bookmarkStart w:id="8" w:name="_Toc331029675"/>
      <w:bookmarkStart w:id="9" w:name="_Toc308808541"/>
      <w:r>
        <w:rPr>
          <w:rFonts w:hint="eastAsia" w:ascii="宋体" w:hAnsi="宋体"/>
          <w:b/>
          <w:color w:val="auto"/>
          <w:sz w:val="32"/>
          <w:szCs w:val="32"/>
        </w:rPr>
        <w:t>二、资格审查资料</w:t>
      </w:r>
      <w:bookmarkEnd w:id="8"/>
      <w:bookmarkEnd w:id="9"/>
    </w:p>
    <w:p>
      <w:pPr>
        <w:jc w:val="center"/>
        <w:outlineLvl w:val="1"/>
        <w:rPr>
          <w:rFonts w:ascii="宋体" w:hAnsi="宋体"/>
          <w:b/>
          <w:color w:val="auto"/>
          <w:sz w:val="32"/>
          <w:szCs w:val="32"/>
        </w:rPr>
      </w:pPr>
      <w:bookmarkStart w:id="10" w:name="_Toc308808542"/>
      <w:bookmarkStart w:id="11" w:name="_Toc331029676"/>
      <w:r>
        <w:rPr>
          <w:rFonts w:hint="eastAsia" w:ascii="宋体" w:hAnsi="宋体"/>
          <w:b/>
          <w:color w:val="auto"/>
          <w:sz w:val="32"/>
          <w:szCs w:val="32"/>
        </w:rPr>
        <w:t>（一）法定代表人身份证明书</w:t>
      </w:r>
      <w:bookmarkEnd w:id="10"/>
      <w:bookmarkEnd w:id="11"/>
    </w:p>
    <w:p>
      <w:pPr>
        <w:rPr>
          <w:rFonts w:ascii="宋体" w:hAnsi="宋体"/>
          <w:color w:val="auto"/>
          <w:szCs w:val="21"/>
        </w:rPr>
      </w:pPr>
    </w:p>
    <w:p>
      <w:pPr>
        <w:spacing w:line="480" w:lineRule="auto"/>
        <w:rPr>
          <w:rFonts w:hint="eastAsia" w:ascii="宋体" w:hAnsi="宋体"/>
          <w:bCs/>
          <w:color w:val="auto"/>
          <w:szCs w:val="21"/>
        </w:rPr>
      </w:pPr>
      <w:r>
        <w:rPr>
          <w:rFonts w:hint="eastAsia" w:ascii="宋体" w:hAnsi="宋体"/>
          <w:bCs/>
          <w:color w:val="auto"/>
          <w:szCs w:val="21"/>
        </w:rPr>
        <w:t>单位名称：</w:t>
      </w:r>
      <w:r>
        <w:rPr>
          <w:rFonts w:hint="eastAsia" w:ascii="宋体" w:hAnsi="宋体"/>
          <w:bCs/>
          <w:color w:val="auto"/>
          <w:szCs w:val="21"/>
          <w:u w:val="single"/>
        </w:rPr>
        <w:t xml:space="preserve">                                            </w:t>
      </w:r>
    </w:p>
    <w:p>
      <w:pPr>
        <w:spacing w:line="480" w:lineRule="auto"/>
        <w:rPr>
          <w:rFonts w:hint="eastAsia" w:ascii="宋体" w:hAnsi="宋体"/>
          <w:bCs/>
          <w:color w:val="auto"/>
          <w:szCs w:val="21"/>
          <w:u w:val="single"/>
        </w:rPr>
      </w:pPr>
      <w:r>
        <w:rPr>
          <w:rFonts w:hint="eastAsia" w:ascii="宋体" w:hAnsi="宋体"/>
          <w:bCs/>
          <w:color w:val="auto"/>
          <w:szCs w:val="21"/>
        </w:rPr>
        <w:t>单位性质：</w:t>
      </w:r>
      <w:r>
        <w:rPr>
          <w:rFonts w:hint="eastAsia" w:ascii="宋体" w:hAnsi="宋体"/>
          <w:bCs/>
          <w:color w:val="auto"/>
          <w:szCs w:val="21"/>
          <w:u w:val="single"/>
        </w:rPr>
        <w:t xml:space="preserve">                                            </w:t>
      </w:r>
    </w:p>
    <w:p>
      <w:pPr>
        <w:spacing w:line="480" w:lineRule="auto"/>
        <w:rPr>
          <w:rFonts w:hint="eastAsia" w:ascii="宋体" w:hAnsi="宋体"/>
          <w:bCs/>
          <w:color w:val="auto"/>
          <w:szCs w:val="21"/>
        </w:rPr>
      </w:pPr>
      <w:r>
        <w:rPr>
          <w:rFonts w:hint="eastAsia" w:ascii="宋体" w:hAnsi="宋体"/>
          <w:bCs/>
          <w:color w:val="auto"/>
          <w:szCs w:val="21"/>
        </w:rPr>
        <w:t>地    址：</w:t>
      </w:r>
      <w:r>
        <w:rPr>
          <w:rFonts w:hint="eastAsia" w:ascii="宋体" w:hAnsi="宋体"/>
          <w:bCs/>
          <w:color w:val="auto"/>
          <w:szCs w:val="21"/>
          <w:u w:val="single"/>
        </w:rPr>
        <w:t xml:space="preserve">                                            </w:t>
      </w:r>
    </w:p>
    <w:p>
      <w:pPr>
        <w:spacing w:line="480" w:lineRule="auto"/>
        <w:rPr>
          <w:rFonts w:hint="eastAsia" w:ascii="宋体" w:hAnsi="宋体"/>
          <w:bCs/>
          <w:color w:val="auto"/>
          <w:szCs w:val="21"/>
        </w:rPr>
      </w:pPr>
      <w:r>
        <w:rPr>
          <w:rFonts w:hint="eastAsia" w:ascii="宋体" w:hAnsi="宋体"/>
          <w:bCs/>
          <w:color w:val="auto"/>
          <w:szCs w:val="21"/>
        </w:rPr>
        <w:t>成立时间：</w:t>
      </w:r>
      <w:r>
        <w:rPr>
          <w:rFonts w:hint="eastAsia" w:ascii="宋体" w:hAnsi="宋体"/>
          <w:bCs/>
          <w:color w:val="auto"/>
          <w:szCs w:val="21"/>
          <w:u w:val="single"/>
        </w:rPr>
        <w:t xml:space="preserve">           </w:t>
      </w:r>
      <w:r>
        <w:rPr>
          <w:rFonts w:hint="eastAsia" w:ascii="宋体" w:hAnsi="宋体"/>
          <w:bCs/>
          <w:color w:val="auto"/>
          <w:szCs w:val="21"/>
        </w:rPr>
        <w:t>年</w:t>
      </w:r>
      <w:r>
        <w:rPr>
          <w:rFonts w:hint="eastAsia" w:ascii="宋体" w:hAnsi="宋体"/>
          <w:bCs/>
          <w:color w:val="auto"/>
          <w:szCs w:val="21"/>
          <w:u w:val="single"/>
        </w:rPr>
        <w:t xml:space="preserve">           </w:t>
      </w:r>
      <w:r>
        <w:rPr>
          <w:rFonts w:hint="eastAsia" w:ascii="宋体" w:hAnsi="宋体"/>
          <w:bCs/>
          <w:color w:val="auto"/>
          <w:szCs w:val="21"/>
        </w:rPr>
        <w:t>月</w:t>
      </w:r>
      <w:r>
        <w:rPr>
          <w:rFonts w:hint="eastAsia" w:ascii="宋体" w:hAnsi="宋体"/>
          <w:bCs/>
          <w:color w:val="auto"/>
          <w:szCs w:val="21"/>
          <w:u w:val="single"/>
        </w:rPr>
        <w:t xml:space="preserve">           </w:t>
      </w:r>
      <w:r>
        <w:rPr>
          <w:rFonts w:hint="eastAsia" w:ascii="宋体" w:hAnsi="宋体"/>
          <w:bCs/>
          <w:color w:val="auto"/>
          <w:szCs w:val="21"/>
        </w:rPr>
        <w:t>日</w:t>
      </w:r>
    </w:p>
    <w:p>
      <w:pPr>
        <w:spacing w:line="480" w:lineRule="auto"/>
        <w:rPr>
          <w:rFonts w:hint="eastAsia" w:ascii="宋体" w:hAnsi="宋体"/>
          <w:bCs/>
          <w:color w:val="auto"/>
          <w:szCs w:val="21"/>
          <w:u w:val="single"/>
        </w:rPr>
      </w:pPr>
      <w:r>
        <w:rPr>
          <w:rFonts w:hint="eastAsia" w:ascii="宋体" w:hAnsi="宋体"/>
          <w:bCs/>
          <w:color w:val="auto"/>
          <w:szCs w:val="21"/>
        </w:rPr>
        <w:t>经营期限：</w:t>
      </w:r>
      <w:r>
        <w:rPr>
          <w:rFonts w:hint="eastAsia" w:ascii="宋体" w:hAnsi="宋体"/>
          <w:bCs/>
          <w:color w:val="auto"/>
          <w:szCs w:val="21"/>
          <w:u w:val="single"/>
        </w:rPr>
        <w:t xml:space="preserve">                                             </w:t>
      </w:r>
    </w:p>
    <w:p>
      <w:pPr>
        <w:spacing w:line="480" w:lineRule="auto"/>
        <w:rPr>
          <w:rFonts w:hint="eastAsia" w:ascii="宋体" w:hAnsi="宋体"/>
          <w:bCs/>
          <w:color w:val="auto"/>
          <w:szCs w:val="21"/>
          <w:u w:val="single"/>
        </w:rPr>
      </w:pPr>
      <w:r>
        <w:rPr>
          <w:rFonts w:hint="eastAsia" w:ascii="宋体" w:hAnsi="宋体"/>
          <w:bCs/>
          <w:color w:val="auto"/>
          <w:szCs w:val="21"/>
        </w:rPr>
        <w:t>姓    名：</w:t>
      </w:r>
      <w:r>
        <w:rPr>
          <w:rFonts w:hint="eastAsia" w:ascii="宋体" w:hAnsi="宋体"/>
          <w:bCs/>
          <w:color w:val="auto"/>
          <w:szCs w:val="21"/>
          <w:u w:val="single"/>
        </w:rPr>
        <w:t xml:space="preserve">         </w:t>
      </w:r>
      <w:r>
        <w:rPr>
          <w:rFonts w:hint="eastAsia" w:ascii="宋体" w:hAnsi="宋体"/>
          <w:bCs/>
          <w:color w:val="auto"/>
          <w:szCs w:val="21"/>
        </w:rPr>
        <w:t xml:space="preserve"> 性别：</w:t>
      </w:r>
      <w:r>
        <w:rPr>
          <w:rFonts w:hint="eastAsia" w:ascii="宋体" w:hAnsi="宋体"/>
          <w:bCs/>
          <w:color w:val="auto"/>
          <w:szCs w:val="21"/>
          <w:u w:val="single"/>
        </w:rPr>
        <w:t xml:space="preserve">        </w:t>
      </w:r>
      <w:r>
        <w:rPr>
          <w:rFonts w:hint="eastAsia" w:ascii="宋体" w:hAnsi="宋体"/>
          <w:bCs/>
          <w:color w:val="auto"/>
          <w:szCs w:val="21"/>
        </w:rPr>
        <w:t>年龄：</w:t>
      </w:r>
      <w:r>
        <w:rPr>
          <w:rFonts w:hint="eastAsia" w:ascii="宋体" w:hAnsi="宋体"/>
          <w:bCs/>
          <w:color w:val="auto"/>
          <w:szCs w:val="21"/>
          <w:u w:val="single"/>
        </w:rPr>
        <w:t xml:space="preserve">         </w:t>
      </w:r>
      <w:r>
        <w:rPr>
          <w:rFonts w:hint="eastAsia" w:ascii="宋体" w:hAnsi="宋体"/>
          <w:bCs/>
          <w:color w:val="auto"/>
          <w:szCs w:val="21"/>
        </w:rPr>
        <w:t xml:space="preserve"> 身份证证号：</w:t>
      </w:r>
      <w:r>
        <w:rPr>
          <w:rFonts w:hint="eastAsia" w:ascii="宋体" w:hAnsi="宋体"/>
          <w:bCs/>
          <w:color w:val="auto"/>
          <w:szCs w:val="21"/>
          <w:u w:val="single"/>
        </w:rPr>
        <w:t xml:space="preserve">         </w:t>
      </w:r>
      <w:r>
        <w:rPr>
          <w:rFonts w:hint="eastAsia" w:ascii="宋体" w:hAnsi="宋体"/>
          <w:bCs/>
          <w:color w:val="auto"/>
          <w:szCs w:val="21"/>
        </w:rPr>
        <w:t>职务：</w:t>
      </w:r>
      <w:r>
        <w:rPr>
          <w:rFonts w:hint="eastAsia" w:ascii="宋体" w:hAnsi="宋体"/>
          <w:bCs/>
          <w:color w:val="auto"/>
          <w:szCs w:val="21"/>
          <w:u w:val="single"/>
        </w:rPr>
        <w:t xml:space="preserve">         </w:t>
      </w:r>
    </w:p>
    <w:p>
      <w:pPr>
        <w:spacing w:line="480" w:lineRule="auto"/>
        <w:rPr>
          <w:rFonts w:ascii="宋体" w:hAnsi="宋体"/>
          <w:color w:val="auto"/>
          <w:sz w:val="24"/>
        </w:rPr>
      </w:pPr>
      <w:r>
        <w:rPr>
          <w:rFonts w:hint="eastAsia" w:ascii="宋体" w:hAnsi="宋体"/>
          <w:bCs/>
          <w:color w:val="auto"/>
          <w:szCs w:val="21"/>
        </w:rPr>
        <w:t>系</w:t>
      </w:r>
      <w:r>
        <w:rPr>
          <w:rFonts w:hint="eastAsia" w:ascii="宋体" w:hAnsi="宋体"/>
          <w:bCs/>
          <w:color w:val="auto"/>
          <w:szCs w:val="21"/>
          <w:u w:val="single"/>
        </w:rPr>
        <w:t xml:space="preserve">          （投标人单位名称）         </w:t>
      </w:r>
      <w:r>
        <w:rPr>
          <w:rFonts w:hint="eastAsia" w:ascii="宋体" w:hAnsi="宋体"/>
          <w:bCs/>
          <w:color w:val="auto"/>
          <w:szCs w:val="21"/>
        </w:rPr>
        <w:t>的法定代表人</w:t>
      </w:r>
      <w:r>
        <w:rPr>
          <w:rFonts w:hint="eastAsia" w:ascii="宋体" w:hAnsi="宋体"/>
          <w:color w:val="auto"/>
          <w:sz w:val="24"/>
        </w:rPr>
        <w:t xml:space="preserve">。 </w:t>
      </w:r>
    </w:p>
    <w:p>
      <w:pPr>
        <w:spacing w:line="360" w:lineRule="auto"/>
        <w:rPr>
          <w:rFonts w:ascii="宋体" w:hAnsi="宋体"/>
          <w:color w:val="auto"/>
          <w:sz w:val="24"/>
        </w:rPr>
      </w:pPr>
    </w:p>
    <w:p>
      <w:pPr>
        <w:spacing w:line="360" w:lineRule="auto"/>
        <w:rPr>
          <w:rFonts w:ascii="宋体" w:hAnsi="宋体"/>
          <w:color w:val="auto"/>
          <w:sz w:val="24"/>
        </w:rPr>
      </w:pPr>
      <w:r>
        <w:rPr>
          <w:rFonts w:hint="eastAsia" w:ascii="宋体" w:hAnsi="宋体"/>
          <w:bCs/>
          <w:color w:val="auto"/>
          <w:szCs w:val="21"/>
        </w:rPr>
        <w:t>特此证明。</w:t>
      </w:r>
    </w:p>
    <w:p>
      <w:pPr>
        <w:tabs>
          <w:tab w:val="left" w:pos="720"/>
          <w:tab w:val="left" w:pos="900"/>
        </w:tabs>
        <w:spacing w:line="360" w:lineRule="auto"/>
        <w:ind w:left="237" w:leftChars="113"/>
        <w:jc w:val="right"/>
        <w:rPr>
          <w:rFonts w:hint="eastAsia" w:ascii="宋体" w:hAnsi="宋体"/>
          <w:color w:val="auto"/>
          <w:sz w:val="24"/>
        </w:rPr>
      </w:pPr>
      <w:r>
        <w:rPr>
          <w:rFonts w:hint="eastAsia" w:ascii="宋体" w:hAnsi="宋体"/>
          <w:color w:val="auto"/>
          <w:sz w:val="24"/>
        </w:rPr>
        <w:t xml:space="preserve">                                   </w:t>
      </w:r>
    </w:p>
    <w:p>
      <w:pPr>
        <w:tabs>
          <w:tab w:val="left" w:pos="720"/>
          <w:tab w:val="left" w:pos="900"/>
        </w:tabs>
        <w:spacing w:line="480" w:lineRule="auto"/>
        <w:ind w:left="237" w:leftChars="113"/>
        <w:jc w:val="right"/>
        <w:rPr>
          <w:rFonts w:hint="eastAsia" w:ascii="宋体" w:hAnsi="宋体"/>
          <w:bCs/>
          <w:color w:val="auto"/>
          <w:szCs w:val="21"/>
        </w:rPr>
      </w:pPr>
      <w:r>
        <w:rPr>
          <w:rFonts w:hint="eastAsia" w:ascii="宋体" w:hAnsi="宋体"/>
          <w:bCs/>
          <w:color w:val="auto"/>
          <w:szCs w:val="21"/>
        </w:rPr>
        <w:t>投标人：</w:t>
      </w:r>
      <w:r>
        <w:rPr>
          <w:rFonts w:hint="eastAsia" w:ascii="宋体" w:hAnsi="宋体"/>
          <w:bCs/>
          <w:color w:val="auto"/>
          <w:szCs w:val="21"/>
          <w:u w:val="single"/>
        </w:rPr>
        <w:t xml:space="preserve">                             </w:t>
      </w:r>
      <w:r>
        <w:rPr>
          <w:rFonts w:hint="eastAsia" w:ascii="宋体" w:hAnsi="宋体"/>
          <w:bCs/>
          <w:color w:val="auto"/>
          <w:szCs w:val="21"/>
        </w:rPr>
        <w:t>（盖公章）</w:t>
      </w:r>
    </w:p>
    <w:p>
      <w:pPr>
        <w:spacing w:line="480" w:lineRule="auto"/>
        <w:ind w:right="630"/>
        <w:jc w:val="right"/>
        <w:rPr>
          <w:rFonts w:ascii="宋体" w:hAnsi="宋体"/>
          <w:color w:val="auto"/>
          <w:sz w:val="24"/>
        </w:rPr>
      </w:pPr>
      <w:r>
        <w:rPr>
          <w:rFonts w:hint="eastAsia" w:ascii="宋体" w:hAnsi="宋体"/>
          <w:bCs/>
          <w:color w:val="auto"/>
          <w:szCs w:val="21"/>
        </w:rPr>
        <w:t>日   期：</w:t>
      </w:r>
      <w:r>
        <w:rPr>
          <w:rFonts w:hint="eastAsia" w:ascii="宋体" w:hAnsi="宋体"/>
          <w:bCs/>
          <w:color w:val="auto"/>
          <w:szCs w:val="21"/>
          <w:u w:val="single"/>
        </w:rPr>
        <w:t xml:space="preserve">          </w:t>
      </w:r>
      <w:r>
        <w:rPr>
          <w:rFonts w:hint="eastAsia" w:ascii="宋体" w:hAnsi="宋体"/>
          <w:bCs/>
          <w:color w:val="auto"/>
          <w:szCs w:val="21"/>
        </w:rPr>
        <w:t>年</w:t>
      </w:r>
      <w:r>
        <w:rPr>
          <w:rFonts w:hint="eastAsia" w:ascii="宋体" w:hAnsi="宋体"/>
          <w:bCs/>
          <w:color w:val="auto"/>
          <w:szCs w:val="21"/>
          <w:u w:val="single"/>
        </w:rPr>
        <w:t xml:space="preserve">          </w:t>
      </w:r>
      <w:r>
        <w:rPr>
          <w:rFonts w:hint="eastAsia" w:ascii="宋体" w:hAnsi="宋体"/>
          <w:bCs/>
          <w:color w:val="auto"/>
          <w:szCs w:val="21"/>
        </w:rPr>
        <w:t>月</w:t>
      </w:r>
      <w:r>
        <w:rPr>
          <w:rFonts w:hint="eastAsia" w:ascii="宋体" w:hAnsi="宋体"/>
          <w:bCs/>
          <w:color w:val="auto"/>
          <w:szCs w:val="21"/>
          <w:u w:val="single"/>
        </w:rPr>
        <w:t xml:space="preserve">      </w:t>
      </w:r>
      <w:r>
        <w:rPr>
          <w:rFonts w:hint="eastAsia" w:ascii="宋体" w:hAnsi="宋体"/>
          <w:bCs/>
          <w:color w:val="auto"/>
          <w:szCs w:val="21"/>
        </w:rPr>
        <w:t>日</w:t>
      </w:r>
    </w:p>
    <w:p>
      <w:pPr>
        <w:spacing w:line="360" w:lineRule="auto"/>
        <w:jc w:val="center"/>
        <w:outlineLvl w:val="1"/>
        <w:rPr>
          <w:rFonts w:ascii="宋体" w:hAnsi="宋体"/>
          <w:color w:val="auto"/>
          <w:sz w:val="24"/>
        </w:rPr>
      </w:pPr>
    </w:p>
    <w:p>
      <w:pPr>
        <w:spacing w:line="360" w:lineRule="auto"/>
        <w:jc w:val="center"/>
        <w:outlineLvl w:val="1"/>
        <w:rPr>
          <w:rFonts w:ascii="宋体" w:hAnsi="宋体"/>
          <w:color w:val="auto"/>
          <w:sz w:val="24"/>
        </w:rPr>
      </w:pPr>
    </w:p>
    <w:p>
      <w:pPr>
        <w:spacing w:line="360" w:lineRule="auto"/>
        <w:jc w:val="center"/>
        <w:outlineLvl w:val="1"/>
        <w:rPr>
          <w:rFonts w:ascii="宋体" w:hAnsi="宋体"/>
          <w:color w:val="auto"/>
          <w:szCs w:val="21"/>
        </w:rPr>
      </w:pPr>
    </w:p>
    <w:p>
      <w:pPr>
        <w:spacing w:line="360" w:lineRule="auto"/>
        <w:jc w:val="center"/>
        <w:outlineLvl w:val="1"/>
        <w:rPr>
          <w:rFonts w:ascii="宋体" w:hAnsi="宋体"/>
          <w:color w:val="auto"/>
          <w:szCs w:val="21"/>
        </w:rPr>
      </w:pPr>
    </w:p>
    <w:p>
      <w:pPr>
        <w:spacing w:line="360" w:lineRule="auto"/>
        <w:outlineLvl w:val="1"/>
        <w:rPr>
          <w:rFonts w:ascii="宋体" w:hAnsi="宋体"/>
          <w:color w:val="auto"/>
          <w:sz w:val="24"/>
        </w:rPr>
      </w:pPr>
      <w:r>
        <w:rPr>
          <w:rFonts w:hint="eastAsia" w:ascii="宋体" w:hAnsi="宋体"/>
          <w:color w:val="auto"/>
          <w:sz w:val="24"/>
        </w:rPr>
        <w:t>后附：后附法定代表人二代身份证正反面复印件。</w:t>
      </w:r>
    </w:p>
    <w:p>
      <w:pPr>
        <w:spacing w:line="360" w:lineRule="auto"/>
        <w:jc w:val="center"/>
        <w:outlineLvl w:val="1"/>
        <w:rPr>
          <w:rFonts w:ascii="宋体" w:hAnsi="宋体"/>
          <w:b/>
          <w:color w:val="auto"/>
          <w:sz w:val="28"/>
          <w:szCs w:val="28"/>
        </w:rPr>
      </w:pPr>
      <w:r>
        <w:rPr>
          <w:rFonts w:ascii="宋体" w:hAnsi="宋体"/>
          <w:color w:val="auto"/>
          <w:sz w:val="24"/>
        </w:rPr>
        <w:br w:type="page"/>
      </w:r>
      <w:bookmarkStart w:id="12" w:name="_Toc308808544"/>
      <w:bookmarkStart w:id="13" w:name="_Toc331029678"/>
      <w:r>
        <w:rPr>
          <w:rFonts w:hint="eastAsia" w:ascii="宋体" w:hAnsi="宋体"/>
          <w:b/>
          <w:color w:val="auto"/>
          <w:sz w:val="32"/>
          <w:szCs w:val="32"/>
        </w:rPr>
        <w:t xml:space="preserve">(二) </w:t>
      </w:r>
      <w:bookmarkEnd w:id="12"/>
      <w:bookmarkEnd w:id="13"/>
      <w:r>
        <w:rPr>
          <w:rFonts w:hint="eastAsia" w:ascii="宋体" w:hAnsi="宋体"/>
          <w:b/>
          <w:color w:val="auto"/>
          <w:sz w:val="32"/>
          <w:szCs w:val="32"/>
        </w:rPr>
        <w:t>授权委托书</w:t>
      </w:r>
      <w:r>
        <w:rPr>
          <w:rFonts w:hint="eastAsia" w:ascii="宋体" w:hAnsi="宋体"/>
          <w:color w:val="auto"/>
          <w:sz w:val="28"/>
          <w:szCs w:val="28"/>
        </w:rPr>
        <w:t>（如果有）</w:t>
      </w:r>
    </w:p>
    <w:p>
      <w:pPr>
        <w:rPr>
          <w:rFonts w:ascii="宋体" w:hAnsi="宋体"/>
          <w:color w:val="auto"/>
          <w:szCs w:val="21"/>
        </w:rPr>
      </w:pPr>
    </w:p>
    <w:p>
      <w:pPr>
        <w:rPr>
          <w:rFonts w:ascii="宋体" w:hAnsi="宋体"/>
          <w:color w:val="auto"/>
          <w:szCs w:val="21"/>
        </w:rPr>
      </w:pPr>
    </w:p>
    <w:p>
      <w:pPr>
        <w:spacing w:line="600" w:lineRule="auto"/>
        <w:ind w:firstLine="567" w:firstLineChars="270"/>
        <w:rPr>
          <w:rFonts w:hint="eastAsia" w:ascii="宋体" w:hAnsi="宋体"/>
          <w:color w:val="auto"/>
          <w:szCs w:val="21"/>
        </w:rPr>
      </w:pPr>
      <w:r>
        <w:rPr>
          <w:rFonts w:hint="eastAsia" w:ascii="宋体" w:hAnsi="宋体"/>
          <w:color w:val="auto"/>
          <w:szCs w:val="21"/>
        </w:rPr>
        <w:t>本授权委托书声明：我</w:t>
      </w:r>
      <w:r>
        <w:rPr>
          <w:rFonts w:hint="eastAsia" w:ascii="宋体" w:hAnsi="宋体"/>
          <w:color w:val="auto"/>
          <w:szCs w:val="21"/>
          <w:u w:val="single"/>
        </w:rPr>
        <w:t xml:space="preserve">             </w:t>
      </w:r>
      <w:r>
        <w:rPr>
          <w:rFonts w:hint="eastAsia" w:ascii="宋体" w:hAnsi="宋体"/>
          <w:color w:val="auto"/>
          <w:szCs w:val="21"/>
        </w:rPr>
        <w:t>（姓名）系</w:t>
      </w:r>
      <w:r>
        <w:rPr>
          <w:rFonts w:hint="eastAsia" w:ascii="宋体" w:hAnsi="宋体"/>
          <w:color w:val="auto"/>
          <w:szCs w:val="21"/>
          <w:u w:val="single"/>
        </w:rPr>
        <w:t xml:space="preserve">      </w:t>
      </w:r>
      <w:r>
        <w:rPr>
          <w:rFonts w:hint="eastAsia" w:ascii="宋体" w:hAnsi="宋体"/>
          <w:bCs/>
          <w:color w:val="auto"/>
          <w:szCs w:val="21"/>
          <w:u w:val="single"/>
        </w:rPr>
        <w:t xml:space="preserve">（投标人单位名称） </w:t>
      </w:r>
      <w:r>
        <w:rPr>
          <w:rFonts w:hint="eastAsia" w:ascii="宋体" w:hAnsi="宋体"/>
          <w:color w:val="auto"/>
          <w:szCs w:val="21"/>
        </w:rPr>
        <w:t>的法定代表人，现授权委托</w:t>
      </w:r>
      <w:r>
        <w:rPr>
          <w:rFonts w:hint="eastAsia" w:ascii="宋体" w:hAnsi="宋体"/>
          <w:color w:val="auto"/>
          <w:szCs w:val="21"/>
          <w:u w:val="single"/>
        </w:rPr>
        <w:t xml:space="preserve">     </w:t>
      </w:r>
      <w:r>
        <w:rPr>
          <w:rFonts w:hint="eastAsia" w:ascii="宋体" w:hAnsi="宋体"/>
          <w:bCs/>
          <w:color w:val="auto"/>
          <w:szCs w:val="21"/>
          <w:u w:val="single"/>
        </w:rPr>
        <w:t>（投标人单位名称）</w:t>
      </w:r>
      <w:r>
        <w:rPr>
          <w:rFonts w:hint="eastAsia" w:ascii="宋体" w:hAnsi="宋体"/>
          <w:color w:val="auto"/>
          <w:szCs w:val="21"/>
          <w:u w:val="single"/>
        </w:rPr>
        <w:t xml:space="preserve">    </w:t>
      </w:r>
      <w:r>
        <w:rPr>
          <w:rFonts w:hint="eastAsia" w:ascii="宋体" w:hAnsi="宋体"/>
          <w:color w:val="auto"/>
          <w:szCs w:val="21"/>
        </w:rPr>
        <w:t>的</w:t>
      </w:r>
      <w:r>
        <w:rPr>
          <w:rFonts w:hint="eastAsia" w:ascii="宋体" w:hAnsi="宋体"/>
          <w:color w:val="auto"/>
          <w:szCs w:val="21"/>
          <w:u w:val="single"/>
        </w:rPr>
        <w:t xml:space="preserve">    （姓名）    </w:t>
      </w:r>
      <w:r>
        <w:rPr>
          <w:rFonts w:hint="eastAsia" w:ascii="宋体" w:hAnsi="宋体"/>
          <w:color w:val="auto"/>
          <w:szCs w:val="21"/>
        </w:rPr>
        <w:t>为我公司参加投标、签署</w:t>
      </w:r>
      <w:r>
        <w:rPr>
          <w:rFonts w:hint="eastAsia" w:ascii="宋体" w:hAnsi="宋体"/>
          <w:b/>
          <w:bCs/>
          <w:color w:val="auto"/>
          <w:szCs w:val="21"/>
          <w:u w:val="single"/>
          <w:lang w:eastAsia="zh-CN"/>
        </w:rPr>
        <w:t>2022年度云浮市罗定市金鸡镇大岗村等3个村垦造水田项目</w:t>
      </w:r>
      <w:r>
        <w:rPr>
          <w:rFonts w:hint="eastAsia" w:ascii="宋体" w:hAnsi="宋体"/>
          <w:color w:val="auto"/>
          <w:szCs w:val="21"/>
        </w:rPr>
        <w:t>的投标文件的法定代表人授权委托代理人，我承认代理人全权代表我所签署的本工程的投标文件的内容。</w:t>
      </w:r>
    </w:p>
    <w:p>
      <w:pPr>
        <w:spacing w:line="480" w:lineRule="auto"/>
        <w:ind w:firstLine="630" w:firstLineChars="300"/>
        <w:rPr>
          <w:rFonts w:hint="eastAsia" w:ascii="宋体" w:hAnsi="宋体"/>
          <w:color w:val="auto"/>
          <w:szCs w:val="21"/>
        </w:rPr>
      </w:pPr>
      <w:r>
        <w:rPr>
          <w:rFonts w:hint="eastAsia" w:ascii="宋体" w:hAnsi="宋体"/>
          <w:color w:val="auto"/>
          <w:szCs w:val="21"/>
        </w:rPr>
        <w:t>委托期限从本授权委托书发出之日起至</w:t>
      </w:r>
      <w:r>
        <w:rPr>
          <w:rFonts w:hint="eastAsia" w:ascii="宋体" w:hAnsi="宋体"/>
          <w:color w:val="auto"/>
          <w:szCs w:val="21"/>
          <w:u w:val="single"/>
        </w:rPr>
        <w:t xml:space="preserve">       </w:t>
      </w:r>
      <w:r>
        <w:rPr>
          <w:rFonts w:hint="eastAsia" w:ascii="宋体" w:hAnsi="宋体"/>
          <w:color w:val="auto"/>
          <w:szCs w:val="21"/>
        </w:rPr>
        <w:t xml:space="preserve">年 </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480" w:lineRule="auto"/>
        <w:ind w:firstLine="630" w:firstLineChars="300"/>
        <w:rPr>
          <w:rFonts w:ascii="宋体" w:hAnsi="宋体"/>
          <w:color w:val="auto"/>
          <w:sz w:val="24"/>
        </w:rPr>
      </w:pPr>
      <w:r>
        <w:rPr>
          <w:rFonts w:hint="eastAsia" w:ascii="宋体" w:hAnsi="宋体"/>
          <w:color w:val="auto"/>
          <w:szCs w:val="21"/>
        </w:rPr>
        <w:t>代理人无转委托权，特此委托</w:t>
      </w:r>
      <w:r>
        <w:rPr>
          <w:rFonts w:hint="eastAsia" w:ascii="宋体" w:hAnsi="宋体"/>
          <w:color w:val="auto"/>
          <w:sz w:val="24"/>
        </w:rPr>
        <w:t xml:space="preserve">。 </w:t>
      </w:r>
    </w:p>
    <w:p>
      <w:pPr>
        <w:spacing w:line="360" w:lineRule="auto"/>
        <w:rPr>
          <w:rFonts w:ascii="宋体" w:hAnsi="宋体"/>
          <w:color w:val="auto"/>
          <w:sz w:val="24"/>
        </w:rPr>
      </w:pPr>
    </w:p>
    <w:p>
      <w:pPr>
        <w:spacing w:line="480" w:lineRule="auto"/>
        <w:ind w:firstLine="1680" w:firstLineChars="700"/>
        <w:rPr>
          <w:rFonts w:hint="eastAsia" w:ascii="宋体" w:hAnsi="宋体"/>
          <w:color w:val="auto"/>
          <w:szCs w:val="21"/>
          <w:u w:val="single"/>
        </w:rPr>
      </w:pPr>
      <w:r>
        <w:rPr>
          <w:rFonts w:hint="eastAsia" w:ascii="宋体" w:hAnsi="宋体"/>
          <w:color w:val="auto"/>
          <w:sz w:val="24"/>
        </w:rPr>
        <w:t xml:space="preserve">               </w:t>
      </w:r>
      <w:r>
        <w:rPr>
          <w:rFonts w:hint="eastAsia" w:ascii="宋体" w:hAnsi="宋体"/>
          <w:color w:val="auto"/>
          <w:szCs w:val="21"/>
        </w:rPr>
        <w:t>代理人：</w:t>
      </w:r>
      <w:r>
        <w:rPr>
          <w:rFonts w:hint="eastAsia" w:ascii="宋体" w:hAnsi="宋体"/>
          <w:color w:val="auto"/>
          <w:szCs w:val="21"/>
          <w:u w:val="single"/>
        </w:rPr>
        <w:t xml:space="preserve">          （签字） </w:t>
      </w:r>
      <w:r>
        <w:rPr>
          <w:rFonts w:hint="eastAsia" w:ascii="宋体" w:hAnsi="宋体"/>
          <w:color w:val="auto"/>
          <w:szCs w:val="21"/>
        </w:rPr>
        <w:t>性别 ：</w:t>
      </w:r>
      <w:r>
        <w:rPr>
          <w:rFonts w:hint="eastAsia" w:ascii="宋体" w:hAnsi="宋体"/>
          <w:color w:val="auto"/>
          <w:szCs w:val="21"/>
          <w:u w:val="single"/>
        </w:rPr>
        <w:t xml:space="preserve">     </w:t>
      </w:r>
      <w:r>
        <w:rPr>
          <w:rFonts w:hint="eastAsia" w:ascii="宋体" w:hAnsi="宋体"/>
          <w:color w:val="auto"/>
          <w:szCs w:val="21"/>
        </w:rPr>
        <w:t xml:space="preserve"> 年龄：</w:t>
      </w:r>
      <w:r>
        <w:rPr>
          <w:rFonts w:hint="eastAsia" w:ascii="宋体" w:hAnsi="宋体"/>
          <w:color w:val="auto"/>
          <w:szCs w:val="21"/>
          <w:u w:val="single"/>
        </w:rPr>
        <w:t xml:space="preserve">      </w:t>
      </w:r>
    </w:p>
    <w:p>
      <w:pPr>
        <w:spacing w:line="480" w:lineRule="auto"/>
        <w:ind w:left="61" w:leftChars="29" w:firstLine="3339" w:firstLineChars="1590"/>
        <w:rPr>
          <w:rFonts w:hint="eastAsia" w:ascii="宋体" w:hAnsi="宋体"/>
          <w:color w:val="auto"/>
          <w:szCs w:val="21"/>
          <w:u w:val="single"/>
        </w:rPr>
      </w:pPr>
      <w:r>
        <w:rPr>
          <w:rFonts w:hint="eastAsia" w:ascii="宋体" w:hAnsi="宋体"/>
          <w:color w:val="auto"/>
          <w:szCs w:val="21"/>
        </w:rPr>
        <w:t>身份证号码：</w:t>
      </w:r>
      <w:r>
        <w:rPr>
          <w:rFonts w:hint="eastAsia" w:ascii="宋体" w:hAnsi="宋体"/>
          <w:color w:val="auto"/>
          <w:szCs w:val="21"/>
          <w:u w:val="single"/>
        </w:rPr>
        <w:t xml:space="preserve">                    </w:t>
      </w:r>
      <w:r>
        <w:rPr>
          <w:rFonts w:hint="eastAsia" w:ascii="宋体" w:hAnsi="宋体"/>
          <w:color w:val="auto"/>
          <w:szCs w:val="21"/>
        </w:rPr>
        <w:t>职务：</w:t>
      </w:r>
      <w:r>
        <w:rPr>
          <w:rFonts w:hint="eastAsia" w:ascii="宋体" w:hAnsi="宋体"/>
          <w:color w:val="auto"/>
          <w:szCs w:val="21"/>
          <w:u w:val="single"/>
        </w:rPr>
        <w:t xml:space="preserve">           </w:t>
      </w:r>
    </w:p>
    <w:p>
      <w:pPr>
        <w:spacing w:line="480" w:lineRule="auto"/>
        <w:ind w:firstLine="3402" w:firstLineChars="1620"/>
        <w:rPr>
          <w:rFonts w:hint="eastAsia" w:ascii="宋体" w:hAnsi="宋体"/>
          <w:color w:val="auto"/>
          <w:szCs w:val="21"/>
        </w:rPr>
      </w:pPr>
      <w:r>
        <w:rPr>
          <w:rFonts w:hint="eastAsia" w:ascii="宋体" w:hAnsi="宋体"/>
          <w:color w:val="auto"/>
          <w:szCs w:val="21"/>
        </w:rPr>
        <w:t>投标人：</w:t>
      </w:r>
      <w:r>
        <w:rPr>
          <w:rFonts w:hint="eastAsia" w:ascii="宋体" w:hAnsi="宋体"/>
          <w:color w:val="auto"/>
          <w:szCs w:val="21"/>
          <w:u w:val="single"/>
        </w:rPr>
        <w:t xml:space="preserve">                                    </w:t>
      </w:r>
      <w:r>
        <w:rPr>
          <w:rFonts w:hint="eastAsia" w:ascii="宋体" w:hAnsi="宋体"/>
          <w:color w:val="auto"/>
          <w:szCs w:val="21"/>
        </w:rPr>
        <w:t>（盖章）</w:t>
      </w:r>
    </w:p>
    <w:p>
      <w:pPr>
        <w:spacing w:line="480" w:lineRule="auto"/>
        <w:ind w:firstLine="3402" w:firstLineChars="1620"/>
        <w:rPr>
          <w:rFonts w:hint="eastAsia" w:ascii="宋体" w:hAnsi="宋体"/>
          <w:color w:val="auto"/>
          <w:szCs w:val="21"/>
        </w:rPr>
      </w:pPr>
      <w:r>
        <w:rPr>
          <w:rFonts w:hint="eastAsia"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rPr>
        <w:t>（签字或盖章）</w:t>
      </w:r>
    </w:p>
    <w:p>
      <w:pPr>
        <w:spacing w:line="480" w:lineRule="auto"/>
        <w:ind w:firstLine="3402" w:firstLineChars="1620"/>
        <w:rPr>
          <w:rFonts w:ascii="宋体" w:hAnsi="宋体"/>
          <w:color w:val="auto"/>
          <w:sz w:val="24"/>
        </w:rPr>
      </w:pPr>
      <w:r>
        <w:rPr>
          <w:rFonts w:hint="eastAsia" w:ascii="宋体" w:hAnsi="宋体"/>
          <w:color w:val="auto"/>
          <w:szCs w:val="21"/>
        </w:rPr>
        <w:t>授权委托日期：</w:t>
      </w:r>
      <w:r>
        <w:rPr>
          <w:rFonts w:hint="eastAsia" w:ascii="宋体" w:hAnsi="宋体"/>
          <w:color w:val="auto"/>
          <w:szCs w:val="21"/>
          <w:u w:val="single"/>
        </w:rPr>
        <w:t xml:space="preserve">          </w:t>
      </w:r>
      <w:r>
        <w:rPr>
          <w:rFonts w:hint="eastAsia" w:ascii="宋体" w:hAnsi="宋体"/>
          <w:color w:val="auto"/>
          <w:szCs w:val="21"/>
        </w:rPr>
        <w:t xml:space="preserve">年 </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360" w:lineRule="auto"/>
        <w:rPr>
          <w:rFonts w:ascii="宋体" w:hAnsi="宋体"/>
          <w:color w:val="auto"/>
          <w:sz w:val="24"/>
        </w:rPr>
      </w:pPr>
    </w:p>
    <w:p>
      <w:pPr>
        <w:spacing w:line="360" w:lineRule="auto"/>
        <w:rPr>
          <w:rFonts w:ascii="宋体" w:hAnsi="宋体"/>
          <w:color w:val="auto"/>
          <w:szCs w:val="21"/>
        </w:rPr>
      </w:pPr>
    </w:p>
    <w:p>
      <w:pPr>
        <w:spacing w:line="360" w:lineRule="auto"/>
        <w:rPr>
          <w:rFonts w:ascii="宋体" w:hAnsi="宋体"/>
          <w:color w:val="auto"/>
          <w:sz w:val="24"/>
        </w:rPr>
      </w:pPr>
      <w:r>
        <w:rPr>
          <w:rFonts w:hint="eastAsia" w:ascii="宋体" w:hAnsi="宋体"/>
          <w:color w:val="auto"/>
          <w:sz w:val="24"/>
        </w:rPr>
        <w:t>后附：授权委托人二代身份证正反面复印件。</w:t>
      </w:r>
    </w:p>
    <w:p>
      <w:pPr>
        <w:spacing w:line="360" w:lineRule="auto"/>
        <w:rPr>
          <w:rFonts w:ascii="宋体" w:hAnsi="宋体"/>
          <w:color w:val="auto"/>
          <w:szCs w:val="21"/>
        </w:rPr>
      </w:pPr>
    </w:p>
    <w:p>
      <w:pPr>
        <w:numPr>
          <w:ilvl w:val="0"/>
          <w:numId w:val="1"/>
        </w:numPr>
        <w:spacing w:line="600" w:lineRule="auto"/>
        <w:jc w:val="center"/>
        <w:outlineLvl w:val="1"/>
        <w:rPr>
          <w:rFonts w:hint="eastAsia" w:ascii="宋体" w:hAnsi="宋体"/>
          <w:b/>
          <w:bCs/>
          <w:color w:val="auto"/>
          <w:sz w:val="32"/>
          <w:szCs w:val="32"/>
        </w:rPr>
      </w:pPr>
      <w:r>
        <w:rPr>
          <w:rFonts w:ascii="宋体" w:hAnsi="宋体"/>
          <w:color w:val="auto"/>
          <w:szCs w:val="21"/>
        </w:rPr>
        <w:br w:type="page"/>
      </w:r>
      <w:bookmarkStart w:id="14" w:name="_Toc331029687"/>
      <w:bookmarkStart w:id="15" w:name="_Toc308808553"/>
      <w:r>
        <w:rPr>
          <w:rFonts w:hint="eastAsia" w:ascii="宋体" w:hAnsi="宋体"/>
          <w:b/>
          <w:bCs/>
          <w:color w:val="auto"/>
          <w:sz w:val="32"/>
          <w:szCs w:val="32"/>
        </w:rPr>
        <w:t>投标人的其他评审情况</w:t>
      </w:r>
    </w:p>
    <w:p>
      <w:pPr>
        <w:spacing w:line="360" w:lineRule="auto"/>
        <w:jc w:val="both"/>
        <w:rPr>
          <w:rFonts w:hint="default" w:ascii="宋体" w:hAnsi="宋体" w:eastAsia="宋体" w:cs="Times New Roman"/>
          <w:b/>
          <w:color w:val="auto"/>
          <w:sz w:val="24"/>
          <w:lang w:val="en-US" w:eastAsia="zh-CN"/>
        </w:rPr>
      </w:pPr>
      <w:r>
        <w:rPr>
          <w:rFonts w:hint="eastAsia" w:ascii="宋体" w:hAnsi="宋体"/>
          <w:b/>
          <w:color w:val="auto"/>
          <w:sz w:val="24"/>
        </w:rPr>
        <w:t>项目名称：</w:t>
      </w:r>
      <w:r>
        <w:rPr>
          <w:rFonts w:hint="eastAsia" w:ascii="宋体" w:hAnsi="宋体" w:eastAsia="宋体" w:cs="Times New Roman"/>
          <w:b/>
          <w:color w:val="auto"/>
          <w:sz w:val="24"/>
          <w:lang w:eastAsia="zh-CN"/>
        </w:rPr>
        <w:t>2022年度云浮市罗定市金鸡镇大岗村等3个村垦造水田项目</w:t>
      </w:r>
    </w:p>
    <w:p>
      <w:pPr>
        <w:spacing w:line="360" w:lineRule="auto"/>
        <w:rPr>
          <w:rFonts w:hint="eastAsia" w:ascii="宋体" w:hAnsi="宋体" w:eastAsia="宋体"/>
          <w:b/>
          <w:color w:val="auto"/>
          <w:sz w:val="24"/>
          <w:lang w:eastAsia="zh-CN"/>
        </w:rPr>
      </w:pPr>
    </w:p>
    <w:p>
      <w:pPr>
        <w:spacing w:line="360" w:lineRule="auto"/>
        <w:rPr>
          <w:rFonts w:hint="eastAsia" w:ascii="宋体" w:hAnsi="宋体"/>
          <w:b/>
          <w:color w:val="auto"/>
          <w:sz w:val="24"/>
        </w:rPr>
      </w:pPr>
      <w:r>
        <w:rPr>
          <w:rFonts w:hint="eastAsia" w:ascii="宋体" w:hAnsi="宋体"/>
          <w:b/>
          <w:color w:val="auto"/>
          <w:sz w:val="24"/>
        </w:rPr>
        <w:t>招标类别：施工</w:t>
      </w:r>
    </w:p>
    <w:p>
      <w:pPr>
        <w:pStyle w:val="2"/>
        <w:rPr>
          <w:rFonts w:hint="eastAsia" w:ascii="宋体" w:hAnsi="宋体"/>
          <w:b/>
          <w:color w:val="auto"/>
          <w:sz w:val="24"/>
        </w:rPr>
      </w:pPr>
    </w:p>
    <w:tbl>
      <w:tblPr>
        <w:tblStyle w:val="6"/>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38"/>
        <w:gridCol w:w="2738"/>
        <w:gridCol w:w="2551"/>
        <w:gridCol w:w="2132"/>
        <w:gridCol w:w="47"/>
        <w:gridCol w:w="15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trPr>
        <w:tc>
          <w:tcPr>
            <w:tcW w:w="9854" w:type="dxa"/>
            <w:gridSpan w:val="7"/>
            <w:noWrap w:val="0"/>
            <w:vAlign w:val="center"/>
          </w:tcPr>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b/>
                <w:bCs w:val="0"/>
                <w:color w:val="auto"/>
                <w:szCs w:val="21"/>
                <w:highlight w:val="none"/>
                <w:lang w:eastAsia="zh-CN"/>
              </w:rPr>
            </w:pPr>
            <w:r>
              <w:rPr>
                <w:rFonts w:hint="eastAsia" w:ascii="宋体" w:hAnsi="宋体" w:eastAsia="宋体" w:cs="宋体"/>
                <w:b/>
                <w:bCs/>
                <w:color w:val="auto"/>
                <w:kern w:val="0"/>
                <w:sz w:val="21"/>
                <w:szCs w:val="21"/>
                <w:highlight w:val="none"/>
                <w:lang w:val="en-US" w:eastAsia="zh-CN" w:bidi="ar-SA"/>
              </w:rPr>
              <w:t>企业业绩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820" w:type="dxa"/>
            <w:gridSpan w:val="2"/>
            <w:tcBorders>
              <w:right w:val="single" w:color="auto" w:sz="4" w:space="0"/>
            </w:tcBorders>
            <w:noWrap w:val="0"/>
            <w:vAlign w:val="center"/>
          </w:tcPr>
          <w:p>
            <w:pPr>
              <w:jc w:val="center"/>
              <w:rPr>
                <w:rFonts w:hint="eastAsia" w:ascii="宋体" w:hAnsi="宋体"/>
                <w:b/>
                <w:bCs w:val="0"/>
                <w:color w:val="auto"/>
                <w:szCs w:val="21"/>
                <w:highlight w:val="none"/>
                <w:lang w:eastAsia="zh-CN"/>
              </w:rPr>
            </w:pPr>
            <w:r>
              <w:rPr>
                <w:rFonts w:hint="eastAsia" w:ascii="宋体" w:hAnsi="宋体"/>
                <w:bCs/>
                <w:color w:val="auto"/>
                <w:szCs w:val="21"/>
                <w:highlight w:val="none"/>
                <w:lang w:eastAsia="zh-CN"/>
              </w:rPr>
              <w:t>序号</w:t>
            </w:r>
          </w:p>
        </w:tc>
        <w:tc>
          <w:tcPr>
            <w:tcW w:w="2738" w:type="dxa"/>
            <w:tcBorders>
              <w:left w:val="single" w:color="auto" w:sz="4" w:space="0"/>
              <w:right w:val="single" w:color="auto" w:sz="4" w:space="0"/>
            </w:tcBorders>
            <w:noWrap w:val="0"/>
            <w:vAlign w:val="center"/>
          </w:tcPr>
          <w:p>
            <w:pPr>
              <w:jc w:val="center"/>
              <w:rPr>
                <w:rFonts w:hint="eastAsia" w:ascii="宋体" w:hAnsi="宋体"/>
                <w:b/>
                <w:bCs w:val="0"/>
                <w:color w:val="auto"/>
                <w:szCs w:val="21"/>
                <w:highlight w:val="none"/>
                <w:lang w:eastAsia="zh-CN"/>
              </w:rPr>
            </w:pPr>
            <w:r>
              <w:rPr>
                <w:rFonts w:hint="eastAsia" w:ascii="宋体" w:hAnsi="宋体"/>
                <w:bCs/>
                <w:color w:val="auto"/>
                <w:szCs w:val="21"/>
                <w:highlight w:val="none"/>
                <w:lang w:eastAsia="zh-CN"/>
              </w:rPr>
              <w:t>项目</w:t>
            </w:r>
            <w:r>
              <w:rPr>
                <w:rFonts w:ascii="宋体" w:hAnsi="宋体"/>
                <w:bCs/>
                <w:color w:val="auto"/>
                <w:szCs w:val="21"/>
                <w:highlight w:val="none"/>
              </w:rPr>
              <w:t>名称</w:t>
            </w:r>
          </w:p>
        </w:tc>
        <w:tc>
          <w:tcPr>
            <w:tcW w:w="2551" w:type="dxa"/>
            <w:tcBorders>
              <w:left w:val="single" w:color="auto" w:sz="4" w:space="0"/>
              <w:right w:val="single" w:color="auto" w:sz="4" w:space="0"/>
            </w:tcBorders>
            <w:noWrap w:val="0"/>
            <w:vAlign w:val="center"/>
          </w:tcPr>
          <w:p>
            <w:pPr>
              <w:jc w:val="center"/>
              <w:rPr>
                <w:rFonts w:hint="eastAsia" w:ascii="宋体" w:hAnsi="宋体"/>
                <w:b/>
                <w:bCs w:val="0"/>
                <w:color w:val="auto"/>
                <w:szCs w:val="21"/>
                <w:highlight w:val="none"/>
                <w:lang w:eastAsia="zh-CN"/>
              </w:rPr>
            </w:pPr>
            <w:r>
              <w:rPr>
                <w:rFonts w:hint="eastAsia" w:ascii="宋体" w:hAnsi="宋体" w:eastAsia="宋体" w:cs="宋体"/>
                <w:color w:val="auto"/>
                <w:kern w:val="0"/>
                <w:sz w:val="21"/>
                <w:szCs w:val="21"/>
                <w:highlight w:val="none"/>
                <w:lang w:val="en-US" w:eastAsia="zh-CN"/>
              </w:rPr>
              <w:t>中标通知书</w:t>
            </w:r>
          </w:p>
        </w:tc>
        <w:tc>
          <w:tcPr>
            <w:tcW w:w="2179" w:type="dxa"/>
            <w:gridSpan w:val="2"/>
            <w:tcBorders>
              <w:left w:val="single" w:color="auto" w:sz="4" w:space="0"/>
            </w:tcBorders>
            <w:noWrap w:val="0"/>
            <w:vAlign w:val="center"/>
          </w:tcPr>
          <w:p>
            <w:pPr>
              <w:jc w:val="center"/>
              <w:rPr>
                <w:rFonts w:hint="eastAsia" w:ascii="宋体" w:hAnsi="宋体"/>
                <w:b/>
                <w:bCs w:val="0"/>
                <w:color w:val="auto"/>
                <w:szCs w:val="21"/>
                <w:highlight w:val="none"/>
                <w:lang w:eastAsia="zh-CN"/>
              </w:rPr>
            </w:pPr>
            <w:r>
              <w:rPr>
                <w:rFonts w:hint="eastAsia"/>
                <w:color w:val="auto"/>
                <w:highlight w:val="none"/>
                <w:lang w:eastAsia="zh-CN"/>
              </w:rPr>
              <w:t>施工合同</w:t>
            </w:r>
          </w:p>
        </w:tc>
        <w:tc>
          <w:tcPr>
            <w:tcW w:w="1566" w:type="dxa"/>
            <w:tcBorders>
              <w:left w:val="single" w:color="auto" w:sz="4" w:space="0"/>
            </w:tcBorders>
            <w:noWrap w:val="0"/>
            <w:vAlign w:val="center"/>
          </w:tcPr>
          <w:p>
            <w:pPr>
              <w:jc w:val="center"/>
              <w:rPr>
                <w:color w:val="auto"/>
              </w:rPr>
            </w:pPr>
            <w:r>
              <w:rPr>
                <w:rFonts w:hint="eastAsia"/>
                <w:color w:val="auto"/>
                <w:lang w:val="en-US" w:eastAsia="zh-CN"/>
              </w:rPr>
              <w:t>时间以合同签订时间为准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820" w:type="dxa"/>
            <w:gridSpan w:val="2"/>
            <w:tcBorders>
              <w:right w:val="single" w:color="auto" w:sz="4" w:space="0"/>
            </w:tcBorders>
            <w:noWrap w:val="0"/>
            <w:vAlign w:val="center"/>
          </w:tcPr>
          <w:p>
            <w:pPr>
              <w:jc w:val="center"/>
              <w:rPr>
                <w:rFonts w:hint="eastAsia" w:ascii="宋体" w:hAnsi="宋体"/>
                <w:b/>
                <w:bCs w:val="0"/>
                <w:color w:val="auto"/>
                <w:szCs w:val="21"/>
                <w:highlight w:val="none"/>
                <w:lang w:eastAsia="zh-CN"/>
              </w:rPr>
            </w:pPr>
          </w:p>
        </w:tc>
        <w:tc>
          <w:tcPr>
            <w:tcW w:w="2738" w:type="dxa"/>
            <w:tcBorders>
              <w:left w:val="single" w:color="auto" w:sz="4" w:space="0"/>
              <w:right w:val="single" w:color="auto" w:sz="4" w:space="0"/>
            </w:tcBorders>
            <w:noWrap w:val="0"/>
            <w:vAlign w:val="center"/>
          </w:tcPr>
          <w:p>
            <w:pPr>
              <w:jc w:val="center"/>
              <w:rPr>
                <w:rFonts w:hint="eastAsia" w:ascii="宋体" w:hAnsi="宋体"/>
                <w:b/>
                <w:bCs w:val="0"/>
                <w:color w:val="auto"/>
                <w:szCs w:val="21"/>
                <w:highlight w:val="none"/>
                <w:lang w:eastAsia="zh-CN"/>
              </w:rPr>
            </w:pPr>
          </w:p>
        </w:tc>
        <w:tc>
          <w:tcPr>
            <w:tcW w:w="2551" w:type="dxa"/>
            <w:tcBorders>
              <w:left w:val="single" w:color="auto" w:sz="4" w:space="0"/>
              <w:right w:val="single" w:color="auto" w:sz="4" w:space="0"/>
            </w:tcBorders>
            <w:noWrap w:val="0"/>
            <w:vAlign w:val="center"/>
          </w:tcPr>
          <w:p>
            <w:pPr>
              <w:jc w:val="center"/>
              <w:rPr>
                <w:rFonts w:hint="eastAsia" w:ascii="宋体" w:hAnsi="宋体"/>
                <w:b/>
                <w:bCs w:val="0"/>
                <w:color w:val="auto"/>
                <w:szCs w:val="21"/>
                <w:highlight w:val="none"/>
                <w:lang w:eastAsia="zh-CN"/>
              </w:rPr>
            </w:pPr>
          </w:p>
        </w:tc>
        <w:tc>
          <w:tcPr>
            <w:tcW w:w="2179" w:type="dxa"/>
            <w:gridSpan w:val="2"/>
            <w:tcBorders>
              <w:left w:val="single" w:color="auto" w:sz="4" w:space="0"/>
              <w:right w:val="single" w:color="auto" w:sz="4" w:space="0"/>
            </w:tcBorders>
            <w:noWrap w:val="0"/>
            <w:vAlign w:val="center"/>
          </w:tcPr>
          <w:p>
            <w:pPr>
              <w:jc w:val="center"/>
              <w:rPr>
                <w:rFonts w:hint="eastAsia" w:ascii="宋体" w:hAnsi="宋体"/>
                <w:b/>
                <w:bCs w:val="0"/>
                <w:color w:val="auto"/>
                <w:szCs w:val="21"/>
                <w:highlight w:val="none"/>
                <w:lang w:eastAsia="zh-CN"/>
              </w:rPr>
            </w:pPr>
          </w:p>
        </w:tc>
        <w:tc>
          <w:tcPr>
            <w:tcW w:w="1566" w:type="dxa"/>
            <w:tcBorders>
              <w:left w:val="single" w:color="auto" w:sz="4" w:space="0"/>
            </w:tcBorders>
            <w:noWrap w:val="0"/>
            <w:vAlign w:val="center"/>
          </w:tcPr>
          <w:p>
            <w:pPr>
              <w:jc w:val="center"/>
              <w:rPr>
                <w:rFonts w:hint="eastAsia" w:ascii="宋体" w:hAnsi="宋体"/>
                <w:b/>
                <w:bCs w:val="0"/>
                <w:color w:val="auto"/>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820" w:type="dxa"/>
            <w:gridSpan w:val="2"/>
            <w:tcBorders>
              <w:right w:val="single" w:color="auto" w:sz="4" w:space="0"/>
            </w:tcBorders>
            <w:noWrap w:val="0"/>
            <w:vAlign w:val="center"/>
          </w:tcPr>
          <w:p>
            <w:pPr>
              <w:jc w:val="center"/>
              <w:rPr>
                <w:rFonts w:hint="eastAsia" w:ascii="宋体" w:hAnsi="宋体"/>
                <w:b/>
                <w:bCs w:val="0"/>
                <w:color w:val="auto"/>
                <w:szCs w:val="21"/>
                <w:highlight w:val="none"/>
                <w:lang w:eastAsia="zh-CN"/>
              </w:rPr>
            </w:pPr>
          </w:p>
        </w:tc>
        <w:tc>
          <w:tcPr>
            <w:tcW w:w="2738" w:type="dxa"/>
            <w:tcBorders>
              <w:left w:val="single" w:color="auto" w:sz="4" w:space="0"/>
              <w:right w:val="single" w:color="auto" w:sz="4" w:space="0"/>
            </w:tcBorders>
            <w:noWrap w:val="0"/>
            <w:vAlign w:val="center"/>
          </w:tcPr>
          <w:p>
            <w:pPr>
              <w:jc w:val="center"/>
              <w:rPr>
                <w:rFonts w:hint="eastAsia" w:ascii="宋体" w:hAnsi="宋体"/>
                <w:b/>
                <w:bCs w:val="0"/>
                <w:color w:val="auto"/>
                <w:szCs w:val="21"/>
                <w:highlight w:val="none"/>
                <w:lang w:eastAsia="zh-CN"/>
              </w:rPr>
            </w:pPr>
          </w:p>
        </w:tc>
        <w:tc>
          <w:tcPr>
            <w:tcW w:w="2551" w:type="dxa"/>
            <w:tcBorders>
              <w:left w:val="single" w:color="auto" w:sz="4" w:space="0"/>
              <w:right w:val="single" w:color="auto" w:sz="4" w:space="0"/>
            </w:tcBorders>
            <w:noWrap w:val="0"/>
            <w:vAlign w:val="center"/>
          </w:tcPr>
          <w:p>
            <w:pPr>
              <w:jc w:val="center"/>
              <w:rPr>
                <w:rFonts w:hint="eastAsia" w:ascii="宋体" w:hAnsi="宋体"/>
                <w:b/>
                <w:bCs w:val="0"/>
                <w:color w:val="auto"/>
                <w:szCs w:val="21"/>
                <w:highlight w:val="none"/>
                <w:lang w:eastAsia="zh-CN"/>
              </w:rPr>
            </w:pPr>
          </w:p>
        </w:tc>
        <w:tc>
          <w:tcPr>
            <w:tcW w:w="2179" w:type="dxa"/>
            <w:gridSpan w:val="2"/>
            <w:tcBorders>
              <w:left w:val="single" w:color="auto" w:sz="4" w:space="0"/>
              <w:right w:val="single" w:color="auto" w:sz="4" w:space="0"/>
            </w:tcBorders>
            <w:noWrap w:val="0"/>
            <w:vAlign w:val="center"/>
          </w:tcPr>
          <w:p>
            <w:pPr>
              <w:jc w:val="center"/>
              <w:rPr>
                <w:rFonts w:hint="eastAsia" w:ascii="宋体" w:hAnsi="宋体"/>
                <w:b/>
                <w:bCs w:val="0"/>
                <w:color w:val="auto"/>
                <w:szCs w:val="21"/>
                <w:highlight w:val="none"/>
                <w:lang w:eastAsia="zh-CN"/>
              </w:rPr>
            </w:pPr>
          </w:p>
        </w:tc>
        <w:tc>
          <w:tcPr>
            <w:tcW w:w="1566" w:type="dxa"/>
            <w:tcBorders>
              <w:left w:val="single" w:color="auto" w:sz="4" w:space="0"/>
            </w:tcBorders>
            <w:noWrap w:val="0"/>
            <w:vAlign w:val="center"/>
          </w:tcPr>
          <w:p>
            <w:pPr>
              <w:jc w:val="center"/>
              <w:rPr>
                <w:rFonts w:hint="eastAsia" w:ascii="宋体" w:hAnsi="宋体"/>
                <w:b/>
                <w:bCs w:val="0"/>
                <w:color w:val="auto"/>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trPr>
        <w:tc>
          <w:tcPr>
            <w:tcW w:w="9854" w:type="dxa"/>
            <w:gridSpan w:val="7"/>
            <w:noWrap w:val="0"/>
            <w:vAlign w:val="center"/>
          </w:tcPr>
          <w:p>
            <w:pPr>
              <w:jc w:val="center"/>
              <w:rPr>
                <w:rFonts w:hint="eastAsia" w:ascii="宋体" w:hAnsi="宋体"/>
                <w:b/>
                <w:bCs w:val="0"/>
                <w:color w:val="auto"/>
                <w:szCs w:val="21"/>
                <w:highlight w:val="none"/>
                <w:lang w:eastAsia="zh-CN"/>
              </w:rPr>
            </w:pPr>
            <w:r>
              <w:rPr>
                <w:rFonts w:hint="eastAsia" w:ascii="宋体" w:hAnsi="宋体"/>
                <w:b/>
                <w:bCs w:val="0"/>
                <w:color w:val="auto"/>
                <w:szCs w:val="21"/>
                <w:highlight w:val="none"/>
                <w:lang w:eastAsia="zh-CN"/>
              </w:rPr>
              <w:t>企业获奖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2" w:type="dxa"/>
            <w:tcBorders>
              <w:right w:val="single" w:color="auto" w:sz="4" w:space="0"/>
            </w:tcBorders>
            <w:noWrap w:val="0"/>
            <w:vAlign w:val="center"/>
          </w:tcPr>
          <w:p>
            <w:pPr>
              <w:jc w:val="center"/>
              <w:rPr>
                <w:rFonts w:ascii="宋体" w:hAnsi="宋体"/>
                <w:bCs/>
                <w:color w:val="auto"/>
                <w:szCs w:val="21"/>
                <w:highlight w:val="none"/>
              </w:rPr>
            </w:pPr>
            <w:r>
              <w:rPr>
                <w:rFonts w:hint="eastAsia" w:ascii="宋体" w:hAnsi="宋体"/>
                <w:bCs/>
                <w:color w:val="auto"/>
                <w:szCs w:val="21"/>
                <w:highlight w:val="none"/>
                <w:lang w:eastAsia="zh-CN"/>
              </w:rPr>
              <w:t>序号</w:t>
            </w:r>
          </w:p>
        </w:tc>
        <w:tc>
          <w:tcPr>
            <w:tcW w:w="2776" w:type="dxa"/>
            <w:gridSpan w:val="2"/>
            <w:tcBorders>
              <w:left w:val="single" w:color="auto" w:sz="4" w:space="0"/>
            </w:tcBorders>
            <w:noWrap w:val="0"/>
            <w:vAlign w:val="center"/>
          </w:tcPr>
          <w:p>
            <w:pPr>
              <w:jc w:val="center"/>
              <w:rPr>
                <w:rFonts w:ascii="宋体" w:hAnsi="宋体"/>
                <w:bCs/>
                <w:color w:val="auto"/>
                <w:szCs w:val="21"/>
                <w:highlight w:val="none"/>
              </w:rPr>
            </w:pPr>
            <w:r>
              <w:rPr>
                <w:rFonts w:hint="eastAsia" w:ascii="宋体" w:hAnsi="宋体"/>
                <w:bCs/>
                <w:color w:val="auto"/>
                <w:szCs w:val="21"/>
                <w:highlight w:val="none"/>
                <w:lang w:eastAsia="zh-CN"/>
              </w:rPr>
              <w:t>项目</w:t>
            </w:r>
            <w:r>
              <w:rPr>
                <w:rFonts w:ascii="宋体" w:hAnsi="宋体"/>
                <w:bCs/>
                <w:color w:val="auto"/>
                <w:szCs w:val="21"/>
                <w:highlight w:val="none"/>
              </w:rPr>
              <w:t>名称</w:t>
            </w:r>
          </w:p>
        </w:tc>
        <w:tc>
          <w:tcPr>
            <w:tcW w:w="2551" w:type="dxa"/>
            <w:noWrap w:val="0"/>
            <w:vAlign w:val="center"/>
          </w:tcPr>
          <w:p>
            <w:pPr>
              <w:jc w:val="center"/>
              <w:rPr>
                <w:rFonts w:hint="eastAsia" w:ascii="宋体" w:hAnsi="宋体" w:cs="宋体"/>
                <w:color w:val="auto"/>
                <w:kern w:val="0"/>
                <w:szCs w:val="21"/>
                <w:highlight w:val="none"/>
              </w:rPr>
            </w:pPr>
            <w:r>
              <w:rPr>
                <w:rFonts w:hint="eastAsia" w:ascii="宋体" w:hAnsi="宋体"/>
                <w:bCs/>
                <w:color w:val="auto"/>
                <w:szCs w:val="21"/>
                <w:highlight w:val="none"/>
                <w:lang w:eastAsia="zh-CN"/>
              </w:rPr>
              <w:t>奖项名称</w:t>
            </w:r>
          </w:p>
        </w:tc>
        <w:tc>
          <w:tcPr>
            <w:tcW w:w="2132" w:type="dxa"/>
            <w:tcBorders>
              <w:right w:val="single" w:color="auto" w:sz="4" w:space="0"/>
            </w:tcBorders>
            <w:noWrap w:val="0"/>
            <w:vAlign w:val="center"/>
          </w:tcPr>
          <w:p>
            <w:pPr>
              <w:jc w:val="center"/>
              <w:rPr>
                <w:rFonts w:ascii="宋体" w:hAnsi="宋体"/>
                <w:bCs/>
                <w:color w:val="auto"/>
                <w:szCs w:val="21"/>
                <w:highlight w:val="none"/>
              </w:rPr>
            </w:pPr>
            <w:r>
              <w:rPr>
                <w:rFonts w:hint="eastAsia" w:ascii="宋体" w:hAnsi="宋体"/>
                <w:bCs/>
                <w:color w:val="auto"/>
                <w:szCs w:val="21"/>
                <w:highlight w:val="none"/>
                <w:lang w:eastAsia="zh-CN"/>
              </w:rPr>
              <w:t>奖项</w:t>
            </w:r>
            <w:r>
              <w:rPr>
                <w:rFonts w:ascii="宋体" w:hAnsi="宋体"/>
                <w:bCs/>
                <w:color w:val="auto"/>
                <w:szCs w:val="21"/>
                <w:highlight w:val="none"/>
              </w:rPr>
              <w:t>颁发单位</w:t>
            </w:r>
          </w:p>
        </w:tc>
        <w:tc>
          <w:tcPr>
            <w:tcW w:w="1613" w:type="dxa"/>
            <w:gridSpan w:val="2"/>
            <w:tcBorders>
              <w:left w:val="single" w:color="auto" w:sz="4" w:space="0"/>
            </w:tcBorders>
            <w:noWrap w:val="0"/>
            <w:vAlign w:val="center"/>
          </w:tcPr>
          <w:p>
            <w:pPr>
              <w:jc w:val="center"/>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lang w:eastAsia="zh-CN"/>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2" w:type="dxa"/>
            <w:tcBorders>
              <w:right w:val="single" w:color="auto" w:sz="4" w:space="0"/>
            </w:tcBorders>
            <w:noWrap w:val="0"/>
            <w:vAlign w:val="center"/>
          </w:tcPr>
          <w:p>
            <w:pPr>
              <w:jc w:val="center"/>
              <w:rPr>
                <w:rFonts w:ascii="宋体" w:hAnsi="宋体"/>
                <w:bCs/>
                <w:color w:val="auto"/>
                <w:szCs w:val="21"/>
                <w:highlight w:val="none"/>
              </w:rPr>
            </w:pPr>
          </w:p>
        </w:tc>
        <w:tc>
          <w:tcPr>
            <w:tcW w:w="2776" w:type="dxa"/>
            <w:gridSpan w:val="2"/>
            <w:tcBorders>
              <w:left w:val="single" w:color="auto" w:sz="4" w:space="0"/>
            </w:tcBorders>
            <w:noWrap w:val="0"/>
            <w:vAlign w:val="center"/>
          </w:tcPr>
          <w:p>
            <w:pPr>
              <w:jc w:val="center"/>
              <w:rPr>
                <w:rFonts w:ascii="宋体" w:hAnsi="宋体"/>
                <w:bCs/>
                <w:color w:val="auto"/>
                <w:szCs w:val="21"/>
                <w:highlight w:val="none"/>
              </w:rPr>
            </w:pPr>
          </w:p>
        </w:tc>
        <w:tc>
          <w:tcPr>
            <w:tcW w:w="2551" w:type="dxa"/>
            <w:noWrap w:val="0"/>
            <w:vAlign w:val="center"/>
          </w:tcPr>
          <w:p>
            <w:pPr>
              <w:jc w:val="center"/>
              <w:rPr>
                <w:rFonts w:hint="eastAsia" w:ascii="宋体" w:hAnsi="宋体" w:cs="宋体"/>
                <w:color w:val="auto"/>
                <w:kern w:val="0"/>
                <w:szCs w:val="21"/>
                <w:highlight w:val="none"/>
              </w:rPr>
            </w:pPr>
          </w:p>
        </w:tc>
        <w:tc>
          <w:tcPr>
            <w:tcW w:w="2132" w:type="dxa"/>
            <w:tcBorders>
              <w:right w:val="single" w:color="auto" w:sz="4" w:space="0"/>
            </w:tcBorders>
            <w:noWrap w:val="0"/>
            <w:vAlign w:val="center"/>
          </w:tcPr>
          <w:p>
            <w:pPr>
              <w:jc w:val="center"/>
              <w:rPr>
                <w:rFonts w:ascii="宋体" w:hAnsi="宋体"/>
                <w:bCs/>
                <w:color w:val="auto"/>
                <w:szCs w:val="21"/>
                <w:highlight w:val="none"/>
              </w:rPr>
            </w:pPr>
          </w:p>
        </w:tc>
        <w:tc>
          <w:tcPr>
            <w:tcW w:w="1613" w:type="dxa"/>
            <w:gridSpan w:val="2"/>
            <w:tcBorders>
              <w:left w:val="single" w:color="auto" w:sz="4" w:space="0"/>
            </w:tcBorders>
            <w:noWrap w:val="0"/>
            <w:vAlign w:val="center"/>
          </w:tcPr>
          <w:p>
            <w:pPr>
              <w:jc w:val="center"/>
              <w:rPr>
                <w:rFonts w:ascii="宋体" w:hAnsi="宋体"/>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2" w:type="dxa"/>
            <w:tcBorders>
              <w:right w:val="single" w:color="auto" w:sz="4" w:space="0"/>
            </w:tcBorders>
            <w:noWrap w:val="0"/>
            <w:vAlign w:val="center"/>
          </w:tcPr>
          <w:p>
            <w:pPr>
              <w:jc w:val="center"/>
              <w:rPr>
                <w:rFonts w:ascii="宋体" w:hAnsi="宋体"/>
                <w:bCs/>
                <w:color w:val="auto"/>
                <w:szCs w:val="21"/>
                <w:highlight w:val="none"/>
              </w:rPr>
            </w:pPr>
          </w:p>
        </w:tc>
        <w:tc>
          <w:tcPr>
            <w:tcW w:w="2776" w:type="dxa"/>
            <w:gridSpan w:val="2"/>
            <w:tcBorders>
              <w:left w:val="single" w:color="auto" w:sz="4" w:space="0"/>
            </w:tcBorders>
            <w:noWrap w:val="0"/>
            <w:vAlign w:val="center"/>
          </w:tcPr>
          <w:p>
            <w:pPr>
              <w:jc w:val="center"/>
              <w:rPr>
                <w:rFonts w:ascii="宋体" w:hAnsi="宋体"/>
                <w:bCs/>
                <w:color w:val="auto"/>
                <w:szCs w:val="21"/>
                <w:highlight w:val="none"/>
              </w:rPr>
            </w:pPr>
          </w:p>
        </w:tc>
        <w:tc>
          <w:tcPr>
            <w:tcW w:w="2551" w:type="dxa"/>
            <w:noWrap w:val="0"/>
            <w:vAlign w:val="center"/>
          </w:tcPr>
          <w:p>
            <w:pPr>
              <w:jc w:val="center"/>
              <w:rPr>
                <w:rFonts w:hint="eastAsia" w:ascii="宋体" w:hAnsi="宋体" w:cs="宋体"/>
                <w:color w:val="auto"/>
                <w:kern w:val="0"/>
                <w:szCs w:val="21"/>
                <w:highlight w:val="none"/>
              </w:rPr>
            </w:pPr>
          </w:p>
        </w:tc>
        <w:tc>
          <w:tcPr>
            <w:tcW w:w="2132" w:type="dxa"/>
            <w:tcBorders>
              <w:right w:val="single" w:color="auto" w:sz="4" w:space="0"/>
            </w:tcBorders>
            <w:noWrap w:val="0"/>
            <w:vAlign w:val="center"/>
          </w:tcPr>
          <w:p>
            <w:pPr>
              <w:jc w:val="center"/>
              <w:rPr>
                <w:rFonts w:ascii="宋体" w:hAnsi="宋体"/>
                <w:bCs/>
                <w:color w:val="auto"/>
                <w:szCs w:val="21"/>
                <w:highlight w:val="none"/>
              </w:rPr>
            </w:pPr>
          </w:p>
        </w:tc>
        <w:tc>
          <w:tcPr>
            <w:tcW w:w="1613" w:type="dxa"/>
            <w:gridSpan w:val="2"/>
            <w:tcBorders>
              <w:left w:val="single" w:color="auto" w:sz="4" w:space="0"/>
            </w:tcBorders>
            <w:noWrap w:val="0"/>
            <w:vAlign w:val="center"/>
          </w:tcPr>
          <w:p>
            <w:pPr>
              <w:jc w:val="center"/>
              <w:rPr>
                <w:rFonts w:ascii="宋体" w:hAnsi="宋体"/>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9854" w:type="dxa"/>
            <w:gridSpan w:val="7"/>
            <w:noWrap w:val="0"/>
            <w:vAlign w:val="center"/>
          </w:tcPr>
          <w:p>
            <w:pPr>
              <w:jc w:val="center"/>
              <w:rPr>
                <w:rFonts w:ascii="宋体" w:hAnsi="宋体"/>
                <w:bCs/>
                <w:color w:val="auto"/>
                <w:szCs w:val="21"/>
                <w:highlight w:val="none"/>
              </w:rPr>
            </w:pPr>
            <w:r>
              <w:rPr>
                <w:rFonts w:hint="eastAsia" w:ascii="宋体" w:hAnsi="宋体" w:cs="宋体"/>
                <w:b/>
                <w:bCs w:val="0"/>
                <w:color w:val="auto"/>
                <w:sz w:val="21"/>
                <w:szCs w:val="21"/>
                <w:highlight w:val="none"/>
                <w:lang w:eastAsia="zh-CN"/>
              </w:rPr>
              <w:t>企业信誉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2" w:type="dxa"/>
            <w:tcBorders>
              <w:right w:val="single" w:color="auto" w:sz="4" w:space="0"/>
            </w:tcBorders>
            <w:noWrap w:val="0"/>
            <w:vAlign w:val="center"/>
          </w:tcPr>
          <w:p>
            <w:pPr>
              <w:jc w:val="center"/>
              <w:rPr>
                <w:rFonts w:ascii="宋体" w:hAnsi="宋体"/>
                <w:bCs/>
                <w:color w:val="auto"/>
                <w:szCs w:val="21"/>
                <w:highlight w:val="none"/>
              </w:rPr>
            </w:pPr>
            <w:r>
              <w:rPr>
                <w:rFonts w:hint="eastAsia" w:ascii="宋体" w:hAnsi="宋体"/>
                <w:bCs/>
                <w:color w:val="auto"/>
                <w:szCs w:val="21"/>
                <w:highlight w:val="none"/>
                <w:lang w:eastAsia="zh-CN"/>
              </w:rPr>
              <w:t>序号</w:t>
            </w:r>
          </w:p>
        </w:tc>
        <w:tc>
          <w:tcPr>
            <w:tcW w:w="2776" w:type="dxa"/>
            <w:gridSpan w:val="2"/>
            <w:tcBorders>
              <w:left w:val="single" w:color="auto" w:sz="4" w:space="0"/>
            </w:tcBorders>
            <w:noWrap w:val="0"/>
            <w:vAlign w:val="center"/>
          </w:tcPr>
          <w:p>
            <w:pPr>
              <w:jc w:val="center"/>
              <w:rPr>
                <w:rFonts w:ascii="宋体" w:hAnsi="宋体"/>
                <w:bCs/>
                <w:color w:val="auto"/>
                <w:szCs w:val="21"/>
                <w:highlight w:val="none"/>
              </w:rPr>
            </w:pPr>
            <w:r>
              <w:rPr>
                <w:rFonts w:hint="eastAsia" w:ascii="宋体" w:hAnsi="宋体"/>
                <w:bCs/>
                <w:color w:val="auto"/>
                <w:szCs w:val="21"/>
                <w:highlight w:val="none"/>
                <w:lang w:eastAsia="zh-CN"/>
              </w:rPr>
              <w:t>项目</w:t>
            </w:r>
            <w:r>
              <w:rPr>
                <w:rFonts w:ascii="宋体" w:hAnsi="宋体"/>
                <w:bCs/>
                <w:color w:val="auto"/>
                <w:szCs w:val="21"/>
                <w:highlight w:val="none"/>
              </w:rPr>
              <w:t>名称</w:t>
            </w:r>
          </w:p>
        </w:tc>
        <w:tc>
          <w:tcPr>
            <w:tcW w:w="2551" w:type="dxa"/>
            <w:noWrap w:val="0"/>
            <w:vAlign w:val="center"/>
          </w:tcPr>
          <w:p>
            <w:pPr>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等级类别</w:t>
            </w:r>
          </w:p>
        </w:tc>
        <w:tc>
          <w:tcPr>
            <w:tcW w:w="2132" w:type="dxa"/>
            <w:tcBorders>
              <w:right w:val="single" w:color="auto" w:sz="4" w:space="0"/>
            </w:tcBorders>
            <w:noWrap w:val="0"/>
            <w:vAlign w:val="center"/>
          </w:tcPr>
          <w:p>
            <w:pPr>
              <w:jc w:val="center"/>
              <w:rPr>
                <w:rFonts w:ascii="宋体" w:hAnsi="宋体"/>
                <w:bCs/>
                <w:color w:val="auto"/>
                <w:szCs w:val="21"/>
                <w:highlight w:val="none"/>
              </w:rPr>
            </w:pPr>
            <w:r>
              <w:rPr>
                <w:rFonts w:hint="eastAsia" w:ascii="宋体" w:hAnsi="宋体"/>
                <w:bCs/>
                <w:color w:val="auto"/>
                <w:szCs w:val="21"/>
                <w:highlight w:val="none"/>
                <w:lang w:eastAsia="zh-CN"/>
              </w:rPr>
              <w:t>奖项</w:t>
            </w:r>
            <w:r>
              <w:rPr>
                <w:rFonts w:ascii="宋体" w:hAnsi="宋体"/>
                <w:bCs/>
                <w:color w:val="auto"/>
                <w:szCs w:val="21"/>
                <w:highlight w:val="none"/>
              </w:rPr>
              <w:t>颁发单位</w:t>
            </w:r>
          </w:p>
        </w:tc>
        <w:tc>
          <w:tcPr>
            <w:tcW w:w="1613" w:type="dxa"/>
            <w:gridSpan w:val="2"/>
            <w:tcBorders>
              <w:left w:val="single" w:color="auto" w:sz="4" w:space="0"/>
            </w:tcBorders>
            <w:noWrap w:val="0"/>
            <w:vAlign w:val="center"/>
          </w:tcPr>
          <w:p>
            <w:pPr>
              <w:jc w:val="center"/>
              <w:rPr>
                <w:rFonts w:ascii="宋体" w:hAnsi="宋体"/>
                <w:bCs/>
                <w:color w:val="auto"/>
                <w:szCs w:val="21"/>
                <w:highlight w:val="none"/>
              </w:rPr>
            </w:pPr>
            <w:r>
              <w:rPr>
                <w:rFonts w:hint="eastAsia" w:ascii="宋体" w:hAnsi="宋体" w:eastAsia="宋体"/>
                <w:bCs/>
                <w:color w:val="auto"/>
                <w:szCs w:val="21"/>
                <w:highlight w:val="none"/>
                <w:lang w:eastAsia="zh-CN"/>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2" w:type="dxa"/>
            <w:tcBorders>
              <w:right w:val="single" w:color="auto" w:sz="4" w:space="0"/>
            </w:tcBorders>
            <w:noWrap w:val="0"/>
            <w:vAlign w:val="center"/>
          </w:tcPr>
          <w:p>
            <w:pPr>
              <w:jc w:val="center"/>
              <w:rPr>
                <w:rFonts w:ascii="宋体" w:hAnsi="宋体"/>
                <w:bCs/>
                <w:color w:val="auto"/>
                <w:szCs w:val="21"/>
                <w:highlight w:val="none"/>
              </w:rPr>
            </w:pPr>
          </w:p>
        </w:tc>
        <w:tc>
          <w:tcPr>
            <w:tcW w:w="2776" w:type="dxa"/>
            <w:gridSpan w:val="2"/>
            <w:tcBorders>
              <w:left w:val="single" w:color="auto" w:sz="4" w:space="0"/>
            </w:tcBorders>
            <w:noWrap w:val="0"/>
            <w:vAlign w:val="center"/>
          </w:tcPr>
          <w:p>
            <w:pPr>
              <w:jc w:val="center"/>
              <w:rPr>
                <w:rFonts w:ascii="宋体" w:hAnsi="宋体"/>
                <w:bCs/>
                <w:color w:val="auto"/>
                <w:szCs w:val="21"/>
                <w:highlight w:val="none"/>
              </w:rPr>
            </w:pPr>
          </w:p>
        </w:tc>
        <w:tc>
          <w:tcPr>
            <w:tcW w:w="2551" w:type="dxa"/>
            <w:noWrap w:val="0"/>
            <w:vAlign w:val="center"/>
          </w:tcPr>
          <w:p>
            <w:pPr>
              <w:jc w:val="center"/>
              <w:rPr>
                <w:rFonts w:hint="eastAsia" w:ascii="宋体" w:hAnsi="宋体" w:cs="宋体"/>
                <w:color w:val="auto"/>
                <w:kern w:val="0"/>
                <w:szCs w:val="21"/>
                <w:highlight w:val="none"/>
              </w:rPr>
            </w:pPr>
          </w:p>
        </w:tc>
        <w:tc>
          <w:tcPr>
            <w:tcW w:w="2132" w:type="dxa"/>
            <w:tcBorders>
              <w:right w:val="single" w:color="auto" w:sz="4" w:space="0"/>
            </w:tcBorders>
            <w:noWrap w:val="0"/>
            <w:vAlign w:val="center"/>
          </w:tcPr>
          <w:p>
            <w:pPr>
              <w:jc w:val="center"/>
              <w:rPr>
                <w:rFonts w:ascii="宋体" w:hAnsi="宋体"/>
                <w:bCs/>
                <w:color w:val="auto"/>
                <w:szCs w:val="21"/>
                <w:highlight w:val="none"/>
              </w:rPr>
            </w:pPr>
          </w:p>
        </w:tc>
        <w:tc>
          <w:tcPr>
            <w:tcW w:w="1613" w:type="dxa"/>
            <w:gridSpan w:val="2"/>
            <w:tcBorders>
              <w:left w:val="single" w:color="auto" w:sz="4" w:space="0"/>
            </w:tcBorders>
            <w:noWrap w:val="0"/>
            <w:vAlign w:val="center"/>
          </w:tcPr>
          <w:p>
            <w:pPr>
              <w:jc w:val="center"/>
              <w:rPr>
                <w:rFonts w:ascii="宋体" w:hAnsi="宋体"/>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2" w:type="dxa"/>
            <w:tcBorders>
              <w:right w:val="single" w:color="auto" w:sz="4" w:space="0"/>
            </w:tcBorders>
            <w:noWrap w:val="0"/>
            <w:vAlign w:val="center"/>
          </w:tcPr>
          <w:p>
            <w:pPr>
              <w:jc w:val="center"/>
              <w:rPr>
                <w:rFonts w:ascii="宋体" w:hAnsi="宋体"/>
                <w:bCs/>
                <w:color w:val="auto"/>
                <w:szCs w:val="21"/>
                <w:highlight w:val="none"/>
              </w:rPr>
            </w:pPr>
          </w:p>
        </w:tc>
        <w:tc>
          <w:tcPr>
            <w:tcW w:w="2776" w:type="dxa"/>
            <w:gridSpan w:val="2"/>
            <w:tcBorders>
              <w:left w:val="single" w:color="auto" w:sz="4" w:space="0"/>
            </w:tcBorders>
            <w:noWrap w:val="0"/>
            <w:vAlign w:val="center"/>
          </w:tcPr>
          <w:p>
            <w:pPr>
              <w:jc w:val="center"/>
              <w:rPr>
                <w:rFonts w:ascii="宋体" w:hAnsi="宋体"/>
                <w:bCs/>
                <w:color w:val="auto"/>
                <w:szCs w:val="21"/>
                <w:highlight w:val="none"/>
              </w:rPr>
            </w:pPr>
          </w:p>
        </w:tc>
        <w:tc>
          <w:tcPr>
            <w:tcW w:w="2551" w:type="dxa"/>
            <w:noWrap w:val="0"/>
            <w:vAlign w:val="center"/>
          </w:tcPr>
          <w:p>
            <w:pPr>
              <w:jc w:val="center"/>
              <w:rPr>
                <w:rFonts w:hint="eastAsia" w:ascii="宋体" w:hAnsi="宋体" w:cs="宋体"/>
                <w:color w:val="auto"/>
                <w:kern w:val="0"/>
                <w:szCs w:val="21"/>
                <w:highlight w:val="none"/>
              </w:rPr>
            </w:pPr>
          </w:p>
        </w:tc>
        <w:tc>
          <w:tcPr>
            <w:tcW w:w="2132" w:type="dxa"/>
            <w:tcBorders>
              <w:right w:val="single" w:color="auto" w:sz="4" w:space="0"/>
            </w:tcBorders>
            <w:noWrap w:val="0"/>
            <w:vAlign w:val="center"/>
          </w:tcPr>
          <w:p>
            <w:pPr>
              <w:jc w:val="center"/>
              <w:rPr>
                <w:rFonts w:ascii="宋体" w:hAnsi="宋体"/>
                <w:bCs/>
                <w:color w:val="auto"/>
                <w:szCs w:val="21"/>
                <w:highlight w:val="none"/>
              </w:rPr>
            </w:pPr>
          </w:p>
        </w:tc>
        <w:tc>
          <w:tcPr>
            <w:tcW w:w="1613" w:type="dxa"/>
            <w:gridSpan w:val="2"/>
            <w:tcBorders>
              <w:left w:val="single" w:color="auto" w:sz="4" w:space="0"/>
            </w:tcBorders>
            <w:noWrap w:val="0"/>
            <w:vAlign w:val="center"/>
          </w:tcPr>
          <w:p>
            <w:pPr>
              <w:jc w:val="center"/>
              <w:rPr>
                <w:rFonts w:ascii="宋体" w:hAnsi="宋体"/>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7"/>
            <w:noWrap w:val="0"/>
            <w:vAlign w:val="center"/>
          </w:tcPr>
          <w:p>
            <w:pPr>
              <w:autoSpaceDE w:val="0"/>
              <w:autoSpaceDN w:val="0"/>
              <w:adjustRightInd w:val="0"/>
              <w:spacing w:line="360" w:lineRule="exact"/>
              <w:jc w:val="center"/>
              <w:rPr>
                <w:rFonts w:ascii="宋体" w:hAnsi="宋体"/>
                <w:bCs/>
                <w:color w:val="auto"/>
                <w:szCs w:val="21"/>
                <w:highlight w:val="none"/>
              </w:rPr>
            </w:pPr>
            <w:r>
              <w:rPr>
                <w:rFonts w:hint="eastAsia" w:ascii="宋体" w:hAnsi="宋体" w:eastAsia="宋体" w:cs="宋体"/>
                <w:color w:val="auto"/>
                <w:sz w:val="21"/>
                <w:szCs w:val="21"/>
                <w:highlight w:val="none"/>
                <w:lang w:eastAsia="zh-CN"/>
              </w:rPr>
              <w:t>项目管理人员情况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782" w:type="dxa"/>
            <w:tcBorders>
              <w:right w:val="single" w:color="auto" w:sz="4" w:space="0"/>
            </w:tcBorders>
            <w:noWrap w:val="0"/>
            <w:vAlign w:val="center"/>
          </w:tcPr>
          <w:p>
            <w:pPr>
              <w:jc w:val="center"/>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序号</w:t>
            </w:r>
          </w:p>
        </w:tc>
        <w:tc>
          <w:tcPr>
            <w:tcW w:w="2776" w:type="dxa"/>
            <w:gridSpan w:val="2"/>
            <w:tcBorders>
              <w:left w:val="single" w:color="auto" w:sz="4" w:space="0"/>
            </w:tcBorders>
            <w:noWrap w:val="0"/>
            <w:vAlign w:val="center"/>
          </w:tcPr>
          <w:p>
            <w:pPr>
              <w:jc w:val="center"/>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名称</w:t>
            </w:r>
          </w:p>
        </w:tc>
        <w:tc>
          <w:tcPr>
            <w:tcW w:w="2551" w:type="dxa"/>
            <w:noWrap w:val="0"/>
            <w:vAlign w:val="center"/>
          </w:tcPr>
          <w:p>
            <w:pPr>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专业</w:t>
            </w:r>
          </w:p>
        </w:tc>
        <w:tc>
          <w:tcPr>
            <w:tcW w:w="2132" w:type="dxa"/>
            <w:tcBorders>
              <w:right w:val="single" w:color="auto" w:sz="4" w:space="0"/>
            </w:tcBorders>
            <w:noWrap w:val="0"/>
            <w:vAlign w:val="center"/>
          </w:tcPr>
          <w:p>
            <w:pPr>
              <w:jc w:val="center"/>
              <w:rPr>
                <w:rFonts w:hint="eastAsia" w:ascii="宋体" w:hAnsi="宋体" w:eastAsia="宋体" w:cs="Times New Roman"/>
                <w:bCs/>
                <w:color w:val="auto"/>
                <w:szCs w:val="21"/>
                <w:highlight w:val="none"/>
                <w:lang w:eastAsia="zh-CN"/>
              </w:rPr>
            </w:pPr>
            <w:r>
              <w:rPr>
                <w:rFonts w:hint="eastAsia" w:ascii="宋体" w:hAnsi="宋体" w:eastAsia="宋体" w:cs="Times New Roman"/>
                <w:bCs/>
                <w:color w:val="auto"/>
                <w:szCs w:val="21"/>
                <w:highlight w:val="none"/>
              </w:rPr>
              <w:t>注册证号</w:t>
            </w:r>
            <w:r>
              <w:rPr>
                <w:rFonts w:hint="eastAsia" w:ascii="宋体" w:hAnsi="宋体" w:eastAsia="宋体" w:cs="Times New Roman"/>
                <w:bCs/>
                <w:color w:val="auto"/>
                <w:szCs w:val="21"/>
                <w:highlight w:val="none"/>
                <w:lang w:eastAsia="zh-CN"/>
              </w:rPr>
              <w:t>（或证书号）</w:t>
            </w:r>
          </w:p>
        </w:tc>
        <w:tc>
          <w:tcPr>
            <w:tcW w:w="1613" w:type="dxa"/>
            <w:gridSpan w:val="2"/>
            <w:tcBorders>
              <w:left w:val="single" w:color="auto" w:sz="4" w:space="0"/>
            </w:tcBorders>
            <w:noWrap w:val="0"/>
            <w:vAlign w:val="center"/>
          </w:tcPr>
          <w:p>
            <w:pPr>
              <w:jc w:val="center"/>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lang w:eastAsia="zh-CN"/>
              </w:rPr>
              <w:t>职称证号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2" w:type="dxa"/>
            <w:tcBorders>
              <w:right w:val="single" w:color="auto" w:sz="4" w:space="0"/>
            </w:tcBorders>
            <w:noWrap w:val="0"/>
            <w:vAlign w:val="center"/>
          </w:tcPr>
          <w:p>
            <w:pPr>
              <w:jc w:val="center"/>
              <w:rPr>
                <w:rFonts w:ascii="宋体" w:hAnsi="宋体"/>
                <w:bCs/>
                <w:color w:val="auto"/>
                <w:szCs w:val="21"/>
                <w:highlight w:val="none"/>
              </w:rPr>
            </w:pPr>
          </w:p>
        </w:tc>
        <w:tc>
          <w:tcPr>
            <w:tcW w:w="2776" w:type="dxa"/>
            <w:gridSpan w:val="2"/>
            <w:tcBorders>
              <w:left w:val="single" w:color="auto" w:sz="4" w:space="0"/>
            </w:tcBorders>
            <w:noWrap w:val="0"/>
            <w:vAlign w:val="center"/>
          </w:tcPr>
          <w:p>
            <w:pPr>
              <w:jc w:val="center"/>
              <w:rPr>
                <w:rFonts w:ascii="宋体" w:hAnsi="宋体"/>
                <w:bCs/>
                <w:color w:val="auto"/>
                <w:szCs w:val="21"/>
                <w:highlight w:val="none"/>
              </w:rPr>
            </w:pPr>
          </w:p>
        </w:tc>
        <w:tc>
          <w:tcPr>
            <w:tcW w:w="2551" w:type="dxa"/>
            <w:noWrap w:val="0"/>
            <w:vAlign w:val="center"/>
          </w:tcPr>
          <w:p>
            <w:pPr>
              <w:jc w:val="center"/>
              <w:rPr>
                <w:rFonts w:hint="eastAsia" w:ascii="宋体" w:hAnsi="宋体" w:cs="宋体"/>
                <w:color w:val="auto"/>
                <w:kern w:val="0"/>
                <w:szCs w:val="21"/>
                <w:highlight w:val="none"/>
              </w:rPr>
            </w:pPr>
          </w:p>
        </w:tc>
        <w:tc>
          <w:tcPr>
            <w:tcW w:w="2132" w:type="dxa"/>
            <w:tcBorders>
              <w:right w:val="single" w:color="auto" w:sz="4" w:space="0"/>
            </w:tcBorders>
            <w:noWrap w:val="0"/>
            <w:vAlign w:val="center"/>
          </w:tcPr>
          <w:p>
            <w:pPr>
              <w:jc w:val="center"/>
              <w:rPr>
                <w:rFonts w:ascii="宋体" w:hAnsi="宋体"/>
                <w:bCs/>
                <w:color w:val="auto"/>
                <w:szCs w:val="21"/>
                <w:highlight w:val="none"/>
              </w:rPr>
            </w:pPr>
          </w:p>
        </w:tc>
        <w:tc>
          <w:tcPr>
            <w:tcW w:w="1613" w:type="dxa"/>
            <w:gridSpan w:val="2"/>
            <w:tcBorders>
              <w:left w:val="single" w:color="auto" w:sz="4" w:space="0"/>
            </w:tcBorders>
            <w:noWrap w:val="0"/>
            <w:vAlign w:val="center"/>
          </w:tcPr>
          <w:p>
            <w:pPr>
              <w:jc w:val="center"/>
              <w:rPr>
                <w:rFonts w:ascii="宋体" w:hAnsi="宋体"/>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2" w:type="dxa"/>
            <w:tcBorders>
              <w:right w:val="single" w:color="auto" w:sz="4" w:space="0"/>
            </w:tcBorders>
            <w:noWrap w:val="0"/>
            <w:vAlign w:val="center"/>
          </w:tcPr>
          <w:p>
            <w:pPr>
              <w:jc w:val="center"/>
              <w:rPr>
                <w:rFonts w:ascii="宋体" w:hAnsi="宋体"/>
                <w:bCs/>
                <w:color w:val="auto"/>
                <w:szCs w:val="21"/>
                <w:highlight w:val="none"/>
              </w:rPr>
            </w:pPr>
          </w:p>
        </w:tc>
        <w:tc>
          <w:tcPr>
            <w:tcW w:w="2776" w:type="dxa"/>
            <w:gridSpan w:val="2"/>
            <w:tcBorders>
              <w:left w:val="single" w:color="auto" w:sz="4" w:space="0"/>
            </w:tcBorders>
            <w:noWrap w:val="0"/>
            <w:vAlign w:val="center"/>
          </w:tcPr>
          <w:p>
            <w:pPr>
              <w:jc w:val="center"/>
              <w:rPr>
                <w:rFonts w:ascii="宋体" w:hAnsi="宋体"/>
                <w:bCs/>
                <w:color w:val="auto"/>
                <w:szCs w:val="21"/>
                <w:highlight w:val="none"/>
              </w:rPr>
            </w:pPr>
          </w:p>
        </w:tc>
        <w:tc>
          <w:tcPr>
            <w:tcW w:w="2551" w:type="dxa"/>
            <w:noWrap w:val="0"/>
            <w:vAlign w:val="center"/>
          </w:tcPr>
          <w:p>
            <w:pPr>
              <w:jc w:val="center"/>
              <w:rPr>
                <w:rFonts w:hint="eastAsia" w:ascii="宋体" w:hAnsi="宋体" w:cs="宋体"/>
                <w:color w:val="auto"/>
                <w:kern w:val="0"/>
                <w:szCs w:val="21"/>
                <w:highlight w:val="none"/>
              </w:rPr>
            </w:pPr>
          </w:p>
        </w:tc>
        <w:tc>
          <w:tcPr>
            <w:tcW w:w="2132" w:type="dxa"/>
            <w:tcBorders>
              <w:right w:val="single" w:color="auto" w:sz="4" w:space="0"/>
            </w:tcBorders>
            <w:noWrap w:val="0"/>
            <w:vAlign w:val="center"/>
          </w:tcPr>
          <w:p>
            <w:pPr>
              <w:jc w:val="center"/>
              <w:rPr>
                <w:rFonts w:ascii="宋体" w:hAnsi="宋体"/>
                <w:bCs/>
                <w:color w:val="auto"/>
                <w:szCs w:val="21"/>
                <w:highlight w:val="none"/>
              </w:rPr>
            </w:pPr>
          </w:p>
        </w:tc>
        <w:tc>
          <w:tcPr>
            <w:tcW w:w="1613" w:type="dxa"/>
            <w:gridSpan w:val="2"/>
            <w:tcBorders>
              <w:left w:val="single" w:color="auto" w:sz="4" w:space="0"/>
            </w:tcBorders>
            <w:noWrap w:val="0"/>
            <w:vAlign w:val="center"/>
          </w:tcPr>
          <w:p>
            <w:pPr>
              <w:jc w:val="center"/>
              <w:rPr>
                <w:rFonts w:ascii="宋体" w:hAnsi="宋体"/>
                <w:bCs/>
                <w:color w:val="auto"/>
                <w:szCs w:val="21"/>
                <w:highlight w:val="none"/>
              </w:rPr>
            </w:pPr>
          </w:p>
        </w:tc>
      </w:tr>
    </w:tbl>
    <w:p>
      <w:pPr>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注：</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1 ．本表内容及格式可由投标人根据自身情况进行修改</w:t>
      </w:r>
      <w:r>
        <w:rPr>
          <w:rFonts w:hint="eastAsia" w:ascii="宋体" w:hAnsi="宋体" w:cs="宋体"/>
          <w:color w:val="auto"/>
          <w:kern w:val="0"/>
          <w:sz w:val="21"/>
          <w:szCs w:val="21"/>
          <w:highlight w:val="none"/>
          <w:lang w:eastAsia="zh-CN"/>
        </w:rPr>
        <w:t>、扩展</w:t>
      </w:r>
      <w:r>
        <w:rPr>
          <w:rFonts w:hint="eastAsia" w:ascii="宋体" w:hAnsi="宋体" w:cs="宋体"/>
          <w:color w:val="auto"/>
          <w:kern w:val="0"/>
          <w:sz w:val="21"/>
          <w:szCs w:val="21"/>
          <w:highlight w:val="none"/>
        </w:rPr>
        <w:t>。</w:t>
      </w:r>
    </w:p>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2 ．本表后应附</w:t>
      </w:r>
      <w:r>
        <w:rPr>
          <w:rFonts w:hint="eastAsia" w:ascii="宋体" w:hAnsi="宋体" w:cs="宋体"/>
          <w:color w:val="auto"/>
          <w:kern w:val="0"/>
          <w:sz w:val="21"/>
          <w:szCs w:val="21"/>
          <w:highlight w:val="none"/>
          <w:lang w:eastAsia="zh-CN"/>
        </w:rPr>
        <w:t>相关的</w:t>
      </w:r>
      <w:r>
        <w:rPr>
          <w:rFonts w:hint="eastAsia" w:ascii="宋体" w:hAnsi="宋体" w:cs="宋体"/>
          <w:color w:val="auto"/>
          <w:kern w:val="0"/>
          <w:sz w:val="21"/>
          <w:szCs w:val="21"/>
          <w:highlight w:val="none"/>
        </w:rPr>
        <w:t>证明材料</w:t>
      </w:r>
      <w:r>
        <w:rPr>
          <w:rFonts w:hint="eastAsia" w:ascii="宋体" w:hAnsi="宋体" w:cs="宋体"/>
          <w:color w:val="auto"/>
          <w:kern w:val="0"/>
          <w:sz w:val="21"/>
          <w:szCs w:val="21"/>
          <w:highlight w:val="none"/>
          <w:lang w:eastAsia="zh-CN"/>
        </w:rPr>
        <w:t>；具体按</w:t>
      </w:r>
      <w:r>
        <w:rPr>
          <w:rFonts w:hint="eastAsia" w:ascii="宋体" w:hAnsi="宋体" w:cs="宋体"/>
          <w:color w:val="auto"/>
          <w:kern w:val="0"/>
          <w:sz w:val="21"/>
          <w:szCs w:val="21"/>
          <w:highlight w:val="none"/>
        </w:rPr>
        <w:t>本招标文件评标办法。</w:t>
      </w:r>
    </w:p>
    <w:p>
      <w:pPr>
        <w:jc w:val="left"/>
        <w:rPr>
          <w:rFonts w:hint="eastAsia" w:ascii="宋体" w:hAnsi="宋体" w:eastAsia="宋体"/>
          <w:color w:val="auto"/>
          <w:szCs w:val="21"/>
          <w:highlight w:val="none"/>
          <w:lang w:eastAsia="zh-CN"/>
        </w:rPr>
      </w:pPr>
      <w:r>
        <w:rPr>
          <w:rFonts w:hint="eastAsia" w:ascii="宋体" w:hAnsi="宋体" w:cs="宋体"/>
          <w:color w:val="auto"/>
          <w:kern w:val="0"/>
          <w:sz w:val="21"/>
          <w:szCs w:val="21"/>
          <w:highlight w:val="none"/>
        </w:rPr>
        <w:t xml:space="preserve">    3 ．如近年来，投标人法人机构发生合法变更或重组或法人名称变更时，应提供相关部门的合法批件或其他相关证明材料来证明其所附获奖信誉的继承性。</w:t>
      </w:r>
    </w:p>
    <w:p>
      <w:pPr>
        <w:spacing w:line="480" w:lineRule="auto"/>
        <w:rPr>
          <w:rFonts w:hint="eastAsia" w:ascii="宋体" w:hAnsi="宋体"/>
          <w:color w:val="auto"/>
          <w:szCs w:val="21"/>
          <w:highlight w:val="none"/>
        </w:rPr>
      </w:pPr>
    </w:p>
    <w:p>
      <w:pPr>
        <w:spacing w:line="400" w:lineRule="exact"/>
        <w:ind w:right="420" w:firstLine="3570" w:firstLineChars="1700"/>
        <w:rPr>
          <w:rFonts w:ascii="宋体" w:hAnsi="宋体"/>
          <w:color w:val="auto"/>
          <w:szCs w:val="21"/>
        </w:rPr>
      </w:pPr>
      <w:r>
        <w:rPr>
          <w:rFonts w:hint="eastAsia" w:ascii="宋体" w:hAnsi="宋体"/>
          <w:color w:val="auto"/>
          <w:szCs w:val="21"/>
        </w:rPr>
        <w:t>投标人：</w:t>
      </w:r>
      <w:r>
        <w:rPr>
          <w:rFonts w:hint="eastAsia" w:ascii="宋体" w:hAnsi="宋体"/>
          <w:color w:val="auto"/>
          <w:szCs w:val="21"/>
          <w:u w:val="single"/>
        </w:rPr>
        <w:t xml:space="preserve">                      </w:t>
      </w:r>
      <w:r>
        <w:rPr>
          <w:rFonts w:hint="eastAsia" w:ascii="宋体" w:hAnsi="宋体"/>
          <w:color w:val="auto"/>
          <w:szCs w:val="21"/>
        </w:rPr>
        <w:t xml:space="preserve">（盖单位章） </w:t>
      </w:r>
    </w:p>
    <w:p>
      <w:pPr>
        <w:spacing w:line="400" w:lineRule="exact"/>
        <w:rPr>
          <w:rFonts w:ascii="宋体" w:hAnsi="宋体"/>
          <w:color w:val="auto"/>
          <w:szCs w:val="21"/>
        </w:rPr>
      </w:pPr>
      <w:r>
        <w:rPr>
          <w:rFonts w:hint="eastAsia" w:ascii="宋体" w:hAnsi="宋体"/>
          <w:color w:val="auto"/>
          <w:szCs w:val="21"/>
        </w:rPr>
        <w:t xml:space="preserve">                                  法定代表人或其委托代理人：</w:t>
      </w:r>
      <w:r>
        <w:rPr>
          <w:rFonts w:hint="eastAsia" w:ascii="宋体" w:hAnsi="宋体"/>
          <w:color w:val="auto"/>
          <w:szCs w:val="21"/>
          <w:u w:val="single"/>
        </w:rPr>
        <w:t xml:space="preserve">             </w:t>
      </w:r>
      <w:r>
        <w:rPr>
          <w:rFonts w:hint="eastAsia" w:ascii="宋体" w:hAnsi="宋体"/>
          <w:color w:val="auto"/>
          <w:szCs w:val="21"/>
        </w:rPr>
        <w:t xml:space="preserve">（签字或盖章） </w:t>
      </w:r>
    </w:p>
    <w:p>
      <w:pPr>
        <w:spacing w:line="400" w:lineRule="exact"/>
        <w:rPr>
          <w:rFonts w:ascii="宋体" w:hAnsi="宋体"/>
          <w:color w:val="auto"/>
          <w:szCs w:val="21"/>
        </w:rPr>
      </w:pPr>
      <w:r>
        <w:rPr>
          <w:rFonts w:hint="eastAsia" w:ascii="宋体" w:hAnsi="宋体"/>
          <w:color w:val="auto"/>
          <w:szCs w:val="21"/>
        </w:rPr>
        <w:t xml:space="preserve">                                  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jc w:val="center"/>
        <w:outlineLvl w:val="1"/>
        <w:rPr>
          <w:rFonts w:ascii="宋体" w:hAnsi="宋体"/>
          <w:b/>
          <w:color w:val="auto"/>
          <w:sz w:val="28"/>
          <w:szCs w:val="28"/>
        </w:rPr>
      </w:pPr>
    </w:p>
    <w:p>
      <w:pPr>
        <w:jc w:val="center"/>
        <w:outlineLvl w:val="1"/>
        <w:rPr>
          <w:rFonts w:ascii="宋体" w:hAnsi="宋体"/>
          <w:b/>
          <w:color w:val="auto"/>
          <w:sz w:val="28"/>
          <w:szCs w:val="28"/>
        </w:rPr>
      </w:pPr>
    </w:p>
    <w:p>
      <w:pPr>
        <w:jc w:val="center"/>
        <w:outlineLvl w:val="1"/>
        <w:rPr>
          <w:rFonts w:ascii="宋体" w:hAnsi="宋体"/>
          <w:b/>
          <w:color w:val="auto"/>
          <w:sz w:val="28"/>
          <w:szCs w:val="28"/>
        </w:rPr>
      </w:pPr>
    </w:p>
    <w:p>
      <w:pPr>
        <w:jc w:val="center"/>
        <w:outlineLvl w:val="1"/>
        <w:rPr>
          <w:rFonts w:ascii="宋体" w:hAnsi="宋体"/>
          <w:b/>
          <w:color w:val="auto"/>
          <w:sz w:val="28"/>
          <w:szCs w:val="28"/>
        </w:rPr>
      </w:pPr>
    </w:p>
    <w:p>
      <w:pPr>
        <w:jc w:val="center"/>
        <w:outlineLvl w:val="1"/>
        <w:rPr>
          <w:rFonts w:ascii="宋体" w:hAnsi="宋体"/>
          <w:b/>
          <w:color w:val="auto"/>
          <w:sz w:val="28"/>
          <w:szCs w:val="28"/>
        </w:rPr>
      </w:pPr>
    </w:p>
    <w:p>
      <w:pPr>
        <w:jc w:val="center"/>
        <w:outlineLvl w:val="1"/>
        <w:rPr>
          <w:rFonts w:ascii="宋体" w:hAnsi="宋体"/>
          <w:b/>
          <w:color w:val="auto"/>
          <w:sz w:val="28"/>
          <w:szCs w:val="28"/>
        </w:rPr>
      </w:pPr>
    </w:p>
    <w:p>
      <w:pPr>
        <w:jc w:val="center"/>
        <w:outlineLvl w:val="1"/>
        <w:rPr>
          <w:rFonts w:ascii="宋体" w:hAnsi="宋体"/>
          <w:b/>
          <w:color w:val="auto"/>
          <w:sz w:val="28"/>
          <w:szCs w:val="28"/>
        </w:rPr>
      </w:pPr>
    </w:p>
    <w:p>
      <w:pPr>
        <w:jc w:val="center"/>
        <w:outlineLvl w:val="1"/>
        <w:rPr>
          <w:rFonts w:ascii="宋体" w:hAnsi="宋体"/>
          <w:b/>
          <w:color w:val="auto"/>
          <w:sz w:val="28"/>
          <w:szCs w:val="28"/>
        </w:rPr>
      </w:pPr>
    </w:p>
    <w:p>
      <w:pPr>
        <w:jc w:val="center"/>
        <w:outlineLvl w:val="1"/>
        <w:rPr>
          <w:rFonts w:hint="eastAsia" w:ascii="宋体" w:hAnsi="宋体" w:eastAsia="宋体"/>
          <w:b/>
          <w:color w:val="auto"/>
          <w:sz w:val="32"/>
          <w:szCs w:val="32"/>
          <w:lang w:eastAsia="zh-CN"/>
        </w:rPr>
      </w:pPr>
      <w:r>
        <w:rPr>
          <w:rFonts w:ascii="宋体" w:hAnsi="宋体"/>
          <w:b/>
          <w:color w:val="auto"/>
          <w:sz w:val="32"/>
          <w:szCs w:val="32"/>
        </w:rPr>
        <w:t>四</w:t>
      </w:r>
      <w:r>
        <w:rPr>
          <w:rFonts w:hint="eastAsia" w:ascii="宋体" w:hAnsi="宋体"/>
          <w:b/>
          <w:color w:val="auto"/>
          <w:sz w:val="32"/>
          <w:szCs w:val="32"/>
        </w:rPr>
        <w:t>、投标人承诺书</w:t>
      </w:r>
      <w:r>
        <w:rPr>
          <w:rFonts w:hint="eastAsia" w:ascii="宋体" w:hAnsi="宋体"/>
          <w:b/>
          <w:color w:val="auto"/>
          <w:sz w:val="32"/>
          <w:szCs w:val="32"/>
          <w:lang w:eastAsia="zh-CN"/>
        </w:rPr>
        <w:t>（一）</w:t>
      </w:r>
    </w:p>
    <w:p>
      <w:pPr>
        <w:autoSpaceDE w:val="0"/>
        <w:autoSpaceDN w:val="0"/>
        <w:adjustRightInd w:val="0"/>
        <w:spacing w:line="380" w:lineRule="exact"/>
        <w:jc w:val="left"/>
        <w:rPr>
          <w:rFonts w:hint="eastAsia" w:ascii="宋体" w:hAnsi="宋体" w:eastAsia="宋体" w:cs="宋体"/>
          <w:color w:val="auto"/>
          <w:kern w:val="0"/>
          <w:szCs w:val="21"/>
          <w:u w:val="single"/>
          <w:lang w:eastAsia="zh-CN"/>
        </w:rPr>
      </w:pPr>
      <w:r>
        <w:rPr>
          <w:rFonts w:hint="eastAsia" w:ascii="宋体" w:hAnsi="宋体" w:cs="宋体"/>
          <w:color w:val="auto"/>
          <w:kern w:val="0"/>
          <w:szCs w:val="21"/>
        </w:rPr>
        <w:t>致：</w:t>
      </w:r>
      <w:r>
        <w:rPr>
          <w:rFonts w:hint="eastAsia" w:ascii="宋体" w:hAnsi="宋体" w:cs="宋体"/>
          <w:b/>
          <w:color w:val="auto"/>
          <w:kern w:val="0"/>
          <w:szCs w:val="21"/>
          <w:u w:val="single"/>
        </w:rPr>
        <w:t>罗</w:t>
      </w:r>
      <w:r>
        <w:rPr>
          <w:rFonts w:hint="eastAsia" w:ascii="宋体" w:hAnsi="宋体" w:cs="宋体"/>
          <w:b/>
          <w:color w:val="auto"/>
          <w:kern w:val="0"/>
          <w:szCs w:val="21"/>
          <w:u w:val="single"/>
          <w:lang w:eastAsia="zh-CN"/>
        </w:rPr>
        <w:t>定市金鸡镇人民政府</w:t>
      </w:r>
    </w:p>
    <w:p>
      <w:pPr>
        <w:autoSpaceDE w:val="0"/>
        <w:autoSpaceDN w:val="0"/>
        <w:adjustRightInd w:val="0"/>
        <w:spacing w:line="3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我公司作为贵单位拟建的</w:t>
      </w:r>
      <w:r>
        <w:rPr>
          <w:rFonts w:hint="eastAsia" w:ascii="宋体" w:hAnsi="宋体" w:cs="宋体"/>
          <w:color w:val="auto"/>
          <w:kern w:val="0"/>
          <w:szCs w:val="21"/>
          <w:u w:val="single"/>
        </w:rPr>
        <w:t xml:space="preserve">  </w:t>
      </w:r>
      <w:r>
        <w:rPr>
          <w:rFonts w:hint="eastAsia" w:ascii="宋体" w:hAnsi="宋体" w:cs="宋体"/>
          <w:b/>
          <w:color w:val="auto"/>
          <w:kern w:val="0"/>
          <w:szCs w:val="21"/>
          <w:u w:val="single"/>
          <w:lang w:eastAsia="zh-CN"/>
        </w:rPr>
        <w:t>2022年度云浮市罗定市金鸡镇大岗村等3个村垦造水田项目</w:t>
      </w:r>
      <w:r>
        <w:rPr>
          <w:rFonts w:hint="eastAsia" w:ascii="宋体" w:hAnsi="宋体" w:cs="宋体"/>
          <w:color w:val="auto"/>
          <w:kern w:val="0"/>
          <w:szCs w:val="21"/>
          <w:u w:val="single"/>
        </w:rPr>
        <w:t xml:space="preserve">  </w:t>
      </w:r>
      <w:r>
        <w:rPr>
          <w:rFonts w:hint="eastAsia" w:ascii="宋体" w:hAnsi="宋体" w:cs="宋体"/>
          <w:color w:val="auto"/>
          <w:kern w:val="0"/>
          <w:szCs w:val="21"/>
        </w:rPr>
        <w:t>招标的投标人，郑重作出以下承诺：</w:t>
      </w:r>
    </w:p>
    <w:p>
      <w:pPr>
        <w:autoSpaceDE w:val="0"/>
        <w:autoSpaceDN w:val="0"/>
        <w:adjustRightInd w:val="0"/>
        <w:spacing w:line="380" w:lineRule="exact"/>
        <w:ind w:firstLine="420" w:firstLineChars="200"/>
        <w:jc w:val="left"/>
        <w:rPr>
          <w:rFonts w:hint="eastAsia" w:ascii="宋体" w:hAnsi="宋体"/>
          <w:color w:val="auto"/>
          <w:szCs w:val="21"/>
        </w:rPr>
      </w:pPr>
      <w:r>
        <w:rPr>
          <w:rFonts w:hint="eastAsia" w:ascii="宋体" w:hAnsi="宋体" w:cs="宋体"/>
          <w:color w:val="auto"/>
          <w:kern w:val="0"/>
          <w:szCs w:val="21"/>
        </w:rPr>
        <w:t>一、我公司承诺，</w:t>
      </w:r>
      <w:r>
        <w:rPr>
          <w:rFonts w:hint="eastAsia" w:ascii="宋体" w:hAnsi="宋体"/>
          <w:color w:val="auto"/>
          <w:szCs w:val="21"/>
        </w:rPr>
        <w:t>本</w:t>
      </w:r>
      <w:r>
        <w:rPr>
          <w:rFonts w:hint="eastAsia" w:ascii="宋体" w:hAnsi="宋体" w:cs="宋体"/>
          <w:color w:val="auto"/>
          <w:szCs w:val="21"/>
        </w:rPr>
        <w:t>单位</w:t>
      </w:r>
      <w:r>
        <w:rPr>
          <w:rFonts w:hint="eastAsia" w:ascii="宋体" w:hAnsi="宋体"/>
          <w:color w:val="auto"/>
          <w:szCs w:val="21"/>
        </w:rPr>
        <w:t>保证投标报名材料及其后提供的一切材料都是真实的。</w:t>
      </w:r>
    </w:p>
    <w:p>
      <w:pPr>
        <w:autoSpaceDE w:val="0"/>
        <w:autoSpaceDN w:val="0"/>
        <w:adjustRightInd w:val="0"/>
        <w:spacing w:line="380" w:lineRule="exact"/>
        <w:ind w:firstLine="420" w:firstLineChars="200"/>
        <w:jc w:val="left"/>
        <w:rPr>
          <w:rFonts w:hint="eastAsia" w:ascii="宋体" w:hAnsi="宋体"/>
          <w:color w:val="auto"/>
          <w:szCs w:val="21"/>
        </w:rPr>
      </w:pPr>
      <w:r>
        <w:rPr>
          <w:rFonts w:hint="eastAsia" w:ascii="宋体" w:hAnsi="宋体"/>
          <w:color w:val="auto"/>
          <w:szCs w:val="21"/>
        </w:rPr>
        <w:t>二、本</w:t>
      </w:r>
      <w:r>
        <w:rPr>
          <w:rFonts w:hint="eastAsia" w:ascii="宋体" w:hAnsi="宋体" w:cs="宋体"/>
          <w:color w:val="auto"/>
          <w:szCs w:val="21"/>
        </w:rPr>
        <w:t>单位</w:t>
      </w:r>
      <w:r>
        <w:rPr>
          <w:rFonts w:hint="eastAsia" w:ascii="宋体" w:hAnsi="宋体"/>
          <w:color w:val="auto"/>
          <w:szCs w:val="21"/>
        </w:rPr>
        <w:t>保证在本项目投标中不与其他单位围标、串标，不出让投标资格，不向招标人或评标委员会成员行贿。</w:t>
      </w:r>
    </w:p>
    <w:p>
      <w:pPr>
        <w:spacing w:line="380" w:lineRule="exact"/>
        <w:ind w:firstLine="420" w:firstLineChars="200"/>
        <w:rPr>
          <w:rFonts w:hint="eastAsia" w:ascii="宋体" w:hAnsi="宋体"/>
          <w:color w:val="auto"/>
          <w:szCs w:val="21"/>
        </w:rPr>
      </w:pPr>
      <w:r>
        <w:rPr>
          <w:rFonts w:hint="eastAsia" w:ascii="宋体" w:hAnsi="宋体"/>
          <w:color w:val="auto"/>
          <w:szCs w:val="21"/>
        </w:rPr>
        <w:t>三、本单位与招标人不存在利害关系可能影响招标公正性的法人、其他组织或者个人。单位负责人为同一人或者存在控股、管理关系的不同单位，没有参加同一标段投标或者未划分标段的同一招标项目投标。</w:t>
      </w:r>
    </w:p>
    <w:p>
      <w:pPr>
        <w:autoSpaceDE w:val="0"/>
        <w:autoSpaceDN w:val="0"/>
        <w:adjustRightInd w:val="0"/>
        <w:spacing w:line="380" w:lineRule="exact"/>
        <w:ind w:firstLine="420" w:firstLineChars="200"/>
        <w:rPr>
          <w:rFonts w:ascii="宋体" w:hAnsi="宋体" w:cs="宋体"/>
          <w:color w:val="auto"/>
          <w:szCs w:val="21"/>
        </w:rPr>
      </w:pPr>
      <w:r>
        <w:rPr>
          <w:rFonts w:hint="eastAsia" w:ascii="宋体" w:hAnsi="宋体"/>
          <w:color w:val="auto"/>
          <w:szCs w:val="21"/>
        </w:rPr>
        <w:t>四、</w:t>
      </w:r>
      <w:r>
        <w:rPr>
          <w:rFonts w:hint="eastAsia" w:ascii="宋体" w:hAnsi="宋体" w:cs="宋体"/>
          <w:color w:val="auto"/>
          <w:szCs w:val="21"/>
        </w:rPr>
        <w:t>本单位</w:t>
      </w:r>
      <w:r>
        <w:rPr>
          <w:rFonts w:hint="eastAsia" w:ascii="宋体" w:hAnsi="宋体"/>
          <w:color w:val="auto"/>
          <w:szCs w:val="21"/>
        </w:rPr>
        <w:t>近3年内（从发布招标公告当日往前顺推三年）</w:t>
      </w:r>
      <w:r>
        <w:rPr>
          <w:rFonts w:hint="eastAsia" w:ascii="宋体" w:hAnsi="宋体" w:cs="宋体"/>
          <w:color w:val="auto"/>
          <w:szCs w:val="21"/>
        </w:rPr>
        <w:t>没有下列情形之一：</w:t>
      </w:r>
    </w:p>
    <w:p>
      <w:pPr>
        <w:autoSpaceDE w:val="0"/>
        <w:autoSpaceDN w:val="0"/>
        <w:adjustRightInd w:val="0"/>
        <w:spacing w:line="380" w:lineRule="exact"/>
        <w:ind w:firstLine="420" w:firstLineChars="200"/>
        <w:rPr>
          <w:rFonts w:ascii="宋体" w:hAnsi="宋体" w:cs="宋体"/>
          <w:color w:val="auto"/>
          <w:szCs w:val="21"/>
        </w:rPr>
      </w:pPr>
      <w:r>
        <w:rPr>
          <w:rFonts w:ascii="宋体" w:hAnsi="宋体" w:cs="宋体"/>
          <w:color w:val="auto"/>
          <w:szCs w:val="21"/>
        </w:rPr>
        <w:t>1.被责令停业</w:t>
      </w:r>
      <w:r>
        <w:rPr>
          <w:rFonts w:hint="eastAsia" w:ascii="宋体" w:hAnsi="宋体" w:cs="宋体"/>
          <w:color w:val="auto"/>
          <w:szCs w:val="21"/>
        </w:rPr>
        <w:t>，</w:t>
      </w:r>
      <w:r>
        <w:rPr>
          <w:rFonts w:ascii="宋体" w:hAnsi="宋体" w:cs="宋体"/>
          <w:color w:val="auto"/>
          <w:szCs w:val="21"/>
        </w:rPr>
        <w:t>财产被接管或冻结</w:t>
      </w:r>
      <w:r>
        <w:rPr>
          <w:rFonts w:hint="eastAsia" w:ascii="宋体" w:hAnsi="宋体" w:cs="宋体"/>
          <w:color w:val="auto"/>
          <w:szCs w:val="21"/>
        </w:rPr>
        <w:t>，破产状态；</w:t>
      </w:r>
    </w:p>
    <w:p>
      <w:pPr>
        <w:autoSpaceDE w:val="0"/>
        <w:autoSpaceDN w:val="0"/>
        <w:adjustRightInd w:val="0"/>
        <w:spacing w:line="380" w:lineRule="exact"/>
        <w:ind w:firstLine="420" w:firstLineChars="200"/>
        <w:rPr>
          <w:rFonts w:hint="eastAsia" w:ascii="宋体" w:hAnsi="宋体" w:cs="宋体"/>
          <w:color w:val="auto"/>
          <w:szCs w:val="21"/>
        </w:rPr>
      </w:pPr>
      <w:r>
        <w:rPr>
          <w:rFonts w:ascii="宋体" w:hAnsi="宋体" w:cs="宋体"/>
          <w:color w:val="auto"/>
          <w:szCs w:val="21"/>
        </w:rPr>
        <w:t>2.</w:t>
      </w:r>
      <w:r>
        <w:rPr>
          <w:rFonts w:hint="eastAsia" w:ascii="宋体" w:hAnsi="宋体"/>
          <w:color w:val="auto"/>
          <w:szCs w:val="21"/>
        </w:rPr>
        <w:t>被建设行政主管部门明令取消、暂停、禁止参与投标且在处罚有效期内</w:t>
      </w:r>
      <w:r>
        <w:rPr>
          <w:rFonts w:hint="eastAsia" w:ascii="宋体" w:hAnsi="宋体" w:cs="宋体"/>
          <w:color w:val="auto"/>
          <w:szCs w:val="21"/>
        </w:rPr>
        <w:t>，或被纳入不诚信投标企业名单；</w:t>
      </w:r>
    </w:p>
    <w:p>
      <w:pPr>
        <w:autoSpaceDE w:val="0"/>
        <w:autoSpaceDN w:val="0"/>
        <w:adjustRightInd w:val="0"/>
        <w:spacing w:line="380" w:lineRule="exact"/>
        <w:ind w:firstLine="420" w:firstLineChars="200"/>
        <w:rPr>
          <w:rFonts w:ascii="宋体" w:hAnsi="宋体" w:cs="宋体"/>
          <w:color w:val="auto"/>
          <w:szCs w:val="21"/>
        </w:rPr>
      </w:pPr>
      <w:r>
        <w:rPr>
          <w:rFonts w:hint="eastAsia" w:ascii="宋体" w:hAnsi="宋体" w:cs="宋体"/>
          <w:color w:val="auto"/>
          <w:szCs w:val="21"/>
        </w:rPr>
        <w:t>3.</w:t>
      </w:r>
      <w:r>
        <w:rPr>
          <w:rFonts w:hint="eastAsia" w:ascii="宋体" w:hAnsi="宋体"/>
          <w:color w:val="auto"/>
          <w:szCs w:val="21"/>
        </w:rPr>
        <w:t>在处罚有效期内的重大工程质量问题，或在处罚有效期内的重大安全事故</w:t>
      </w:r>
      <w:r>
        <w:rPr>
          <w:rFonts w:ascii="宋体" w:hAnsi="宋体" w:cs="宋体"/>
          <w:color w:val="auto"/>
          <w:szCs w:val="21"/>
        </w:rPr>
        <w:t>；</w:t>
      </w:r>
    </w:p>
    <w:p>
      <w:pPr>
        <w:autoSpaceDE w:val="0"/>
        <w:autoSpaceDN w:val="0"/>
        <w:adjustRightInd w:val="0"/>
        <w:spacing w:line="380" w:lineRule="exact"/>
        <w:ind w:firstLine="420" w:firstLineChars="200"/>
        <w:rPr>
          <w:rFonts w:ascii="宋体" w:hAnsi="宋体" w:cs="宋体"/>
          <w:color w:val="auto"/>
          <w:szCs w:val="21"/>
        </w:rPr>
      </w:pPr>
      <w:r>
        <w:rPr>
          <w:rFonts w:hint="eastAsia" w:ascii="宋体" w:hAnsi="宋体"/>
          <w:color w:val="auto"/>
          <w:szCs w:val="21"/>
        </w:rPr>
        <w:t>4.在处罚有效期内的围标串标，或在处罚有效期内的骗取中标，或在处罚有效期内的提供虚假投标材料，或在处罚有效期内的严重违约等违法违纪行为（严重违约情况、重大工程质量问题均以司法仲裁机构或行政主管部门等出具的认定文件为准）；</w:t>
      </w:r>
    </w:p>
    <w:p>
      <w:pPr>
        <w:autoSpaceDE w:val="0"/>
        <w:autoSpaceDN w:val="0"/>
        <w:adjustRightInd w:val="0"/>
        <w:spacing w:line="380" w:lineRule="exact"/>
        <w:ind w:firstLine="420" w:firstLineChars="200"/>
        <w:rPr>
          <w:rFonts w:hint="eastAsia" w:ascii="宋体" w:hAnsi="宋体" w:cs="宋体"/>
          <w:color w:val="auto"/>
          <w:szCs w:val="21"/>
        </w:rPr>
      </w:pPr>
      <w:r>
        <w:rPr>
          <w:rFonts w:hint="eastAsia" w:ascii="宋体" w:hAnsi="宋体" w:cs="宋体"/>
          <w:color w:val="auto"/>
          <w:szCs w:val="21"/>
        </w:rPr>
        <w:t>5</w:t>
      </w:r>
      <w:r>
        <w:rPr>
          <w:rFonts w:ascii="宋体" w:hAnsi="宋体" w:cs="宋体"/>
          <w:color w:val="auto"/>
          <w:szCs w:val="21"/>
        </w:rPr>
        <w:t>.</w:t>
      </w:r>
      <w:r>
        <w:rPr>
          <w:rFonts w:hint="eastAsia" w:ascii="宋体" w:hAnsi="宋体"/>
          <w:color w:val="auto"/>
          <w:szCs w:val="21"/>
        </w:rPr>
        <w:t xml:space="preserve"> 被建设行政主管部门明令取消、暂停、禁止参与投标且在处罚有效期内；</w:t>
      </w:r>
    </w:p>
    <w:p>
      <w:pPr>
        <w:autoSpaceDE w:val="0"/>
        <w:autoSpaceDN w:val="0"/>
        <w:adjustRightInd w:val="0"/>
        <w:spacing w:line="380" w:lineRule="exact"/>
        <w:ind w:firstLine="420" w:firstLineChars="200"/>
        <w:rPr>
          <w:rFonts w:ascii="宋体" w:hAnsi="宋体" w:cs="宋体"/>
          <w:color w:val="auto"/>
          <w:szCs w:val="21"/>
        </w:rPr>
      </w:pPr>
      <w:r>
        <w:rPr>
          <w:rFonts w:hint="eastAsia" w:ascii="宋体" w:hAnsi="宋体" w:cs="宋体"/>
          <w:color w:val="auto"/>
          <w:szCs w:val="21"/>
        </w:rPr>
        <w:t>6.</w:t>
      </w:r>
      <w:r>
        <w:rPr>
          <w:rFonts w:ascii="宋体" w:hAnsi="宋体" w:cs="宋体"/>
          <w:color w:val="auto"/>
          <w:szCs w:val="21"/>
        </w:rPr>
        <w:t>无故放弃中标</w:t>
      </w:r>
      <w:r>
        <w:rPr>
          <w:rFonts w:hint="eastAsia" w:ascii="宋体" w:hAnsi="宋体" w:cs="宋体"/>
          <w:color w:val="auto"/>
          <w:szCs w:val="21"/>
        </w:rPr>
        <w:t>的</w:t>
      </w:r>
      <w:r>
        <w:rPr>
          <w:rFonts w:ascii="宋体" w:hAnsi="宋体" w:cs="宋体"/>
          <w:color w:val="auto"/>
          <w:szCs w:val="21"/>
        </w:rPr>
        <w:t>；</w:t>
      </w:r>
    </w:p>
    <w:p>
      <w:pPr>
        <w:autoSpaceDE w:val="0"/>
        <w:autoSpaceDN w:val="0"/>
        <w:adjustRightInd w:val="0"/>
        <w:spacing w:line="380" w:lineRule="exact"/>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.超越本</w:t>
      </w:r>
      <w:r>
        <w:rPr>
          <w:rFonts w:hint="eastAsia" w:ascii="宋体" w:hAnsi="宋体" w:cs="宋体"/>
          <w:color w:val="auto"/>
          <w:szCs w:val="21"/>
        </w:rPr>
        <w:t>单位</w:t>
      </w:r>
      <w:r>
        <w:rPr>
          <w:rFonts w:ascii="宋体" w:hAnsi="宋体" w:cs="宋体"/>
          <w:color w:val="auto"/>
          <w:szCs w:val="21"/>
        </w:rPr>
        <w:t>资质等级许可的业务范围承揽工程</w:t>
      </w:r>
      <w:r>
        <w:rPr>
          <w:rFonts w:hint="eastAsia" w:ascii="宋体" w:hAnsi="宋体" w:cs="宋体"/>
          <w:color w:val="auto"/>
          <w:szCs w:val="21"/>
        </w:rPr>
        <w:t>，或</w:t>
      </w:r>
      <w:r>
        <w:rPr>
          <w:rFonts w:ascii="宋体" w:hAnsi="宋体" w:cs="宋体"/>
          <w:color w:val="auto"/>
          <w:szCs w:val="21"/>
        </w:rPr>
        <w:t>违法转包、分包工程</w:t>
      </w:r>
      <w:r>
        <w:rPr>
          <w:rFonts w:hint="eastAsia" w:ascii="宋体" w:hAnsi="宋体" w:cs="宋体"/>
          <w:color w:val="auto"/>
          <w:szCs w:val="21"/>
        </w:rPr>
        <w:t>，或</w:t>
      </w:r>
      <w:r>
        <w:rPr>
          <w:rFonts w:ascii="宋体" w:hAnsi="宋体" w:cs="宋体"/>
          <w:color w:val="auto"/>
          <w:szCs w:val="21"/>
        </w:rPr>
        <w:t>允许其他单位或个人以本单位名义承揽工程（违规转让《建筑企业资质证书》）；</w:t>
      </w:r>
    </w:p>
    <w:p>
      <w:pPr>
        <w:autoSpaceDE w:val="0"/>
        <w:autoSpaceDN w:val="0"/>
        <w:adjustRightInd w:val="0"/>
        <w:spacing w:line="380" w:lineRule="exact"/>
        <w:ind w:firstLine="420" w:firstLineChars="200"/>
        <w:rPr>
          <w:rFonts w:ascii="宋体" w:hAnsi="宋体" w:cs="宋体"/>
          <w:color w:val="auto"/>
          <w:szCs w:val="21"/>
        </w:rPr>
      </w:pPr>
      <w:r>
        <w:rPr>
          <w:rFonts w:hint="eastAsia" w:ascii="宋体" w:hAnsi="宋体" w:cs="宋体"/>
          <w:color w:val="auto"/>
          <w:szCs w:val="21"/>
        </w:rPr>
        <w:t>8</w:t>
      </w:r>
      <w:r>
        <w:rPr>
          <w:rFonts w:ascii="宋体" w:hAnsi="宋体" w:cs="宋体"/>
          <w:color w:val="auto"/>
          <w:szCs w:val="21"/>
        </w:rPr>
        <w:t>.由于</w:t>
      </w:r>
      <w:r>
        <w:rPr>
          <w:rFonts w:hint="eastAsia" w:ascii="宋体" w:hAnsi="宋体" w:cs="宋体"/>
          <w:color w:val="auto"/>
          <w:szCs w:val="21"/>
        </w:rPr>
        <w:t>本单位</w:t>
      </w:r>
      <w:r>
        <w:rPr>
          <w:rFonts w:ascii="宋体" w:hAnsi="宋体" w:cs="宋体"/>
          <w:color w:val="auto"/>
          <w:szCs w:val="21"/>
        </w:rPr>
        <w:t>原因，拖欠分包单位工程款或材料供应单位材料款，引发集体上访或聚众闹事；拖欠和克扣劳务人员工资，发生拖欠农民工工资，引发农民工集体上访或聚众闹事；</w:t>
      </w:r>
    </w:p>
    <w:p>
      <w:pPr>
        <w:autoSpaceDE w:val="0"/>
        <w:autoSpaceDN w:val="0"/>
        <w:adjustRightInd w:val="0"/>
        <w:spacing w:line="380" w:lineRule="exact"/>
        <w:ind w:firstLine="420" w:firstLineChars="200"/>
        <w:rPr>
          <w:rFonts w:ascii="宋体" w:hAnsi="宋体" w:cs="宋体"/>
          <w:color w:val="auto"/>
          <w:szCs w:val="21"/>
        </w:rPr>
      </w:pPr>
      <w:r>
        <w:rPr>
          <w:rFonts w:hint="eastAsia" w:ascii="宋体" w:hAnsi="宋体" w:cs="宋体"/>
          <w:color w:val="auto"/>
          <w:szCs w:val="21"/>
        </w:rPr>
        <w:t>9</w:t>
      </w:r>
      <w:r>
        <w:rPr>
          <w:rFonts w:ascii="宋体" w:hAnsi="宋体" w:cs="宋体"/>
          <w:color w:val="auto"/>
          <w:szCs w:val="21"/>
        </w:rPr>
        <w:t>.办理各项业务如资质申报、人员信息备案等手续时（或已办结取得审批通过的），经核查发现存在欺骗行为（如伪造证明材料、捏造或瞒报事实、或存在其他弄虚作假方式等）</w:t>
      </w:r>
      <w:r>
        <w:rPr>
          <w:rFonts w:hint="eastAsia" w:ascii="宋体" w:hAnsi="宋体" w:cs="宋体"/>
          <w:color w:val="auto"/>
          <w:szCs w:val="21"/>
        </w:rPr>
        <w:t>；</w:t>
      </w:r>
    </w:p>
    <w:p>
      <w:pPr>
        <w:spacing w:line="380" w:lineRule="exact"/>
        <w:ind w:firstLine="405"/>
        <w:jc w:val="left"/>
        <w:outlineLvl w:val="1"/>
        <w:rPr>
          <w:rFonts w:hint="eastAsia" w:ascii="宋体" w:hAnsi="宋体" w:cs="宋体"/>
          <w:b/>
          <w:color w:val="auto"/>
          <w:szCs w:val="21"/>
        </w:rPr>
      </w:pPr>
      <w:r>
        <w:rPr>
          <w:rFonts w:hint="eastAsia" w:ascii="宋体" w:hAnsi="宋体" w:cs="宋体"/>
          <w:color w:val="auto"/>
          <w:kern w:val="0"/>
          <w:szCs w:val="21"/>
        </w:rPr>
        <w:t>五、</w:t>
      </w:r>
      <w:r>
        <w:rPr>
          <w:rFonts w:hint="eastAsia" w:ascii="宋体" w:hAnsi="宋体" w:cs="宋体"/>
          <w:color w:val="auto"/>
          <w:szCs w:val="21"/>
        </w:rPr>
        <w:t>保证参加投标的施工项目负责人（项目经理）没有在其他在建工程中担任施工项目负责人（项目经理），如相关网站载明该施工项目负责人（项目经理）有在建工程信息，在资格审查资料中须提交建设单位出具的建造师变更手续或工程竣工验收报告。否则在资格审查时发现或中标后有投诉被查实，视为故意隐瞒事实、弄虚作假，</w:t>
      </w:r>
      <w:r>
        <w:rPr>
          <w:rFonts w:hint="eastAsia" w:ascii="宋体" w:hAnsi="宋体" w:cs="宋体"/>
          <w:b/>
          <w:color w:val="auto"/>
          <w:szCs w:val="21"/>
        </w:rPr>
        <w:t>除本项目的投标按无效处理外，投标行为还须按“提供虚假投标材料”上报相关的建设行政主管部门，并</w:t>
      </w:r>
      <w:r>
        <w:rPr>
          <w:rFonts w:hint="eastAsia" w:ascii="宋体" w:hAnsi="宋体" w:cs="宋体"/>
          <w:b/>
          <w:color w:val="auto"/>
          <w:szCs w:val="21"/>
          <w:lang w:eastAsia="zh-CN"/>
        </w:rPr>
        <w:t>不予退还</w:t>
      </w:r>
      <w:r>
        <w:rPr>
          <w:rFonts w:hint="eastAsia" w:ascii="宋体" w:hAnsi="宋体" w:cs="宋体"/>
          <w:b/>
          <w:color w:val="auto"/>
          <w:szCs w:val="21"/>
        </w:rPr>
        <w:t>本项目的投标保证金。</w:t>
      </w:r>
    </w:p>
    <w:p>
      <w:pPr>
        <w:spacing w:line="380" w:lineRule="exact"/>
        <w:ind w:firstLine="405"/>
        <w:jc w:val="left"/>
        <w:outlineLvl w:val="1"/>
        <w:rPr>
          <w:rFonts w:hint="eastAsia" w:ascii="宋体" w:hAnsi="宋体" w:cs="宋体"/>
          <w:b/>
          <w:color w:val="auto"/>
          <w:szCs w:val="21"/>
        </w:rPr>
      </w:pPr>
    </w:p>
    <w:p>
      <w:pPr>
        <w:autoSpaceDE w:val="0"/>
        <w:autoSpaceDN w:val="0"/>
        <w:adjustRightInd w:val="0"/>
        <w:spacing w:line="340" w:lineRule="exact"/>
        <w:ind w:firstLine="3118" w:firstLineChars="1485"/>
        <w:jc w:val="left"/>
        <w:rPr>
          <w:rFonts w:ascii="宋体" w:hAnsi="宋体" w:cs="宋体"/>
          <w:color w:val="auto"/>
          <w:kern w:val="0"/>
          <w:szCs w:val="21"/>
        </w:rPr>
      </w:pPr>
      <w:r>
        <w:rPr>
          <w:rFonts w:hint="eastAsia" w:ascii="宋体" w:hAnsi="宋体" w:cs="宋体"/>
          <w:color w:val="auto"/>
          <w:kern w:val="0"/>
          <w:szCs w:val="21"/>
        </w:rPr>
        <w:t>投标人：</w:t>
      </w:r>
      <w:r>
        <w:rPr>
          <w:rFonts w:hint="eastAsia" w:ascii="宋体" w:hAnsi="宋体" w:cs="宋体"/>
          <w:color w:val="auto"/>
          <w:kern w:val="0"/>
          <w:szCs w:val="21"/>
          <w:u w:val="single"/>
        </w:rPr>
        <w:t xml:space="preserve">   </w:t>
      </w:r>
      <w:r>
        <w:rPr>
          <w:rFonts w:hint="eastAsia" w:ascii="宋体" w:hAnsi="宋体"/>
          <w:color w:val="auto"/>
          <w:szCs w:val="21"/>
          <w:u w:val="single"/>
        </w:rPr>
        <w:t xml:space="preserve">                   </w:t>
      </w:r>
      <w:r>
        <w:rPr>
          <w:rFonts w:hint="eastAsia" w:ascii="宋体" w:hAnsi="宋体" w:cs="宋体"/>
          <w:color w:val="auto"/>
          <w:kern w:val="0"/>
          <w:szCs w:val="21"/>
        </w:rPr>
        <w:t>（公章）</w:t>
      </w:r>
    </w:p>
    <w:p>
      <w:pPr>
        <w:autoSpaceDE w:val="0"/>
        <w:autoSpaceDN w:val="0"/>
        <w:adjustRightInd w:val="0"/>
        <w:spacing w:line="340" w:lineRule="exact"/>
        <w:ind w:firstLine="3118" w:firstLineChars="1485"/>
        <w:jc w:val="left"/>
        <w:rPr>
          <w:rFonts w:ascii="宋体" w:hAnsi="宋体" w:cs="宋体"/>
          <w:color w:val="auto"/>
          <w:kern w:val="0"/>
          <w:szCs w:val="21"/>
        </w:rPr>
      </w:pPr>
      <w:r>
        <w:rPr>
          <w:rFonts w:hint="eastAsia" w:ascii="宋体" w:hAnsi="宋体" w:cs="宋体"/>
          <w:color w:val="auto"/>
          <w:kern w:val="0"/>
          <w:szCs w:val="21"/>
        </w:rPr>
        <w:t>法定代表人（或授权代理人）：</w:t>
      </w:r>
      <w:r>
        <w:rPr>
          <w:rFonts w:hint="eastAsia" w:ascii="宋体" w:hAnsi="宋体" w:cs="宋体"/>
          <w:color w:val="auto"/>
          <w:kern w:val="0"/>
          <w:szCs w:val="21"/>
          <w:u w:val="single"/>
        </w:rPr>
        <w:t xml:space="preserve">               </w:t>
      </w:r>
      <w:r>
        <w:rPr>
          <w:rFonts w:hint="eastAsia" w:ascii="宋体" w:hAnsi="宋体" w:cs="宋体"/>
          <w:color w:val="auto"/>
          <w:kern w:val="0"/>
          <w:szCs w:val="21"/>
        </w:rPr>
        <w:t>（签名或盖章）</w:t>
      </w:r>
    </w:p>
    <w:p>
      <w:pPr>
        <w:spacing w:line="460" w:lineRule="exact"/>
        <w:ind w:firstLine="3118" w:firstLineChars="1485"/>
        <w:jc w:val="left"/>
        <w:outlineLvl w:val="1"/>
        <w:rPr>
          <w:rFonts w:hint="eastAsia" w:ascii="宋体" w:hAnsi="宋体" w:cs="宋体"/>
          <w:color w:val="auto"/>
          <w:kern w:val="0"/>
          <w:szCs w:val="21"/>
        </w:rPr>
        <w:sectPr>
          <w:pgSz w:w="11907" w:h="16840"/>
          <w:pgMar w:top="568" w:right="1134" w:bottom="851" w:left="1304" w:header="851" w:footer="992" w:gutter="0"/>
          <w:cols w:space="720" w:num="1"/>
          <w:docGrid w:linePitch="312" w:charSpace="0"/>
        </w:sectPr>
      </w:pPr>
      <w:r>
        <w:rPr>
          <w:rFonts w:hint="eastAsia" w:ascii="宋体" w:hAnsi="宋体" w:cs="宋体"/>
          <w:color w:val="auto"/>
          <w:kern w:val="0"/>
          <w:szCs w:val="21"/>
        </w:rPr>
        <w:t>日</w:t>
      </w:r>
      <w:r>
        <w:rPr>
          <w:rFonts w:ascii="宋体" w:hAnsi="宋体" w:cs="宋体"/>
          <w:color w:val="auto"/>
          <w:kern w:val="0"/>
          <w:szCs w:val="21"/>
        </w:rPr>
        <w:t xml:space="preserve"> </w:t>
      </w:r>
      <w:r>
        <w:rPr>
          <w:rFonts w:hint="eastAsia" w:ascii="宋体" w:hAnsi="宋体" w:cs="宋体"/>
          <w:color w:val="auto"/>
          <w:kern w:val="0"/>
          <w:szCs w:val="21"/>
        </w:rPr>
        <w:t>期：</w:t>
      </w:r>
      <w:r>
        <w:rPr>
          <w:rFonts w:ascii="宋体" w:hAnsi="宋体" w:cs="宋体"/>
          <w:color w:val="auto"/>
          <w:kern w:val="0"/>
          <w:szCs w:val="21"/>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年</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kern w:val="0"/>
          <w:szCs w:val="21"/>
          <w:u w:val="single"/>
        </w:rPr>
        <w:t xml:space="preserve">     </w:t>
      </w:r>
      <w:r>
        <w:rPr>
          <w:rFonts w:hint="eastAsia" w:ascii="宋体" w:hAnsi="宋体" w:cs="宋体"/>
          <w:color w:val="auto"/>
          <w:kern w:val="0"/>
          <w:szCs w:val="21"/>
        </w:rPr>
        <w:t>日</w:t>
      </w:r>
    </w:p>
    <w:p>
      <w:pPr>
        <w:pStyle w:val="2"/>
        <w:jc w:val="center"/>
        <w:rPr>
          <w:color w:val="auto"/>
        </w:rPr>
      </w:pPr>
      <w:r>
        <w:rPr>
          <w:rFonts w:hint="eastAsia" w:ascii="宋体" w:hAnsi="宋体"/>
          <w:b/>
          <w:color w:val="auto"/>
          <w:sz w:val="32"/>
          <w:szCs w:val="32"/>
        </w:rPr>
        <w:t>投标人承诺书</w:t>
      </w:r>
      <w:r>
        <w:rPr>
          <w:rFonts w:hint="eastAsia" w:ascii="宋体" w:hAnsi="宋体"/>
          <w:b/>
          <w:color w:val="auto"/>
          <w:sz w:val="32"/>
          <w:szCs w:val="32"/>
          <w:lang w:eastAsia="zh-CN"/>
        </w:rPr>
        <w:t>（二）</w:t>
      </w:r>
    </w:p>
    <w:p>
      <w:pPr>
        <w:numPr>
          <w:ilvl w:val="0"/>
          <w:numId w:val="0"/>
        </w:numPr>
        <w:autoSpaceDE w:val="0"/>
        <w:autoSpaceDN w:val="0"/>
        <w:adjustRightInd w:val="0"/>
        <w:spacing w:line="360" w:lineRule="auto"/>
        <w:jc w:val="left"/>
        <w:rPr>
          <w:rFonts w:hint="default" w:ascii="宋体" w:hAnsi="宋体" w:eastAsia="宋体" w:cs="宋体"/>
          <w:color w:val="auto"/>
          <w:kern w:val="0"/>
          <w:szCs w:val="21"/>
          <w:highlight w:val="none"/>
          <w:u w:val="single"/>
          <w:lang w:val="en-US" w:eastAsia="zh-CN"/>
        </w:rPr>
      </w:pPr>
      <w:r>
        <w:rPr>
          <w:rFonts w:hint="eastAsia" w:ascii="宋体" w:hAnsi="宋体" w:cs="宋体"/>
          <w:color w:val="auto"/>
          <w:kern w:val="0"/>
          <w:sz w:val="24"/>
          <w:szCs w:val="24"/>
          <w:highlight w:val="none"/>
        </w:rPr>
        <w:t>致：</w:t>
      </w:r>
      <w:r>
        <w:rPr>
          <w:rFonts w:hint="eastAsia" w:ascii="宋体" w:hAnsi="宋体" w:cs="宋体"/>
          <w:b/>
          <w:bCs/>
          <w:color w:val="auto"/>
          <w:kern w:val="0"/>
          <w:sz w:val="24"/>
          <w:szCs w:val="24"/>
          <w:highlight w:val="none"/>
          <w:u w:val="single"/>
          <w:lang w:val="en-US" w:eastAsia="zh-CN"/>
        </w:rPr>
        <w:t>罗定市金鸡镇人民政府</w:t>
      </w:r>
    </w:p>
    <w:p>
      <w:pPr>
        <w:spacing w:line="360" w:lineRule="auto"/>
        <w:rPr>
          <w:rFonts w:hint="eastAsia" w:ascii="宋体" w:hAnsi="宋体" w:eastAsia="宋体" w:cs="宋体"/>
          <w:color w:val="auto"/>
          <w:sz w:val="24"/>
          <w:szCs w:val="24"/>
          <w:highlight w:val="none"/>
        </w:rPr>
      </w:pPr>
      <w:r>
        <w:rPr>
          <w:rFonts w:hint="eastAsia" w:ascii="宋体" w:hAnsi="宋体"/>
          <w:color w:val="auto"/>
          <w:szCs w:val="21"/>
          <w:highlight w:val="none"/>
        </w:rPr>
        <w:t xml:space="preserve">    </w:t>
      </w:r>
      <w:r>
        <w:rPr>
          <w:rFonts w:hint="eastAsia" w:ascii="宋体" w:hAnsi="宋体" w:eastAsia="宋体" w:cs="宋体"/>
          <w:color w:val="auto"/>
          <w:sz w:val="24"/>
          <w:szCs w:val="24"/>
          <w:highlight w:val="none"/>
        </w:rPr>
        <w:t>我公司作为参与</w:t>
      </w:r>
      <w:r>
        <w:rPr>
          <w:rFonts w:hint="eastAsia" w:ascii="宋体" w:hAnsi="宋体" w:cs="宋体"/>
          <w:color w:val="auto"/>
          <w:kern w:val="0"/>
          <w:szCs w:val="21"/>
          <w:u w:val="single"/>
        </w:rPr>
        <w:t xml:space="preserve"> </w:t>
      </w:r>
      <w:r>
        <w:rPr>
          <w:rFonts w:hint="eastAsia" w:ascii="宋体" w:hAnsi="宋体" w:cs="宋体"/>
          <w:color w:val="auto"/>
          <w:kern w:val="0"/>
          <w:sz w:val="24"/>
          <w:szCs w:val="24"/>
          <w:u w:val="single"/>
        </w:rPr>
        <w:t xml:space="preserve"> </w:t>
      </w:r>
      <w:r>
        <w:rPr>
          <w:rFonts w:hint="eastAsia" w:ascii="宋体" w:hAnsi="宋体" w:cs="宋体"/>
          <w:b/>
          <w:color w:val="auto"/>
          <w:kern w:val="0"/>
          <w:sz w:val="24"/>
          <w:szCs w:val="24"/>
          <w:u w:val="single"/>
          <w:lang w:eastAsia="zh-CN"/>
        </w:rPr>
        <w:t>2022年度云浮市罗定市金鸡镇大岗村等3个村垦造水田项目</w:t>
      </w:r>
      <w:r>
        <w:rPr>
          <w:rFonts w:hint="eastAsia" w:ascii="宋体" w:hAnsi="宋体" w:cs="宋体"/>
          <w:color w:val="auto"/>
          <w:kern w:val="0"/>
          <w:sz w:val="24"/>
          <w:szCs w:val="24"/>
          <w:u w:val="single"/>
        </w:rPr>
        <w:t xml:space="preserve"> </w:t>
      </w:r>
      <w:r>
        <w:rPr>
          <w:rFonts w:hint="eastAsia" w:ascii="宋体" w:hAnsi="宋体" w:eastAsia="宋体" w:cs="宋体"/>
          <w:color w:val="auto"/>
          <w:sz w:val="24"/>
          <w:szCs w:val="24"/>
          <w:highlight w:val="none"/>
        </w:rPr>
        <w:t>招标投标活动的投标人，郑重作出以下承诺：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一、在本次招标投标活动中提供的证明材料，包括但不限于营业执照、资质、业绩、获奖、人员、财务、社保、纳税、各类证书等，都是真实、有效的。</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二、同意你方对我司在本次招标投标活动中提供的证明材料，包括但不限于营业执照、资质、业绩、获奖、人员、财务、社保、纳税、各类证书等证明材料在有关平台进行向社会公开，接受社会监督。</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三、基本信息</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1、承诺人类别：法人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2、承诺人代码：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（统一社会信用代码）</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四、承诺类型：主动型</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五、承诺事由：参与</w:t>
      </w:r>
      <w:r>
        <w:rPr>
          <w:rFonts w:hint="eastAsia" w:ascii="宋体" w:hAnsi="宋体" w:cs="宋体"/>
          <w:color w:val="auto"/>
          <w:kern w:val="0"/>
          <w:szCs w:val="21"/>
          <w:u w:val="single"/>
        </w:rPr>
        <w:t xml:space="preserve"> </w:t>
      </w:r>
      <w:r>
        <w:rPr>
          <w:rFonts w:hint="eastAsia" w:ascii="宋体" w:hAnsi="宋体" w:cs="宋体"/>
          <w:color w:val="auto"/>
          <w:kern w:val="0"/>
          <w:sz w:val="24"/>
          <w:szCs w:val="24"/>
          <w:u w:val="single"/>
        </w:rPr>
        <w:t xml:space="preserve"> </w:t>
      </w:r>
      <w:r>
        <w:rPr>
          <w:rFonts w:hint="eastAsia" w:ascii="宋体" w:hAnsi="宋体" w:cs="宋体"/>
          <w:b/>
          <w:color w:val="auto"/>
          <w:kern w:val="0"/>
          <w:sz w:val="24"/>
          <w:szCs w:val="24"/>
          <w:u w:val="single"/>
          <w:lang w:eastAsia="zh-CN"/>
        </w:rPr>
        <w:t>2022年度云浮市罗定市金鸡镇大岗村等3个村垦造水田项目</w:t>
      </w:r>
      <w:r>
        <w:rPr>
          <w:rFonts w:hint="eastAsia" w:ascii="宋体" w:hAnsi="宋体" w:cs="宋体"/>
          <w:color w:val="auto"/>
          <w:kern w:val="0"/>
          <w:szCs w:val="21"/>
          <w:u w:val="single"/>
        </w:rPr>
        <w:t xml:space="preserve"> </w:t>
      </w:r>
      <w:r>
        <w:rPr>
          <w:rFonts w:hint="eastAsia" w:ascii="宋体" w:hAnsi="宋体" w:eastAsia="宋体" w:cs="宋体"/>
          <w:color w:val="auto"/>
          <w:sz w:val="24"/>
          <w:szCs w:val="24"/>
          <w:highlight w:val="none"/>
        </w:rPr>
        <w:t>招标投标活动。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六、承诺有效期：同投标有效期。</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七、公开类型：向社会公开。</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如本公司违反上述承诺，由此带来的一切法律责任由我方承担。</w:t>
      </w:r>
    </w:p>
    <w:p>
      <w:pPr>
        <w:spacing w:line="360" w:lineRule="auto"/>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承诺人：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（投标人单位名称）</w:t>
      </w:r>
      <w:r>
        <w:rPr>
          <w:rFonts w:hint="eastAsia" w:ascii="宋体" w:hAnsi="宋体" w:eastAsia="宋体" w:cs="宋体"/>
          <w:color w:val="auto"/>
          <w:sz w:val="24"/>
          <w:szCs w:val="24"/>
          <w:highlight w:val="none"/>
        </w:rPr>
        <w:t>（盖章）</w:t>
      </w:r>
    </w:p>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法定代表人（或授权代理人）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（签名或盖章）</w:t>
      </w:r>
    </w:p>
    <w:p>
      <w:pPr>
        <w:spacing w:line="460" w:lineRule="exact"/>
        <w:jc w:val="center"/>
        <w:outlineLvl w:val="1"/>
        <w:rPr>
          <w:rFonts w:hint="eastAsia" w:ascii="宋体" w:hAnsi="宋体"/>
          <w:b/>
          <w:color w:val="auto"/>
          <w:sz w:val="32"/>
          <w:szCs w:val="32"/>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月____日</w:t>
      </w:r>
      <w:r>
        <w:rPr>
          <w:rFonts w:ascii="宋体" w:hAnsi="宋体"/>
          <w:b/>
          <w:color w:val="auto"/>
          <w:sz w:val="28"/>
          <w:szCs w:val="28"/>
        </w:rPr>
        <w:br w:type="page"/>
      </w:r>
      <w:r>
        <w:rPr>
          <w:rFonts w:hint="eastAsia" w:ascii="宋体" w:hAnsi="宋体"/>
          <w:b/>
          <w:color w:val="auto"/>
          <w:sz w:val="32"/>
          <w:szCs w:val="32"/>
        </w:rPr>
        <w:t>五、其 它 材 料</w:t>
      </w:r>
      <w:bookmarkEnd w:id="14"/>
      <w:bookmarkEnd w:id="15"/>
    </w:p>
    <w:p>
      <w:pPr>
        <w:spacing w:line="380" w:lineRule="exact"/>
        <w:jc w:val="left"/>
        <w:outlineLvl w:val="1"/>
        <w:rPr>
          <w:rFonts w:ascii="宋体" w:hAnsi="宋体"/>
          <w:color w:val="auto"/>
          <w:szCs w:val="21"/>
        </w:rPr>
      </w:pPr>
      <w:r>
        <w:rPr>
          <w:rFonts w:hint="eastAsia" w:ascii="宋体" w:hAnsi="宋体"/>
          <w:color w:val="auto"/>
          <w:szCs w:val="21"/>
        </w:rPr>
        <w:t>需要提供的其他投标资料（复印件）：</w:t>
      </w:r>
    </w:p>
    <w:p>
      <w:pPr>
        <w:spacing w:line="380" w:lineRule="exact"/>
        <w:ind w:firstLine="420" w:firstLineChars="200"/>
        <w:outlineLvl w:val="2"/>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rPr>
        <w:t>有效期内的营业执照；</w:t>
      </w:r>
    </w:p>
    <w:p>
      <w:pPr>
        <w:spacing w:line="380" w:lineRule="exact"/>
        <w:ind w:firstLine="420" w:firstLineChars="200"/>
        <w:outlineLvl w:val="2"/>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rPr>
        <w:t>有效期内的资质证书；</w:t>
      </w:r>
    </w:p>
    <w:p>
      <w:pPr>
        <w:spacing w:line="380" w:lineRule="exact"/>
        <w:ind w:firstLine="420" w:firstLineChars="200"/>
        <w:outlineLvl w:val="2"/>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3）</w:t>
      </w:r>
      <w:r>
        <w:rPr>
          <w:rFonts w:hint="eastAsia" w:ascii="宋体" w:hAnsi="宋体"/>
          <w:color w:val="auto"/>
          <w:szCs w:val="21"/>
        </w:rPr>
        <w:t>有效期内的安全生产许可证；</w:t>
      </w:r>
    </w:p>
    <w:p>
      <w:pPr>
        <w:spacing w:line="380" w:lineRule="exact"/>
        <w:ind w:firstLine="420" w:firstLineChars="200"/>
        <w:outlineLvl w:val="2"/>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4）</w:t>
      </w:r>
      <w:r>
        <w:rPr>
          <w:rFonts w:hint="eastAsia" w:ascii="宋体" w:hAnsi="宋体"/>
          <w:bCs/>
          <w:color w:val="auto"/>
          <w:szCs w:val="21"/>
        </w:rPr>
        <w:t>投标人在广东省水利建设市场信用信息平台（</w:t>
      </w:r>
      <w:r>
        <w:rPr>
          <w:rFonts w:ascii="宋体" w:hAnsi="宋体"/>
          <w:bCs/>
          <w:color w:val="auto"/>
          <w:szCs w:val="21"/>
        </w:rPr>
        <w:t>http://210.76.74.108/</w:t>
      </w:r>
      <w:r>
        <w:rPr>
          <w:rFonts w:hint="eastAsia" w:ascii="宋体" w:hAnsi="宋体"/>
          <w:bCs/>
          <w:color w:val="auto"/>
          <w:szCs w:val="21"/>
        </w:rPr>
        <w:t>）的</w:t>
      </w:r>
      <w:r>
        <w:rPr>
          <w:rFonts w:hint="eastAsia" w:ascii="宋体" w:hAnsi="宋体"/>
          <w:color w:val="auto"/>
          <w:szCs w:val="21"/>
        </w:rPr>
        <w:t>包含完整网址</w:t>
      </w:r>
      <w:r>
        <w:rPr>
          <w:rFonts w:hint="eastAsia" w:ascii="宋体" w:hAnsi="宋体"/>
          <w:bCs/>
          <w:color w:val="auto"/>
          <w:szCs w:val="21"/>
        </w:rPr>
        <w:t>网页截图或网页打印件</w:t>
      </w:r>
      <w:r>
        <w:rPr>
          <w:rFonts w:hint="eastAsia" w:ascii="宋体" w:hAnsi="宋体"/>
          <w:color w:val="auto"/>
          <w:szCs w:val="21"/>
        </w:rPr>
        <w:t>；</w:t>
      </w:r>
    </w:p>
    <w:p>
      <w:pPr>
        <w:spacing w:line="380" w:lineRule="exact"/>
        <w:ind w:firstLine="420" w:firstLineChars="200"/>
        <w:outlineLvl w:val="2"/>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5）投标人没有在全国水利建设市场信用信息平台（http://rcpu.cwun.org/）列入失信黑名单或没有在广东省水利建设市场信用信息平台（http://210.76.74.108/）公布的有不良行为记录信息的，</w:t>
      </w:r>
      <w:r>
        <w:rPr>
          <w:rFonts w:hint="eastAsia" w:ascii="宋体" w:hAnsi="宋体"/>
          <w:bCs/>
          <w:color w:val="auto"/>
          <w:szCs w:val="21"/>
        </w:rPr>
        <w:t>须提供在“全国水利建设市场信用信息平台</w:t>
      </w:r>
      <w:r>
        <w:rPr>
          <w:rFonts w:hint="eastAsia" w:ascii="宋体" w:hAnsi="宋体"/>
          <w:bCs/>
          <w:color w:val="auto"/>
          <w:szCs w:val="21"/>
          <w:lang w:eastAsia="zh-CN"/>
        </w:rPr>
        <w:t>或</w:t>
      </w:r>
      <w:r>
        <w:rPr>
          <w:rFonts w:hint="eastAsia" w:ascii="宋体" w:hAnsi="宋体"/>
          <w:color w:val="auto"/>
          <w:szCs w:val="21"/>
          <w:lang w:val="en-US" w:eastAsia="zh-CN"/>
        </w:rPr>
        <w:t>广东省水利建设市场信用信息平台“</w:t>
      </w:r>
      <w:r>
        <w:rPr>
          <w:rFonts w:hint="eastAsia" w:ascii="宋体" w:hAnsi="宋体"/>
          <w:bCs/>
          <w:color w:val="auto"/>
          <w:szCs w:val="21"/>
        </w:rPr>
        <w:t>的包含完整网址网页截图或网页打印件</w:t>
      </w:r>
      <w:r>
        <w:rPr>
          <w:rFonts w:hint="eastAsia" w:ascii="宋体" w:hAnsi="宋体"/>
          <w:color w:val="auto"/>
          <w:szCs w:val="21"/>
        </w:rPr>
        <w:t>；</w:t>
      </w:r>
    </w:p>
    <w:p>
      <w:pPr>
        <w:spacing w:line="380" w:lineRule="exact"/>
        <w:ind w:firstLine="420" w:firstLineChars="200"/>
        <w:outlineLvl w:val="2"/>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6）</w:t>
      </w:r>
      <w:r>
        <w:rPr>
          <w:rFonts w:hint="eastAsia" w:ascii="宋体" w:hAnsi="宋体"/>
          <w:bCs/>
          <w:color w:val="auto"/>
          <w:szCs w:val="21"/>
        </w:rPr>
        <w:t>投标人没有被列入失信被执行人黑名单，须提供在“中国执行信息公开网”（</w:t>
      </w:r>
      <w:r>
        <w:rPr>
          <w:rFonts w:ascii="宋体" w:hAnsi="宋体"/>
          <w:bCs/>
          <w:color w:val="auto"/>
          <w:szCs w:val="21"/>
        </w:rPr>
        <w:t>http://zxgk.court.gov.cn/shixin/</w:t>
      </w:r>
      <w:r>
        <w:rPr>
          <w:rFonts w:hint="eastAsia" w:ascii="宋体" w:hAnsi="宋体"/>
          <w:bCs/>
          <w:color w:val="auto"/>
          <w:szCs w:val="21"/>
        </w:rPr>
        <w:t>）的包含完整网址网页截图或网页打印件</w:t>
      </w:r>
      <w:r>
        <w:rPr>
          <w:rFonts w:hint="eastAsia" w:ascii="宋体" w:hAnsi="宋体"/>
          <w:color w:val="auto"/>
          <w:szCs w:val="21"/>
        </w:rPr>
        <w:t>；</w:t>
      </w:r>
    </w:p>
    <w:p>
      <w:pPr>
        <w:spacing w:line="380" w:lineRule="exact"/>
        <w:ind w:firstLine="420" w:firstLineChars="200"/>
        <w:outlineLvl w:val="2"/>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7）</w:t>
      </w:r>
      <w:r>
        <w:rPr>
          <w:rFonts w:hint="eastAsia" w:ascii="宋体" w:hAnsi="宋体"/>
          <w:bCs/>
          <w:color w:val="auto"/>
          <w:szCs w:val="21"/>
        </w:rPr>
        <w:t>法定代表人：水</w:t>
      </w:r>
      <w:r>
        <w:rPr>
          <w:rFonts w:hint="eastAsia" w:hAnsi="宋体"/>
          <w:bCs/>
          <w:color w:val="auto"/>
          <w:kern w:val="2"/>
          <w:sz w:val="21"/>
          <w:szCs w:val="21"/>
          <w:lang w:val="en-US" w:eastAsia="zh-CN"/>
        </w:rPr>
        <w:t>利</w:t>
      </w:r>
      <w:r>
        <w:rPr>
          <w:rFonts w:hint="eastAsia" w:ascii="宋体" w:hAnsi="宋体"/>
          <w:bCs/>
          <w:color w:val="auto"/>
          <w:szCs w:val="21"/>
        </w:rPr>
        <w:t>行政主管部门颁发的安全生产考核合格证书（即A证）</w:t>
      </w:r>
      <w:r>
        <w:rPr>
          <w:rFonts w:hint="eastAsia" w:ascii="宋体" w:hAnsi="宋体"/>
          <w:color w:val="auto"/>
          <w:szCs w:val="21"/>
        </w:rPr>
        <w:t>；</w:t>
      </w:r>
    </w:p>
    <w:p>
      <w:pPr>
        <w:spacing w:line="380" w:lineRule="exact"/>
        <w:ind w:firstLine="420" w:firstLineChars="200"/>
        <w:outlineLvl w:val="2"/>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8）</w:t>
      </w:r>
      <w:r>
        <w:rPr>
          <w:rFonts w:hint="eastAsia" w:ascii="宋体" w:hAnsi="宋体"/>
          <w:bCs/>
          <w:color w:val="auto"/>
          <w:szCs w:val="21"/>
        </w:rPr>
        <w:t>踏勘现场的有效回执</w:t>
      </w:r>
      <w:r>
        <w:rPr>
          <w:rFonts w:hint="eastAsia" w:ascii="宋体" w:hAnsi="宋体"/>
          <w:color w:val="auto"/>
          <w:szCs w:val="21"/>
        </w:rPr>
        <w:t>；</w:t>
      </w:r>
    </w:p>
    <w:p>
      <w:pPr>
        <w:spacing w:line="380" w:lineRule="exact"/>
        <w:ind w:firstLine="420" w:firstLineChars="200"/>
        <w:outlineLvl w:val="2"/>
        <w:rPr>
          <w:rFonts w:hint="eastAsia" w:ascii="宋体" w:hAnsi="宋体" w:eastAsia="宋体"/>
          <w:color w:val="auto"/>
          <w:szCs w:val="21"/>
          <w:lang w:eastAsia="zh-CN"/>
        </w:rPr>
      </w:pPr>
      <w:r>
        <w:rPr>
          <w:rFonts w:hint="eastAsia" w:ascii="宋体" w:hAnsi="宋体"/>
          <w:color w:val="auto"/>
          <w:szCs w:val="21"/>
          <w:lang w:eastAsia="zh-CN"/>
        </w:rPr>
        <w:t>（</w:t>
      </w:r>
      <w:r>
        <w:rPr>
          <w:rFonts w:hint="eastAsia" w:ascii="宋体" w:hAnsi="宋体"/>
          <w:color w:val="auto"/>
          <w:szCs w:val="21"/>
          <w:lang w:val="en-US" w:eastAsia="zh-CN"/>
        </w:rPr>
        <w:t>9）</w:t>
      </w:r>
      <w:r>
        <w:rPr>
          <w:rFonts w:hint="eastAsia" w:ascii="宋体" w:hAnsi="宋体"/>
          <w:color w:val="auto"/>
          <w:szCs w:val="21"/>
        </w:rPr>
        <w:t>项目负责人</w:t>
      </w:r>
      <w:r>
        <w:rPr>
          <w:rFonts w:hint="eastAsia" w:ascii="宋体" w:hAnsi="宋体" w:cs="宋体"/>
          <w:color w:val="auto"/>
          <w:szCs w:val="21"/>
        </w:rPr>
        <w:t>（项目经理）</w:t>
      </w:r>
      <w:r>
        <w:rPr>
          <w:rFonts w:hint="eastAsia" w:ascii="宋体" w:hAnsi="宋体"/>
          <w:color w:val="auto"/>
          <w:szCs w:val="21"/>
        </w:rPr>
        <w:t>（1人）：须同时具备①广东省内投标人拟派项目负责人（项目经理）须具备水利水电工程专业二级或以上建造师注册证书（广东省外投标人拟派项目负责人（项目经理）须具备水利水电工程专业一级建造师注册证书）；②在“广东省水利建设市场信用信息平台（http://210.76.74.108/）”办理录入的包含完整网址网页截图或网页打印件；③具备水利行政主管部门颁发的安全生产考核合格证（B证）；④招标公告发出前连续</w:t>
      </w:r>
      <w:r>
        <w:rPr>
          <w:rFonts w:hint="eastAsia" w:ascii="宋体" w:hAnsi="宋体"/>
          <w:color w:val="auto"/>
          <w:szCs w:val="21"/>
          <w:lang w:val="en-US" w:eastAsia="zh-CN"/>
        </w:rPr>
        <w:t>3</w:t>
      </w:r>
      <w:r>
        <w:rPr>
          <w:rFonts w:hint="eastAsia" w:ascii="宋体" w:hAnsi="宋体"/>
          <w:color w:val="auto"/>
          <w:szCs w:val="21"/>
        </w:rPr>
        <w:t>个月有效的社保证明；</w:t>
      </w:r>
      <w:r>
        <w:rPr>
          <w:rFonts w:hint="eastAsia" w:ascii="宋体" w:hAnsi="宋体"/>
          <w:color w:val="auto"/>
          <w:szCs w:val="21"/>
          <w:lang w:eastAsia="zh-CN"/>
        </w:rPr>
        <w:t>⑤有效的第二代身份证复印件；</w:t>
      </w:r>
    </w:p>
    <w:p>
      <w:pPr>
        <w:spacing w:line="380" w:lineRule="exact"/>
        <w:ind w:firstLine="420" w:firstLineChars="200"/>
        <w:outlineLvl w:val="2"/>
        <w:rPr>
          <w:rFonts w:hint="eastAsia" w:ascii="宋体" w:hAnsi="宋体" w:eastAsia="宋体"/>
          <w:color w:val="auto"/>
          <w:szCs w:val="21"/>
          <w:lang w:eastAsia="zh-CN"/>
        </w:rPr>
      </w:pPr>
      <w:r>
        <w:rPr>
          <w:rFonts w:hint="eastAsia" w:ascii="宋体" w:hAnsi="宋体"/>
          <w:color w:val="auto"/>
          <w:szCs w:val="21"/>
          <w:lang w:eastAsia="zh-CN"/>
        </w:rPr>
        <w:t>（</w:t>
      </w:r>
      <w:r>
        <w:rPr>
          <w:rFonts w:hint="eastAsia" w:ascii="宋体" w:hAnsi="宋体"/>
          <w:color w:val="auto"/>
          <w:szCs w:val="21"/>
          <w:lang w:val="en-US" w:eastAsia="zh-CN"/>
        </w:rPr>
        <w:t>10）</w:t>
      </w:r>
      <w:r>
        <w:rPr>
          <w:rFonts w:hint="eastAsia" w:ascii="宋体" w:hAnsi="宋体"/>
          <w:color w:val="auto"/>
          <w:szCs w:val="21"/>
        </w:rPr>
        <w:t>项目技术负责人（1人）：须同时具备①水利水电工程类相关专业中级或以上职称；②招标公告发出前连续</w:t>
      </w:r>
      <w:r>
        <w:rPr>
          <w:rFonts w:hint="eastAsia" w:ascii="宋体" w:hAnsi="宋体"/>
          <w:color w:val="auto"/>
          <w:szCs w:val="21"/>
          <w:lang w:val="en-US" w:eastAsia="zh-CN"/>
        </w:rPr>
        <w:t>3</w:t>
      </w:r>
      <w:r>
        <w:rPr>
          <w:rFonts w:hint="eastAsia" w:ascii="宋体" w:hAnsi="宋体"/>
          <w:color w:val="auto"/>
          <w:szCs w:val="21"/>
        </w:rPr>
        <w:t>个月有效的社保证明；</w:t>
      </w:r>
      <w:r>
        <w:rPr>
          <w:rFonts w:hint="eastAsia" w:ascii="宋体" w:hAnsi="宋体"/>
          <w:color w:val="auto"/>
          <w:szCs w:val="21"/>
          <w:lang w:eastAsia="zh-CN"/>
        </w:rPr>
        <w:t>③有效的第二代身份证复印件；</w:t>
      </w:r>
    </w:p>
    <w:p>
      <w:pPr>
        <w:spacing w:line="380" w:lineRule="exact"/>
        <w:ind w:firstLine="420" w:firstLineChars="200"/>
        <w:outlineLvl w:val="2"/>
        <w:rPr>
          <w:rFonts w:ascii="宋体" w:hAnsi="宋体" w:cs="Cambria Math"/>
          <w:color w:val="auto"/>
          <w:szCs w:val="21"/>
        </w:rPr>
      </w:pPr>
      <w:r>
        <w:rPr>
          <w:rFonts w:hint="eastAsia" w:ascii="宋体" w:hAnsi="宋体"/>
          <w:color w:val="auto"/>
          <w:szCs w:val="21"/>
          <w:lang w:eastAsia="zh-CN"/>
        </w:rPr>
        <w:t>（</w:t>
      </w:r>
      <w:r>
        <w:rPr>
          <w:rFonts w:hint="eastAsia" w:ascii="宋体" w:hAnsi="宋体"/>
          <w:color w:val="auto"/>
          <w:szCs w:val="21"/>
          <w:lang w:val="en-US" w:eastAsia="zh-CN"/>
        </w:rPr>
        <w:t>11）</w:t>
      </w:r>
      <w:r>
        <w:rPr>
          <w:rFonts w:hint="eastAsia" w:ascii="宋体" w:hAnsi="宋体" w:cs="Cambria Math"/>
          <w:bCs/>
          <w:color w:val="auto"/>
          <w:szCs w:val="21"/>
          <w:lang w:bidi="mn-Mong-CN"/>
        </w:rPr>
        <w:t>水利造价工程师</w:t>
      </w:r>
      <w:r>
        <w:rPr>
          <w:rFonts w:hint="eastAsia" w:ascii="宋体" w:hAnsi="宋体" w:cs="Cambria Math"/>
          <w:color w:val="auto"/>
          <w:szCs w:val="21"/>
          <w:lang w:bidi="mn-Mong-CN"/>
        </w:rPr>
        <w:t>（1人）：须同时具备①水</w:t>
      </w:r>
      <w:r>
        <w:rPr>
          <w:rFonts w:hint="eastAsia" w:ascii="宋体" w:hAnsi="宋体" w:cs="Cambria Math"/>
          <w:bCs/>
          <w:color w:val="auto"/>
          <w:szCs w:val="21"/>
          <w:lang w:bidi="mn-Mong-CN"/>
        </w:rPr>
        <w:t>利相关行业主管部门（或中国水利工程协会）核发的相应的资格证书</w:t>
      </w:r>
      <w:r>
        <w:rPr>
          <w:rFonts w:hint="eastAsia" w:ascii="宋体" w:hAnsi="宋体" w:cs="Cambria Math"/>
          <w:bCs/>
          <w:color w:val="auto"/>
          <w:szCs w:val="21"/>
          <w:lang w:eastAsia="zh-CN" w:bidi="mn-Mong-CN"/>
        </w:rPr>
        <w:t>；</w:t>
      </w:r>
      <w:r>
        <w:rPr>
          <w:rFonts w:hint="eastAsia" w:ascii="宋体" w:hAnsi="宋体" w:cs="Cambria Math"/>
          <w:color w:val="auto"/>
          <w:szCs w:val="21"/>
          <w:lang w:bidi="mn-Mong-CN"/>
        </w:rPr>
        <w:t>②</w:t>
      </w:r>
      <w:r>
        <w:rPr>
          <w:rFonts w:hint="eastAsia" w:ascii="宋体" w:hAnsi="宋体"/>
          <w:color w:val="auto"/>
          <w:szCs w:val="21"/>
        </w:rPr>
        <w:t>招标公告发出前连续</w:t>
      </w:r>
      <w:r>
        <w:rPr>
          <w:rFonts w:hint="eastAsia" w:ascii="宋体" w:hAnsi="宋体"/>
          <w:color w:val="auto"/>
          <w:szCs w:val="21"/>
          <w:lang w:val="en-US" w:eastAsia="zh-CN"/>
        </w:rPr>
        <w:t>3</w:t>
      </w:r>
      <w:r>
        <w:rPr>
          <w:rFonts w:hint="eastAsia" w:ascii="宋体" w:hAnsi="宋体"/>
          <w:color w:val="auto"/>
          <w:szCs w:val="21"/>
        </w:rPr>
        <w:t>个月有效的社保证明</w:t>
      </w:r>
      <w:r>
        <w:rPr>
          <w:rFonts w:hint="eastAsia" w:ascii="宋体" w:hAnsi="宋体" w:cs="Cambria Math"/>
          <w:color w:val="auto"/>
          <w:szCs w:val="21"/>
          <w:lang w:bidi="mn-Mong-CN"/>
        </w:rPr>
        <w:t>；</w:t>
      </w:r>
      <w:r>
        <w:rPr>
          <w:rFonts w:hint="eastAsia" w:ascii="宋体" w:hAnsi="宋体"/>
          <w:color w:val="auto"/>
          <w:szCs w:val="21"/>
          <w:lang w:eastAsia="zh-CN"/>
        </w:rPr>
        <w:t>③有效的第二代身份证复印件；</w:t>
      </w:r>
    </w:p>
    <w:p>
      <w:pPr>
        <w:spacing w:line="380" w:lineRule="exact"/>
        <w:ind w:firstLine="420" w:firstLineChars="200"/>
        <w:outlineLvl w:val="2"/>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12）</w:t>
      </w:r>
      <w:r>
        <w:rPr>
          <w:rFonts w:hint="eastAsia" w:ascii="宋体" w:hAnsi="宋体"/>
          <w:bCs/>
          <w:color w:val="auto"/>
          <w:szCs w:val="21"/>
        </w:rPr>
        <w:t>安全员（1人）：须</w:t>
      </w:r>
      <w:r>
        <w:rPr>
          <w:rFonts w:hint="eastAsia" w:ascii="宋体" w:hAnsi="宋体"/>
          <w:color w:val="auto"/>
          <w:szCs w:val="21"/>
        </w:rPr>
        <w:t>同时具备①有效的</w:t>
      </w:r>
      <w:r>
        <w:rPr>
          <w:rFonts w:hint="eastAsia" w:ascii="宋体" w:hAnsi="宋体"/>
          <w:bCs/>
          <w:color w:val="auto"/>
          <w:szCs w:val="21"/>
        </w:rPr>
        <w:t>全国水利水电工程施工现场管理人员培训合格证书或全国水利工程施工管理岗位培训合格证书；</w:t>
      </w:r>
      <w:r>
        <w:rPr>
          <w:rFonts w:hint="eastAsia" w:ascii="宋体" w:hAnsi="宋体"/>
          <w:color w:val="auto"/>
          <w:szCs w:val="21"/>
        </w:rPr>
        <w:t>②</w:t>
      </w:r>
      <w:r>
        <w:rPr>
          <w:rFonts w:hint="eastAsia" w:ascii="宋体" w:hAnsi="宋体"/>
          <w:bCs/>
          <w:color w:val="auto"/>
          <w:szCs w:val="21"/>
        </w:rPr>
        <w:t>水利行政主管部门颁发有效的安全员安全生产考核合格证书（即C证）；③</w:t>
      </w:r>
      <w:r>
        <w:rPr>
          <w:rFonts w:hint="eastAsia" w:ascii="宋体" w:hAnsi="宋体"/>
          <w:color w:val="auto"/>
          <w:szCs w:val="21"/>
        </w:rPr>
        <w:t>招标公告发出前连续</w:t>
      </w:r>
      <w:r>
        <w:rPr>
          <w:rFonts w:hint="eastAsia" w:ascii="宋体" w:hAnsi="宋体"/>
          <w:color w:val="auto"/>
          <w:szCs w:val="21"/>
          <w:lang w:val="en-US" w:eastAsia="zh-CN"/>
        </w:rPr>
        <w:t>3</w:t>
      </w:r>
      <w:r>
        <w:rPr>
          <w:rFonts w:hint="eastAsia" w:ascii="宋体" w:hAnsi="宋体"/>
          <w:color w:val="auto"/>
          <w:szCs w:val="21"/>
        </w:rPr>
        <w:t>个月有效的社保证明；</w:t>
      </w:r>
      <w:r>
        <w:rPr>
          <w:rFonts w:hint="eastAsia" w:ascii="宋体" w:hAnsi="宋体"/>
          <w:color w:val="auto"/>
          <w:szCs w:val="21"/>
          <w:lang w:eastAsia="zh-CN"/>
        </w:rPr>
        <w:t>④有效的第二代身份证复印件；</w:t>
      </w:r>
    </w:p>
    <w:p>
      <w:pPr>
        <w:spacing w:line="380" w:lineRule="exact"/>
        <w:ind w:firstLine="420" w:firstLineChars="200"/>
        <w:outlineLvl w:val="2"/>
        <w:rPr>
          <w:rFonts w:hint="eastAsia" w:ascii="宋体" w:hAnsi="宋体"/>
          <w:color w:val="auto"/>
          <w:szCs w:val="21"/>
          <w:lang w:eastAsia="zh-CN"/>
        </w:rPr>
      </w:pPr>
      <w:r>
        <w:rPr>
          <w:rFonts w:hint="eastAsia" w:ascii="宋体" w:hAnsi="宋体"/>
          <w:color w:val="auto"/>
          <w:szCs w:val="21"/>
          <w:lang w:eastAsia="zh-CN"/>
        </w:rPr>
        <w:t>（</w:t>
      </w:r>
      <w:r>
        <w:rPr>
          <w:rFonts w:hint="eastAsia" w:ascii="宋体" w:hAnsi="宋体"/>
          <w:color w:val="auto"/>
          <w:szCs w:val="21"/>
          <w:lang w:val="en-US" w:eastAsia="zh-CN"/>
        </w:rPr>
        <w:t>13）</w:t>
      </w:r>
      <w:r>
        <w:rPr>
          <w:rFonts w:hint="eastAsia" w:ascii="宋体" w:hAnsi="宋体"/>
          <w:color w:val="auto"/>
          <w:szCs w:val="21"/>
        </w:rPr>
        <w:t>施工员（1人）、质检员（1人）、材料员（1人）、资料员（1人）须同时具备有效的①有效的</w:t>
      </w:r>
      <w:r>
        <w:rPr>
          <w:rFonts w:hint="eastAsia" w:ascii="宋体" w:hAnsi="宋体"/>
          <w:bCs/>
          <w:color w:val="auto"/>
          <w:szCs w:val="21"/>
        </w:rPr>
        <w:t>全国水利水电工程施工现场管理人员培训合格证书或全国水利工程施工管理岗位培训合格证书；</w:t>
      </w:r>
      <w:r>
        <w:rPr>
          <w:rFonts w:hint="eastAsia" w:ascii="宋体" w:hAnsi="宋体"/>
          <w:color w:val="auto"/>
          <w:szCs w:val="21"/>
        </w:rPr>
        <w:t>②招标公告发出前连续</w:t>
      </w:r>
      <w:r>
        <w:rPr>
          <w:rFonts w:hint="eastAsia" w:ascii="宋体" w:hAnsi="宋体"/>
          <w:color w:val="auto"/>
          <w:szCs w:val="21"/>
          <w:lang w:val="en-US" w:eastAsia="zh-CN"/>
        </w:rPr>
        <w:t>3</w:t>
      </w:r>
      <w:r>
        <w:rPr>
          <w:rFonts w:hint="eastAsia" w:ascii="宋体" w:hAnsi="宋体"/>
          <w:color w:val="auto"/>
          <w:szCs w:val="21"/>
        </w:rPr>
        <w:t>个月有效的社保证明；</w:t>
      </w:r>
      <w:r>
        <w:rPr>
          <w:rFonts w:hint="eastAsia" w:ascii="宋体" w:hAnsi="宋体"/>
          <w:color w:val="auto"/>
          <w:szCs w:val="21"/>
          <w:lang w:eastAsia="zh-CN"/>
        </w:rPr>
        <w:t>③有效的第二代身份证复印件；</w:t>
      </w:r>
    </w:p>
    <w:p>
      <w:pPr>
        <w:spacing w:line="380" w:lineRule="exact"/>
        <w:ind w:firstLine="420" w:firstLineChars="200"/>
        <w:outlineLvl w:val="2"/>
        <w:rPr>
          <w:rFonts w:hint="eastAsia" w:ascii="宋体" w:hAnsi="宋体" w:eastAsia="宋体" w:cs="Times New Roman"/>
          <w:color w:val="auto"/>
          <w:szCs w:val="21"/>
        </w:rPr>
      </w:pPr>
      <w:r>
        <w:rPr>
          <w:rFonts w:hint="eastAsia" w:ascii="宋体" w:hAnsi="宋体" w:eastAsia="宋体" w:cs="Times New Roman"/>
          <w:color w:val="auto"/>
          <w:szCs w:val="21"/>
        </w:rPr>
        <w:t>【注：（1）社保证明材料查询时间的近</w:t>
      </w:r>
      <w:r>
        <w:rPr>
          <w:rFonts w:hint="eastAsia" w:ascii="宋体" w:hAnsi="宋体" w:eastAsia="宋体" w:cs="Times New Roman"/>
          <w:color w:val="auto"/>
          <w:szCs w:val="21"/>
          <w:lang w:val="en-US" w:eastAsia="zh-CN"/>
        </w:rPr>
        <w:t>3</w:t>
      </w:r>
      <w:r>
        <w:rPr>
          <w:rFonts w:hint="eastAsia" w:ascii="宋体" w:hAnsi="宋体" w:eastAsia="宋体" w:cs="Times New Roman"/>
          <w:color w:val="auto"/>
          <w:szCs w:val="21"/>
        </w:rPr>
        <w:t>个月指：2022年</w:t>
      </w:r>
      <w:r>
        <w:rPr>
          <w:rFonts w:hint="eastAsia" w:ascii="宋体" w:hAnsi="宋体" w:eastAsia="宋体" w:cs="Times New Roman"/>
          <w:color w:val="auto"/>
          <w:szCs w:val="21"/>
          <w:lang w:val="en-US" w:eastAsia="zh-CN"/>
        </w:rPr>
        <w:t>6</w:t>
      </w:r>
      <w:r>
        <w:rPr>
          <w:rFonts w:hint="eastAsia" w:ascii="宋体" w:hAnsi="宋体" w:eastAsia="宋体" w:cs="Times New Roman"/>
          <w:color w:val="auto"/>
          <w:szCs w:val="21"/>
        </w:rPr>
        <w:t>月至2022年8月。如社保证明为公司花名册样式的，则须标注本项目投入人员的对应社保证明。（2）关于拟投入人员的社保要求：本项目社保缴纳期限包含疫情期，若当地政府部门允许企业在疫情期间缓缴社会保险费且投标人未缴纳的，投标人可提供当地政府部门允许缓缴社保的相关文件作为缴纳社保的证明。确定中标人后，招标人将采取有效措施，核实后续中标人管理团队的社保补缴情况。】</w:t>
      </w:r>
    </w:p>
    <w:p>
      <w:pPr>
        <w:spacing w:line="380" w:lineRule="exact"/>
        <w:ind w:firstLine="420" w:firstLineChars="200"/>
        <w:outlineLvl w:val="2"/>
        <w:rPr>
          <w:rFonts w:ascii="宋体" w:hAnsi="宋体" w:cs="Cambria Math"/>
          <w:color w:val="auto"/>
          <w:szCs w:val="21"/>
        </w:rPr>
      </w:pPr>
      <w:r>
        <w:rPr>
          <w:rFonts w:hint="eastAsia" w:ascii="宋体" w:hAnsi="宋体"/>
          <w:color w:val="auto"/>
          <w:szCs w:val="21"/>
          <w:lang w:eastAsia="zh-CN"/>
        </w:rPr>
        <w:t>（</w:t>
      </w:r>
      <w:r>
        <w:rPr>
          <w:rFonts w:hint="eastAsia" w:ascii="宋体" w:hAnsi="宋体"/>
          <w:color w:val="auto"/>
          <w:szCs w:val="21"/>
          <w:lang w:val="en-US" w:eastAsia="zh-CN"/>
        </w:rPr>
        <w:t>14）</w:t>
      </w:r>
      <w:r>
        <w:rPr>
          <w:rFonts w:hint="eastAsia" w:ascii="宋体" w:hAnsi="宋体"/>
          <w:color w:val="auto"/>
          <w:szCs w:val="21"/>
        </w:rPr>
        <w:t>投标保证金的相关凭证；</w:t>
      </w:r>
    </w:p>
    <w:p>
      <w:pPr>
        <w:spacing w:line="380" w:lineRule="exact"/>
        <w:ind w:firstLine="420" w:firstLineChars="200"/>
        <w:rPr>
          <w:rFonts w:hint="eastAsia" w:ascii="宋体" w:hAnsi="宋体" w:cs="Cambria Math"/>
          <w:color w:val="auto"/>
          <w:szCs w:val="21"/>
          <w:lang w:eastAsia="zh-CN"/>
        </w:rPr>
      </w:pPr>
      <w:r>
        <w:rPr>
          <w:rFonts w:hint="eastAsia" w:ascii="宋体" w:hAnsi="宋体"/>
          <w:color w:val="auto"/>
          <w:szCs w:val="21"/>
          <w:lang w:eastAsia="zh-CN"/>
        </w:rPr>
        <w:t>（</w:t>
      </w:r>
      <w:r>
        <w:rPr>
          <w:rFonts w:hint="eastAsia" w:ascii="宋体" w:hAnsi="宋体"/>
          <w:color w:val="auto"/>
          <w:szCs w:val="21"/>
          <w:lang w:val="en-US" w:eastAsia="zh-CN"/>
        </w:rPr>
        <w:t>15）</w:t>
      </w:r>
      <w:r>
        <w:rPr>
          <w:rFonts w:hint="eastAsia" w:ascii="宋体" w:hAnsi="宋体" w:cs="Cambria Math"/>
          <w:color w:val="auto"/>
          <w:szCs w:val="21"/>
        </w:rPr>
        <w:t>投标人开户许可证复印件或银行出具基本账户证明</w:t>
      </w:r>
      <w:r>
        <w:rPr>
          <w:rFonts w:hint="eastAsia" w:ascii="宋体" w:hAnsi="宋体" w:cs="Cambria Math"/>
          <w:color w:val="auto"/>
          <w:szCs w:val="21"/>
          <w:lang w:eastAsia="zh-CN"/>
        </w:rPr>
        <w:t>；</w:t>
      </w:r>
    </w:p>
    <w:p>
      <w:pPr>
        <w:spacing w:line="380" w:lineRule="exact"/>
        <w:ind w:firstLine="420" w:firstLineChars="200"/>
        <w:rPr>
          <w:rFonts w:hint="eastAsia" w:ascii="宋体" w:hAnsi="宋体" w:cs="Cambria Math"/>
          <w:color w:val="auto"/>
          <w:szCs w:val="21"/>
          <w:lang w:val="en-US" w:eastAsia="zh-CN"/>
        </w:rPr>
      </w:pPr>
      <w:r>
        <w:rPr>
          <w:rFonts w:hint="eastAsia" w:ascii="宋体" w:hAnsi="宋体" w:cs="Cambria Math"/>
          <w:color w:val="auto"/>
          <w:szCs w:val="21"/>
          <w:lang w:eastAsia="zh-CN"/>
        </w:rPr>
        <w:t>（</w:t>
      </w:r>
      <w:r>
        <w:rPr>
          <w:rFonts w:hint="eastAsia" w:ascii="宋体" w:hAnsi="宋体" w:cs="Cambria Math"/>
          <w:color w:val="auto"/>
          <w:szCs w:val="21"/>
          <w:lang w:val="en-US" w:eastAsia="zh-CN"/>
        </w:rPr>
        <w:t>16）投标人近3年内（从发布招标公告当日往前顺推三年）不得发生以下情况：①在处罚有效期内的重大工程质量问题，或在处罚有效期内的重大安全事故，或在处罚有效期内的围标串标，或在处罚有效期内的骗取中标，或在处罚有效期内的提供虚假投标材料，或在处罚有效期内的严重违约等违法违纪行为（严重违约情况、重大工程质量问题均以司法仲裁机构或行政主管部门等出具的认定文件为准）；②被建设行政主管部门明令取消、暂停、禁止参与投标且在处罚有效期内。【特别提示：投标人无论在何地受到处罚，只要在处罚期内，投标人如被查实有以上违法违纪行为的，除投标按无效处理外，其投标行为还须按“提供虚假投标材料”上报相关的建设行政主管部门，并不予退还本项目的投标保证金】</w:t>
      </w:r>
      <w:r>
        <w:rPr>
          <w:rFonts w:hint="eastAsia" w:ascii="宋体" w:hAnsi="宋体" w:cs="宋体"/>
          <w:color w:val="auto"/>
          <w:szCs w:val="21"/>
          <w:highlight w:val="none"/>
        </w:rPr>
        <w:t>（提供承诺书，格式自拟）</w:t>
      </w:r>
      <w:r>
        <w:rPr>
          <w:rFonts w:hint="eastAsia" w:ascii="宋体" w:hAnsi="宋体" w:cs="Cambria Math"/>
          <w:color w:val="auto"/>
          <w:szCs w:val="21"/>
          <w:lang w:val="en-US" w:eastAsia="zh-CN"/>
        </w:rPr>
        <w:t>；</w:t>
      </w:r>
    </w:p>
    <w:p>
      <w:pPr>
        <w:spacing w:line="380" w:lineRule="exact"/>
        <w:ind w:firstLine="420" w:firstLineChars="200"/>
        <w:rPr>
          <w:rFonts w:ascii="宋体" w:hAnsi="宋体"/>
          <w:color w:val="auto"/>
          <w:szCs w:val="21"/>
        </w:rPr>
      </w:pPr>
      <w:r>
        <w:rPr>
          <w:rFonts w:hint="eastAsia" w:ascii="宋体" w:hAnsi="宋体" w:cs="Cambria Math"/>
          <w:color w:val="auto"/>
          <w:szCs w:val="21"/>
          <w:lang w:val="en-US" w:eastAsia="zh-CN"/>
        </w:rPr>
        <w:t>（17）投标人没有处于责令停业，财产被接管、冻结，破产状况等</w:t>
      </w:r>
      <w:r>
        <w:rPr>
          <w:rFonts w:hint="eastAsia" w:ascii="宋体" w:hAnsi="宋体" w:cs="宋体"/>
          <w:color w:val="auto"/>
          <w:szCs w:val="21"/>
          <w:highlight w:val="none"/>
        </w:rPr>
        <w:t>（提供承诺书，格式自拟）</w:t>
      </w:r>
      <w:r>
        <w:rPr>
          <w:rFonts w:hint="eastAsia" w:ascii="宋体" w:hAnsi="宋体" w:cs="Cambria Math"/>
          <w:color w:val="auto"/>
          <w:szCs w:val="21"/>
        </w:rPr>
        <w:t>；</w:t>
      </w:r>
    </w:p>
    <w:p>
      <w:pPr>
        <w:spacing w:line="380" w:lineRule="exact"/>
        <w:ind w:firstLine="420" w:firstLineChars="200"/>
        <w:outlineLvl w:val="2"/>
        <w:rPr>
          <w:rFonts w:ascii="宋体" w:hAnsi="宋体" w:cs="宋体"/>
          <w:color w:val="auto"/>
          <w:kern w:val="0"/>
          <w:szCs w:val="21"/>
        </w:rPr>
      </w:pPr>
      <w:r>
        <w:rPr>
          <w:rFonts w:hint="eastAsia" w:ascii="宋体" w:hAnsi="宋体"/>
          <w:color w:val="auto"/>
          <w:szCs w:val="21"/>
          <w:lang w:eastAsia="zh-CN"/>
        </w:rPr>
        <w:t>（</w:t>
      </w:r>
      <w:r>
        <w:rPr>
          <w:rFonts w:hint="eastAsia" w:ascii="宋体" w:hAnsi="宋体"/>
          <w:color w:val="auto"/>
          <w:szCs w:val="21"/>
          <w:lang w:val="en-US" w:eastAsia="zh-CN"/>
        </w:rPr>
        <w:t>18）</w:t>
      </w:r>
      <w:r>
        <w:rPr>
          <w:rFonts w:hint="eastAsia" w:ascii="宋体" w:hAnsi="宋体" w:cs="Cambria Math"/>
          <w:color w:val="auto"/>
          <w:szCs w:val="21"/>
        </w:rPr>
        <w:t>投标人认为需要提交的其他资料</w:t>
      </w:r>
      <w:r>
        <w:rPr>
          <w:rFonts w:hint="eastAsia" w:ascii="宋体" w:hAnsi="宋体" w:cs="宋体"/>
          <w:color w:val="auto"/>
          <w:kern w:val="0"/>
          <w:szCs w:val="21"/>
        </w:rPr>
        <w:t>。</w:t>
      </w:r>
    </w:p>
    <w:p>
      <w:pPr>
        <w:spacing w:line="380" w:lineRule="exact"/>
        <w:ind w:firstLine="420" w:firstLineChars="200"/>
        <w:outlineLvl w:val="2"/>
        <w:rPr>
          <w:rFonts w:ascii="宋体" w:hAnsi="宋体" w:cs="Cambria Math"/>
          <w:color w:val="auto"/>
          <w:szCs w:val="21"/>
        </w:rPr>
      </w:pPr>
      <w:r>
        <w:rPr>
          <w:rFonts w:ascii="宋体" w:hAnsi="宋体" w:cs="宋体"/>
          <w:color w:val="auto"/>
          <w:kern w:val="0"/>
          <w:szCs w:val="21"/>
        </w:rPr>
        <w:br w:type="page"/>
      </w:r>
    </w:p>
    <w:p>
      <w:pPr>
        <w:tabs>
          <w:tab w:val="center" w:pos="4252"/>
        </w:tabs>
        <w:rPr>
          <w:rFonts w:ascii="宋体" w:hAnsi="宋体"/>
          <w:b/>
          <w:color w:val="auto"/>
          <w:sz w:val="32"/>
          <w:szCs w:val="32"/>
        </w:rPr>
      </w:pPr>
    </w:p>
    <w:tbl>
      <w:tblPr>
        <w:tblStyle w:val="6"/>
        <w:tblW w:w="0" w:type="auto"/>
        <w:tblInd w:w="70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9"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b/>
                <w:color w:val="auto"/>
                <w:sz w:val="48"/>
              </w:rPr>
            </w:pPr>
            <w:r>
              <w:rPr>
                <w:rFonts w:hint="eastAsia" w:ascii="宋体" w:hAnsi="宋体"/>
                <w:b/>
                <w:bCs/>
                <w:color w:val="auto"/>
                <w:sz w:val="36"/>
              </w:rPr>
              <w:t>正本或副本</w:t>
            </w:r>
          </w:p>
        </w:tc>
      </w:tr>
    </w:tbl>
    <w:p>
      <w:pPr>
        <w:tabs>
          <w:tab w:val="center" w:pos="4252"/>
        </w:tabs>
        <w:rPr>
          <w:rFonts w:ascii="宋体" w:hAnsi="宋体"/>
          <w:b/>
          <w:color w:val="auto"/>
          <w:sz w:val="32"/>
          <w:szCs w:val="32"/>
        </w:rPr>
      </w:pPr>
      <w:r>
        <w:rPr>
          <w:rFonts w:ascii="宋体" w:hAnsi="宋体"/>
          <w:b/>
          <w:color w:val="auto"/>
          <w:sz w:val="32"/>
          <w:szCs w:val="32"/>
        </w:rPr>
        <w:tab/>
      </w:r>
    </w:p>
    <w:p>
      <w:pPr>
        <w:tabs>
          <w:tab w:val="center" w:pos="4252"/>
        </w:tabs>
        <w:rPr>
          <w:rFonts w:ascii="宋体" w:hAnsi="宋体"/>
          <w:b/>
          <w:color w:val="auto"/>
          <w:sz w:val="32"/>
          <w:szCs w:val="32"/>
        </w:rPr>
      </w:pPr>
    </w:p>
    <w:p>
      <w:pPr>
        <w:spacing w:line="360" w:lineRule="auto"/>
        <w:jc w:val="center"/>
        <w:rPr>
          <w:rFonts w:hint="eastAsia" w:ascii="宋体" w:hAnsi="宋体" w:eastAsia="宋体"/>
          <w:b/>
          <w:color w:val="auto"/>
          <w:sz w:val="32"/>
          <w:szCs w:val="32"/>
          <w:lang w:val="en-US" w:eastAsia="zh-CN"/>
        </w:rPr>
      </w:pPr>
      <w:r>
        <w:rPr>
          <w:rFonts w:hint="eastAsia" w:ascii="宋体" w:hAnsi="宋体" w:eastAsia="宋体"/>
          <w:b/>
          <w:color w:val="auto"/>
          <w:sz w:val="44"/>
          <w:szCs w:val="44"/>
          <w:lang w:eastAsia="zh-CN"/>
        </w:rPr>
        <w:t>2022年度云浮市罗定市金鸡镇大岗村等3个村垦造水田项目</w:t>
      </w:r>
    </w:p>
    <w:p>
      <w:pPr>
        <w:pStyle w:val="4"/>
        <w:overflowPunct w:val="0"/>
        <w:autoSpaceDE w:val="0"/>
        <w:autoSpaceDN w:val="0"/>
        <w:adjustRightInd w:val="0"/>
        <w:snapToGrid w:val="0"/>
        <w:spacing w:line="480" w:lineRule="auto"/>
        <w:jc w:val="center"/>
        <w:rPr>
          <w:rFonts w:hint="eastAsia" w:hAnsi="宋体" w:eastAsia="宋体"/>
          <w:b/>
          <w:color w:val="auto"/>
          <w:sz w:val="44"/>
          <w:szCs w:val="44"/>
          <w:lang w:eastAsia="zh-CN"/>
        </w:rPr>
      </w:pPr>
    </w:p>
    <w:p>
      <w:pPr>
        <w:pStyle w:val="5"/>
        <w:rPr>
          <w:rFonts w:hint="eastAsia"/>
          <w:color w:val="auto"/>
          <w:lang w:eastAsia="zh-CN"/>
        </w:rPr>
      </w:pPr>
    </w:p>
    <w:p>
      <w:pPr>
        <w:pStyle w:val="4"/>
        <w:overflowPunct w:val="0"/>
        <w:autoSpaceDE w:val="0"/>
        <w:autoSpaceDN w:val="0"/>
        <w:adjustRightInd w:val="0"/>
        <w:snapToGrid w:val="0"/>
        <w:jc w:val="center"/>
        <w:rPr>
          <w:rFonts w:hint="eastAsia" w:hAnsi="宋体"/>
          <w:b/>
          <w:color w:val="auto"/>
          <w:szCs w:val="21"/>
        </w:rPr>
      </w:pPr>
    </w:p>
    <w:p>
      <w:pPr>
        <w:pStyle w:val="4"/>
        <w:overflowPunct w:val="0"/>
        <w:autoSpaceDE w:val="0"/>
        <w:autoSpaceDN w:val="0"/>
        <w:adjustRightInd w:val="0"/>
        <w:snapToGrid w:val="0"/>
        <w:jc w:val="center"/>
        <w:rPr>
          <w:rFonts w:hint="eastAsia" w:hAnsi="宋体" w:eastAsia="宋体"/>
          <w:b/>
          <w:color w:val="auto"/>
          <w:sz w:val="30"/>
          <w:szCs w:val="30"/>
          <w:lang w:eastAsia="zh-CN"/>
        </w:rPr>
      </w:pPr>
    </w:p>
    <w:p>
      <w:pPr>
        <w:pStyle w:val="4"/>
        <w:overflowPunct w:val="0"/>
        <w:autoSpaceDE w:val="0"/>
        <w:autoSpaceDN w:val="0"/>
        <w:adjustRightInd w:val="0"/>
        <w:snapToGrid w:val="0"/>
        <w:jc w:val="center"/>
        <w:rPr>
          <w:rFonts w:hAnsi="宋体"/>
          <w:b/>
          <w:color w:val="auto"/>
          <w:sz w:val="72"/>
        </w:rPr>
      </w:pPr>
    </w:p>
    <w:p>
      <w:pPr>
        <w:pStyle w:val="4"/>
        <w:overflowPunct w:val="0"/>
        <w:autoSpaceDE w:val="0"/>
        <w:autoSpaceDN w:val="0"/>
        <w:adjustRightInd w:val="0"/>
        <w:snapToGrid w:val="0"/>
        <w:jc w:val="center"/>
        <w:rPr>
          <w:rFonts w:hint="eastAsia" w:hAnsi="宋体"/>
          <w:b/>
          <w:color w:val="auto"/>
          <w:sz w:val="72"/>
        </w:rPr>
      </w:pPr>
      <w:r>
        <w:rPr>
          <w:rFonts w:hint="eastAsia" w:hAnsi="宋体"/>
          <w:b/>
          <w:color w:val="auto"/>
          <w:sz w:val="72"/>
        </w:rPr>
        <w:t>投标文件</w:t>
      </w:r>
    </w:p>
    <w:p>
      <w:pPr>
        <w:pStyle w:val="4"/>
        <w:overflowPunct w:val="0"/>
        <w:autoSpaceDE w:val="0"/>
        <w:autoSpaceDN w:val="0"/>
        <w:adjustRightInd w:val="0"/>
        <w:snapToGrid w:val="0"/>
        <w:jc w:val="center"/>
        <w:rPr>
          <w:rFonts w:hAnsi="宋体"/>
          <w:b/>
          <w:color w:val="auto"/>
          <w:sz w:val="72"/>
        </w:rPr>
      </w:pPr>
    </w:p>
    <w:p>
      <w:pPr>
        <w:pStyle w:val="4"/>
        <w:overflowPunct w:val="0"/>
        <w:autoSpaceDE w:val="0"/>
        <w:autoSpaceDN w:val="0"/>
        <w:adjustRightInd w:val="0"/>
        <w:snapToGrid w:val="0"/>
        <w:jc w:val="center"/>
        <w:rPr>
          <w:rFonts w:hAnsi="宋体"/>
          <w:b/>
          <w:color w:val="auto"/>
          <w:sz w:val="44"/>
          <w:szCs w:val="44"/>
        </w:rPr>
      </w:pPr>
      <w:r>
        <w:rPr>
          <w:rFonts w:hAnsi="宋体"/>
          <w:b/>
          <w:color w:val="auto"/>
          <w:sz w:val="44"/>
          <w:szCs w:val="44"/>
        </w:rPr>
        <w:t>（</w:t>
      </w:r>
      <w:r>
        <w:rPr>
          <w:rFonts w:hint="eastAsia" w:hAnsi="宋体"/>
          <w:b/>
          <w:color w:val="auto"/>
          <w:sz w:val="44"/>
          <w:szCs w:val="44"/>
        </w:rPr>
        <w:t>第二册：技术文件</w:t>
      </w:r>
      <w:r>
        <w:rPr>
          <w:rFonts w:hAnsi="宋体"/>
          <w:b/>
          <w:color w:val="auto"/>
          <w:sz w:val="44"/>
          <w:szCs w:val="44"/>
        </w:rPr>
        <w:t>）</w:t>
      </w:r>
    </w:p>
    <w:p>
      <w:pPr>
        <w:pStyle w:val="4"/>
        <w:overflowPunct w:val="0"/>
        <w:autoSpaceDE w:val="0"/>
        <w:autoSpaceDN w:val="0"/>
        <w:adjustRightInd w:val="0"/>
        <w:snapToGrid w:val="0"/>
        <w:jc w:val="center"/>
        <w:rPr>
          <w:rFonts w:hAnsi="宋体"/>
          <w:b/>
          <w:color w:val="auto"/>
          <w:sz w:val="36"/>
          <w:szCs w:val="36"/>
        </w:rPr>
      </w:pPr>
    </w:p>
    <w:p>
      <w:pPr>
        <w:pStyle w:val="4"/>
        <w:overflowPunct w:val="0"/>
        <w:autoSpaceDE w:val="0"/>
        <w:autoSpaceDN w:val="0"/>
        <w:adjustRightInd w:val="0"/>
        <w:snapToGrid w:val="0"/>
        <w:jc w:val="center"/>
        <w:rPr>
          <w:rFonts w:hAnsi="宋体"/>
          <w:b/>
          <w:color w:val="auto"/>
          <w:szCs w:val="21"/>
        </w:rPr>
      </w:pPr>
    </w:p>
    <w:p>
      <w:pPr>
        <w:pStyle w:val="4"/>
        <w:overflowPunct w:val="0"/>
        <w:autoSpaceDE w:val="0"/>
        <w:autoSpaceDN w:val="0"/>
        <w:adjustRightInd w:val="0"/>
        <w:snapToGrid w:val="0"/>
        <w:jc w:val="center"/>
        <w:rPr>
          <w:rFonts w:hAnsi="宋体"/>
          <w:b/>
          <w:color w:val="auto"/>
          <w:sz w:val="28"/>
        </w:rPr>
      </w:pPr>
    </w:p>
    <w:p>
      <w:pPr>
        <w:pStyle w:val="4"/>
        <w:overflowPunct w:val="0"/>
        <w:autoSpaceDE w:val="0"/>
        <w:autoSpaceDN w:val="0"/>
        <w:adjustRightInd w:val="0"/>
        <w:snapToGrid w:val="0"/>
        <w:ind w:firstLine="2530" w:firstLineChars="900"/>
        <w:rPr>
          <w:rFonts w:hAnsi="宋体"/>
          <w:b/>
          <w:color w:val="auto"/>
          <w:sz w:val="28"/>
        </w:rPr>
      </w:pPr>
    </w:p>
    <w:p>
      <w:pPr>
        <w:pStyle w:val="4"/>
        <w:overflowPunct w:val="0"/>
        <w:autoSpaceDE w:val="0"/>
        <w:autoSpaceDN w:val="0"/>
        <w:adjustRightInd w:val="0"/>
        <w:snapToGrid w:val="0"/>
        <w:spacing w:before="120"/>
        <w:rPr>
          <w:rFonts w:hAnsi="宋体"/>
          <w:b/>
          <w:color w:val="auto"/>
        </w:rPr>
      </w:pPr>
    </w:p>
    <w:p>
      <w:pPr>
        <w:pStyle w:val="4"/>
        <w:overflowPunct w:val="0"/>
        <w:autoSpaceDE w:val="0"/>
        <w:autoSpaceDN w:val="0"/>
        <w:adjustRightInd w:val="0"/>
        <w:spacing w:before="120" w:line="480" w:lineRule="auto"/>
        <w:ind w:firstLine="281" w:firstLineChars="100"/>
        <w:jc w:val="center"/>
        <w:rPr>
          <w:rFonts w:hAnsi="宋体"/>
          <w:b/>
          <w:color w:val="auto"/>
          <w:sz w:val="28"/>
          <w:szCs w:val="28"/>
          <w:u w:val="single"/>
        </w:rPr>
      </w:pPr>
      <w:r>
        <w:rPr>
          <w:rFonts w:hint="eastAsia" w:hAnsi="宋体"/>
          <w:b/>
          <w:color w:val="auto"/>
          <w:sz w:val="28"/>
          <w:szCs w:val="28"/>
        </w:rPr>
        <w:t>投   标   人：</w:t>
      </w:r>
      <w:r>
        <w:rPr>
          <w:rFonts w:hint="eastAsia" w:hAnsi="宋体"/>
          <w:b/>
          <w:color w:val="auto"/>
          <w:sz w:val="28"/>
          <w:szCs w:val="28"/>
          <w:u w:val="single"/>
        </w:rPr>
        <w:t xml:space="preserve">                   </w:t>
      </w:r>
      <w:r>
        <w:rPr>
          <w:rFonts w:hint="eastAsia" w:hAnsi="宋体"/>
          <w:b/>
          <w:color w:val="auto"/>
          <w:sz w:val="28"/>
          <w:szCs w:val="28"/>
          <w:u w:val="single"/>
        </w:rPr>
        <w:tab/>
      </w:r>
      <w:r>
        <w:rPr>
          <w:rFonts w:hint="eastAsia" w:hAnsi="宋体"/>
          <w:b/>
          <w:color w:val="auto"/>
          <w:sz w:val="28"/>
          <w:szCs w:val="28"/>
          <w:u w:val="single"/>
        </w:rPr>
        <w:t xml:space="preserve">     </w:t>
      </w:r>
      <w:r>
        <w:rPr>
          <w:rFonts w:hint="eastAsia" w:hAnsi="宋体"/>
          <w:b/>
          <w:color w:val="auto"/>
          <w:sz w:val="28"/>
          <w:szCs w:val="28"/>
          <w:u w:val="single"/>
        </w:rPr>
        <w:tab/>
      </w:r>
      <w:r>
        <w:rPr>
          <w:rFonts w:hint="eastAsia" w:hAnsi="宋体"/>
          <w:b/>
          <w:color w:val="auto"/>
          <w:sz w:val="28"/>
          <w:szCs w:val="28"/>
          <w:u w:val="single"/>
        </w:rPr>
        <w:t xml:space="preserve">  </w:t>
      </w:r>
      <w:r>
        <w:rPr>
          <w:rFonts w:hint="eastAsia" w:hAnsi="宋体"/>
          <w:b/>
          <w:color w:val="auto"/>
          <w:sz w:val="28"/>
          <w:szCs w:val="28"/>
        </w:rPr>
        <w:t>（盖章）</w:t>
      </w:r>
    </w:p>
    <w:p>
      <w:pPr>
        <w:pStyle w:val="4"/>
        <w:overflowPunct w:val="0"/>
        <w:autoSpaceDE w:val="0"/>
        <w:autoSpaceDN w:val="0"/>
        <w:adjustRightInd w:val="0"/>
        <w:snapToGrid w:val="0"/>
        <w:spacing w:before="120" w:line="480" w:lineRule="auto"/>
        <w:ind w:firstLine="281" w:firstLineChars="100"/>
        <w:jc w:val="center"/>
        <w:rPr>
          <w:rFonts w:hint="eastAsia" w:hAnsi="宋体"/>
          <w:b/>
          <w:color w:val="auto"/>
          <w:sz w:val="28"/>
          <w:szCs w:val="28"/>
        </w:rPr>
      </w:pPr>
      <w:r>
        <w:rPr>
          <w:rFonts w:hint="eastAsia" w:hAnsi="宋体"/>
          <w:b/>
          <w:color w:val="auto"/>
          <w:sz w:val="28"/>
          <w:szCs w:val="28"/>
        </w:rPr>
        <w:t>法定代表人（或其委托代理人）：</w:t>
      </w:r>
      <w:r>
        <w:rPr>
          <w:rFonts w:hint="eastAsia" w:hAnsi="宋体"/>
          <w:b/>
          <w:color w:val="auto"/>
          <w:sz w:val="28"/>
          <w:szCs w:val="28"/>
          <w:u w:val="single"/>
        </w:rPr>
        <w:t xml:space="preserve">                  </w:t>
      </w:r>
      <w:r>
        <w:rPr>
          <w:rFonts w:hint="eastAsia" w:hAnsi="宋体"/>
          <w:b/>
          <w:color w:val="auto"/>
          <w:sz w:val="28"/>
          <w:szCs w:val="28"/>
        </w:rPr>
        <w:t>（签字或盖章）</w:t>
      </w:r>
    </w:p>
    <w:p>
      <w:pPr>
        <w:ind w:firstLine="568" w:firstLineChars="202"/>
        <w:jc w:val="center"/>
        <w:rPr>
          <w:rFonts w:ascii="宋体" w:hAnsi="宋体"/>
          <w:b/>
          <w:color w:val="auto"/>
          <w:sz w:val="32"/>
          <w:szCs w:val="32"/>
        </w:rPr>
      </w:pPr>
      <w:r>
        <w:rPr>
          <w:rFonts w:hint="eastAsia" w:ascii="宋体" w:hAnsi="宋体"/>
          <w:b/>
          <w:color w:val="auto"/>
          <w:sz w:val="28"/>
          <w:szCs w:val="28"/>
        </w:rPr>
        <w:t>日  期：</w:t>
      </w:r>
      <w:r>
        <w:rPr>
          <w:rFonts w:hint="eastAsia" w:ascii="宋体" w:hAnsi="宋体"/>
          <w:b/>
          <w:color w:val="auto"/>
          <w:sz w:val="28"/>
          <w:szCs w:val="28"/>
          <w:u w:val="single"/>
        </w:rPr>
        <w:t xml:space="preserve">     </w:t>
      </w:r>
      <w:r>
        <w:rPr>
          <w:rFonts w:hint="eastAsia" w:ascii="宋体" w:hAnsi="宋体"/>
          <w:b/>
          <w:color w:val="auto"/>
          <w:sz w:val="28"/>
          <w:szCs w:val="28"/>
        </w:rPr>
        <w:t>年</w:t>
      </w:r>
      <w:r>
        <w:rPr>
          <w:rFonts w:hint="eastAsia" w:ascii="宋体" w:hAnsi="宋体"/>
          <w:b/>
          <w:color w:val="auto"/>
          <w:sz w:val="28"/>
          <w:szCs w:val="28"/>
          <w:u w:val="single"/>
        </w:rPr>
        <w:t xml:space="preserve">   </w:t>
      </w:r>
      <w:r>
        <w:rPr>
          <w:rFonts w:hint="eastAsia" w:ascii="宋体" w:hAnsi="宋体"/>
          <w:b/>
          <w:color w:val="auto"/>
          <w:sz w:val="28"/>
          <w:szCs w:val="28"/>
        </w:rPr>
        <w:t>月</w:t>
      </w:r>
      <w:r>
        <w:rPr>
          <w:rFonts w:hint="eastAsia" w:ascii="宋体" w:hAnsi="宋体"/>
          <w:b/>
          <w:color w:val="auto"/>
          <w:sz w:val="28"/>
          <w:szCs w:val="28"/>
          <w:u w:val="single"/>
        </w:rPr>
        <w:t xml:space="preserve">   </w:t>
      </w:r>
      <w:r>
        <w:rPr>
          <w:rFonts w:hint="eastAsia" w:ascii="宋体" w:hAnsi="宋体"/>
          <w:b/>
          <w:color w:val="auto"/>
          <w:sz w:val="28"/>
          <w:szCs w:val="28"/>
        </w:rPr>
        <w:t>日</w:t>
      </w:r>
      <w:r>
        <w:rPr>
          <w:rFonts w:ascii="宋体" w:hAnsi="宋体"/>
          <w:b/>
          <w:color w:val="auto"/>
          <w:sz w:val="28"/>
          <w:szCs w:val="28"/>
        </w:rPr>
        <w:br w:type="page"/>
      </w:r>
      <w:bookmarkStart w:id="16" w:name="_Toc331029679"/>
      <w:bookmarkStart w:id="17" w:name="_Toc308808545"/>
      <w:r>
        <w:rPr>
          <w:rFonts w:hint="eastAsia" w:ascii="宋体" w:hAnsi="宋体"/>
          <w:b/>
          <w:color w:val="auto"/>
          <w:sz w:val="32"/>
          <w:szCs w:val="32"/>
        </w:rPr>
        <w:t>技术标目录</w:t>
      </w:r>
      <w:bookmarkEnd w:id="16"/>
      <w:bookmarkEnd w:id="17"/>
    </w:p>
    <w:p>
      <w:pPr>
        <w:outlineLvl w:val="1"/>
        <w:rPr>
          <w:rFonts w:hint="eastAsia" w:ascii="宋体" w:hAnsi="宋体"/>
          <w:b/>
          <w:color w:val="auto"/>
          <w:sz w:val="28"/>
          <w:szCs w:val="28"/>
        </w:rPr>
      </w:pPr>
    </w:p>
    <w:p>
      <w:pPr>
        <w:spacing w:line="360" w:lineRule="auto"/>
        <w:outlineLvl w:val="1"/>
        <w:rPr>
          <w:rFonts w:hint="eastAsia" w:ascii="宋体" w:hAnsi="宋体" w:eastAsia="宋体" w:cs="Times New Roman"/>
          <w:color w:val="auto"/>
          <w:sz w:val="24"/>
        </w:rPr>
      </w:pPr>
      <w:r>
        <w:rPr>
          <w:rFonts w:hint="eastAsia" w:ascii="宋体" w:hAnsi="宋体" w:eastAsia="宋体" w:cs="Times New Roman"/>
          <w:color w:val="auto"/>
          <w:sz w:val="24"/>
        </w:rPr>
        <w:t>内容须包括但不仅限于以下内容：</w:t>
      </w:r>
    </w:p>
    <w:p>
      <w:pPr>
        <w:spacing w:line="360" w:lineRule="auto"/>
        <w:outlineLvl w:val="1"/>
        <w:rPr>
          <w:rFonts w:hint="eastAsia" w:ascii="宋体" w:hAnsi="宋体" w:eastAsia="宋体" w:cs="Times New Roman"/>
          <w:color w:val="auto"/>
          <w:sz w:val="24"/>
        </w:rPr>
      </w:pPr>
      <w:r>
        <w:rPr>
          <w:rFonts w:hint="eastAsia" w:ascii="宋体" w:hAnsi="宋体" w:eastAsia="宋体" w:cs="Times New Roman"/>
          <w:color w:val="auto"/>
          <w:sz w:val="24"/>
        </w:rPr>
        <w:t>由投标人根据本项目评分条件自行编制</w:t>
      </w:r>
      <w:r>
        <w:rPr>
          <w:rFonts w:hint="eastAsia" w:ascii="宋体" w:hAnsi="宋体" w:eastAsia="宋体" w:cs="Times New Roman"/>
          <w:color w:val="auto"/>
          <w:sz w:val="24"/>
          <w:lang w:eastAsia="zh-CN"/>
        </w:rPr>
        <w:t>技术</w:t>
      </w:r>
      <w:r>
        <w:rPr>
          <w:rFonts w:hint="eastAsia" w:ascii="宋体" w:hAnsi="宋体" w:eastAsia="宋体" w:cs="Times New Roman"/>
          <w:color w:val="auto"/>
          <w:sz w:val="24"/>
        </w:rPr>
        <w:t>文件。</w:t>
      </w:r>
    </w:p>
    <w:p>
      <w:pPr>
        <w:spacing w:line="360" w:lineRule="auto"/>
        <w:outlineLvl w:val="1"/>
        <w:rPr>
          <w:rFonts w:hint="eastAsia" w:ascii="宋体" w:hAnsi="宋体" w:eastAsia="宋体" w:cs="Times New Roman"/>
          <w:color w:val="auto"/>
          <w:sz w:val="24"/>
          <w:lang w:eastAsia="zh-CN"/>
        </w:rPr>
      </w:pPr>
      <w:r>
        <w:rPr>
          <w:rFonts w:hint="eastAsia" w:ascii="宋体" w:hAnsi="宋体" w:eastAsia="宋体" w:cs="Times New Roman"/>
          <w:color w:val="auto"/>
          <w:sz w:val="24"/>
          <w:lang w:eastAsia="zh-CN"/>
        </w:rPr>
        <w:t>格式自拟。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B98C14"/>
    <w:multiLevelType w:val="singleLevel"/>
    <w:tmpl w:val="B8B98C1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wYWYwOWJkNzg2ODE0MzQxYWJiNDg4OTBhNGUxZmEifQ=="/>
  </w:docVars>
  <w:rsids>
    <w:rsidRoot w:val="44B17D0F"/>
    <w:rsid w:val="44B17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outlineLvl w:val="1"/>
    </w:pPr>
    <w:rPr>
      <w:rFonts w:ascii="Arial" w:hAnsi="Arial" w:eastAsia="黑体"/>
      <w:b/>
      <w:bCs/>
      <w:kern w:val="0"/>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Plain Text"/>
    <w:basedOn w:val="1"/>
    <w:qFormat/>
    <w:uiPriority w:val="0"/>
    <w:pPr>
      <w:adjustRightInd w:val="0"/>
      <w:textAlignment w:val="baseline"/>
    </w:pPr>
    <w:rPr>
      <w:rFonts w:ascii="宋体" w:hAnsi="Times New Roman"/>
      <w:kern w:val="0"/>
      <w:sz w:val="24"/>
      <w:szCs w:val="20"/>
    </w:rPr>
  </w:style>
  <w:style w:type="paragraph" w:styleId="4">
    <w:name w:val="Plain Text"/>
    <w:basedOn w:val="1"/>
    <w:next w:val="5"/>
    <w:qFormat/>
    <w:uiPriority w:val="0"/>
    <w:rPr>
      <w:rFonts w:ascii="宋体" w:hAnsi="Courier New"/>
      <w:kern w:val="0"/>
      <w:sz w:val="20"/>
      <w:szCs w:val="20"/>
    </w:rPr>
  </w:style>
  <w:style w:type="paragraph" w:customStyle="1" w:styleId="5">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2022-09-29T09:49:00Z</dcterms:created>
  <dc:creator>GIECC</dc:creator>
  <cp:lastModifiedBy>GIECC</cp:lastModifiedBy>
  <dcterms:modified xsi:type="dcterms:W3CDTF">2022-09-29T09:50:38Z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63241BB49C0046AC97D2D485C1DA6525</vt:lpwstr>
  </property>
</Properties>
</file>